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AD4" w:rsidRPr="00E618E7" w:rsidRDefault="007D0AD4" w:rsidP="007D0AD4">
      <w:pPr>
        <w:ind w:firstLine="708"/>
        <w:jc w:val="both"/>
        <w:rPr>
          <w:sz w:val="28"/>
          <w:szCs w:val="28"/>
        </w:rPr>
      </w:pPr>
      <w:r w:rsidRPr="00E618E7">
        <w:rPr>
          <w:sz w:val="28"/>
          <w:szCs w:val="28"/>
        </w:rPr>
        <w:t>№2-12</w:t>
      </w:r>
      <w:r>
        <w:rPr>
          <w:sz w:val="28"/>
          <w:szCs w:val="28"/>
        </w:rPr>
        <w:t>722</w:t>
      </w:r>
      <w:r w:rsidRPr="00E618E7">
        <w:rPr>
          <w:sz w:val="28"/>
          <w:szCs w:val="28"/>
        </w:rPr>
        <w:t>-1</w:t>
      </w:r>
      <w:r>
        <w:rPr>
          <w:sz w:val="28"/>
          <w:szCs w:val="28"/>
          <w:lang w:val="en-US"/>
        </w:rPr>
        <w:t>5</w:t>
      </w:r>
      <w:r w:rsidRPr="00E618E7">
        <w:rPr>
          <w:sz w:val="28"/>
          <w:szCs w:val="28"/>
        </w:rPr>
        <w:t xml:space="preserve">                                                                           копия</w:t>
      </w:r>
    </w:p>
    <w:p w:rsidR="007D0AD4" w:rsidRDefault="007D0AD4" w:rsidP="007D0AD4">
      <w:pPr>
        <w:pStyle w:val="1"/>
        <w:tabs>
          <w:tab w:val="left" w:pos="2280"/>
          <w:tab w:val="center" w:pos="4535"/>
        </w:tabs>
        <w:ind w:firstLine="0"/>
        <w:jc w:val="center"/>
        <w:rPr>
          <w:sz w:val="28"/>
          <w:szCs w:val="28"/>
        </w:rPr>
      </w:pPr>
      <w:r>
        <w:rPr>
          <w:sz w:val="28"/>
          <w:szCs w:val="28"/>
          <w:lang w:val="en-US"/>
        </w:rPr>
        <w:object w:dxaOrig="136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8.5pt" o:ole="" fillcolor="window">
            <v:imagedata r:id="rId5" o:title=""/>
          </v:shape>
          <o:OLEObject Type="Embed" ProgID="MS_ClipArt_Gallery" ShapeID="_x0000_i1025" DrawAspect="Content" ObjectID="_1517319891" r:id="rId6"/>
        </w:object>
      </w:r>
    </w:p>
    <w:p w:rsidR="007D0AD4" w:rsidRPr="00E618E7" w:rsidRDefault="007D0AD4" w:rsidP="007D0AD4">
      <w:pPr>
        <w:pStyle w:val="1"/>
        <w:tabs>
          <w:tab w:val="left" w:pos="2280"/>
          <w:tab w:val="center" w:pos="4535"/>
        </w:tabs>
        <w:ind w:firstLine="0"/>
        <w:jc w:val="center"/>
        <w:rPr>
          <w:b w:val="0"/>
          <w:spacing w:val="20"/>
          <w:sz w:val="28"/>
          <w:szCs w:val="28"/>
        </w:rPr>
      </w:pPr>
      <w:r w:rsidRPr="00E618E7">
        <w:rPr>
          <w:b w:val="0"/>
          <w:spacing w:val="20"/>
          <w:sz w:val="28"/>
          <w:szCs w:val="28"/>
          <w:lang w:val="kk-KZ"/>
        </w:rPr>
        <w:t>Р</w:t>
      </w:r>
      <w:r w:rsidRPr="00E618E7">
        <w:rPr>
          <w:b w:val="0"/>
          <w:spacing w:val="20"/>
          <w:sz w:val="28"/>
          <w:szCs w:val="28"/>
        </w:rPr>
        <w:t>ЕШЕНИЕ</w:t>
      </w:r>
    </w:p>
    <w:p w:rsidR="007D0AD4" w:rsidRPr="00E618E7" w:rsidRDefault="007D0AD4" w:rsidP="007D0AD4">
      <w:pPr>
        <w:pStyle w:val="1"/>
        <w:tabs>
          <w:tab w:val="left" w:pos="2280"/>
          <w:tab w:val="center" w:pos="4535"/>
        </w:tabs>
        <w:ind w:right="-81" w:firstLine="0"/>
        <w:jc w:val="center"/>
        <w:rPr>
          <w:b w:val="0"/>
          <w:spacing w:val="20"/>
          <w:sz w:val="28"/>
          <w:szCs w:val="28"/>
        </w:rPr>
      </w:pPr>
      <w:r w:rsidRPr="00E618E7">
        <w:rPr>
          <w:b w:val="0"/>
          <w:spacing w:val="20"/>
          <w:sz w:val="28"/>
          <w:szCs w:val="28"/>
        </w:rPr>
        <w:t>ИМЕНЕМ РЕСПУБЛИКИ КАЗАХСТАН</w:t>
      </w:r>
    </w:p>
    <w:p w:rsidR="007D0AD4" w:rsidRPr="00E618E7" w:rsidRDefault="007D0AD4" w:rsidP="007D0AD4">
      <w:pPr>
        <w:tabs>
          <w:tab w:val="left" w:pos="4095"/>
        </w:tabs>
        <w:ind w:firstLine="708"/>
        <w:jc w:val="both"/>
        <w:rPr>
          <w:sz w:val="28"/>
          <w:szCs w:val="28"/>
        </w:rPr>
      </w:pPr>
      <w:r>
        <w:rPr>
          <w:sz w:val="28"/>
          <w:szCs w:val="28"/>
        </w:rPr>
        <w:tab/>
      </w:r>
    </w:p>
    <w:p w:rsidR="007D0AD4" w:rsidRPr="00E618E7" w:rsidRDefault="007D0AD4" w:rsidP="007D0AD4">
      <w:pPr>
        <w:ind w:firstLine="708"/>
        <w:rPr>
          <w:sz w:val="28"/>
          <w:szCs w:val="28"/>
        </w:rPr>
      </w:pPr>
      <w:r>
        <w:rPr>
          <w:sz w:val="28"/>
          <w:szCs w:val="28"/>
        </w:rPr>
        <w:t>22 декабря</w:t>
      </w:r>
      <w:r w:rsidRPr="00E618E7">
        <w:rPr>
          <w:sz w:val="28"/>
          <w:szCs w:val="28"/>
        </w:rPr>
        <w:t xml:space="preserve"> 201</w:t>
      </w:r>
      <w:r>
        <w:rPr>
          <w:sz w:val="28"/>
          <w:szCs w:val="28"/>
        </w:rPr>
        <w:t>5</w:t>
      </w:r>
      <w:r w:rsidRPr="00E618E7">
        <w:rPr>
          <w:sz w:val="28"/>
          <w:szCs w:val="28"/>
        </w:rPr>
        <w:t xml:space="preserve"> года</w:t>
      </w:r>
      <w:r w:rsidRPr="00E618E7">
        <w:rPr>
          <w:sz w:val="28"/>
          <w:szCs w:val="28"/>
        </w:rPr>
        <w:tab/>
      </w:r>
      <w:r w:rsidRPr="00E618E7">
        <w:rPr>
          <w:sz w:val="28"/>
          <w:szCs w:val="28"/>
        </w:rPr>
        <w:tab/>
      </w:r>
      <w:r w:rsidRPr="00E618E7">
        <w:rPr>
          <w:sz w:val="28"/>
          <w:szCs w:val="28"/>
        </w:rPr>
        <w:tab/>
      </w:r>
      <w:r w:rsidRPr="00E618E7">
        <w:rPr>
          <w:sz w:val="28"/>
          <w:szCs w:val="28"/>
        </w:rPr>
        <w:tab/>
      </w:r>
      <w:r w:rsidRPr="00E618E7">
        <w:rPr>
          <w:sz w:val="28"/>
          <w:szCs w:val="28"/>
        </w:rPr>
        <w:tab/>
      </w:r>
      <w:r w:rsidRPr="00E618E7">
        <w:rPr>
          <w:sz w:val="28"/>
          <w:szCs w:val="28"/>
        </w:rPr>
        <w:tab/>
        <w:t xml:space="preserve">       </w:t>
      </w:r>
      <w:r>
        <w:rPr>
          <w:sz w:val="28"/>
          <w:szCs w:val="28"/>
        </w:rPr>
        <w:tab/>
      </w:r>
      <w:r w:rsidRPr="00E618E7">
        <w:rPr>
          <w:sz w:val="28"/>
          <w:szCs w:val="28"/>
        </w:rPr>
        <w:t>город Тараз</w:t>
      </w:r>
      <w:r w:rsidRPr="00E618E7">
        <w:rPr>
          <w:sz w:val="28"/>
          <w:szCs w:val="28"/>
        </w:rPr>
        <w:tab/>
      </w:r>
      <w:r w:rsidRPr="00E618E7">
        <w:rPr>
          <w:sz w:val="28"/>
          <w:szCs w:val="28"/>
        </w:rPr>
        <w:tab/>
      </w:r>
      <w:r w:rsidRPr="00E618E7">
        <w:rPr>
          <w:sz w:val="28"/>
          <w:szCs w:val="28"/>
        </w:rPr>
        <w:tab/>
      </w:r>
    </w:p>
    <w:p w:rsidR="007D0AD4" w:rsidRPr="00187BFC" w:rsidRDefault="007D0AD4" w:rsidP="007D0AD4">
      <w:pPr>
        <w:ind w:firstLine="708"/>
        <w:jc w:val="both"/>
        <w:rPr>
          <w:sz w:val="28"/>
          <w:szCs w:val="28"/>
        </w:rPr>
      </w:pPr>
      <w:proofErr w:type="spellStart"/>
      <w:proofErr w:type="gramStart"/>
      <w:r w:rsidRPr="00187BFC">
        <w:rPr>
          <w:sz w:val="28"/>
          <w:szCs w:val="28"/>
        </w:rPr>
        <w:t>Таразский</w:t>
      </w:r>
      <w:proofErr w:type="spellEnd"/>
      <w:r w:rsidRPr="00187BFC">
        <w:rPr>
          <w:sz w:val="28"/>
          <w:szCs w:val="28"/>
        </w:rPr>
        <w:t xml:space="preserve"> городской суд </w:t>
      </w:r>
      <w:proofErr w:type="spellStart"/>
      <w:r w:rsidRPr="00187BFC">
        <w:rPr>
          <w:sz w:val="28"/>
          <w:szCs w:val="28"/>
        </w:rPr>
        <w:t>Жамбылской</w:t>
      </w:r>
      <w:proofErr w:type="spellEnd"/>
      <w:r w:rsidRPr="00187BFC">
        <w:rPr>
          <w:sz w:val="28"/>
          <w:szCs w:val="28"/>
        </w:rPr>
        <w:t xml:space="preserve"> области в составе председательствующего судьи </w:t>
      </w:r>
      <w:proofErr w:type="spellStart"/>
      <w:r w:rsidRPr="00187BFC">
        <w:rPr>
          <w:sz w:val="28"/>
          <w:szCs w:val="28"/>
        </w:rPr>
        <w:t>Абаевой</w:t>
      </w:r>
      <w:proofErr w:type="spellEnd"/>
      <w:r w:rsidRPr="00187BFC">
        <w:rPr>
          <w:sz w:val="28"/>
          <w:szCs w:val="28"/>
        </w:rPr>
        <w:t xml:space="preserve"> Ж.М.</w:t>
      </w:r>
      <w:r w:rsidRPr="00187BFC">
        <w:rPr>
          <w:sz w:val="28"/>
          <w:szCs w:val="28"/>
          <w:lang w:val="kk-KZ"/>
        </w:rPr>
        <w:t xml:space="preserve">, </w:t>
      </w:r>
      <w:r w:rsidRPr="00187BFC">
        <w:rPr>
          <w:sz w:val="28"/>
          <w:szCs w:val="28"/>
        </w:rPr>
        <w:t xml:space="preserve">при секретаре </w:t>
      </w:r>
      <w:proofErr w:type="spellStart"/>
      <w:r w:rsidRPr="00187BFC">
        <w:rPr>
          <w:sz w:val="28"/>
          <w:szCs w:val="28"/>
        </w:rPr>
        <w:t>Алиаскар</w:t>
      </w:r>
      <w:proofErr w:type="spellEnd"/>
      <w:r w:rsidRPr="00187BFC">
        <w:rPr>
          <w:sz w:val="28"/>
          <w:szCs w:val="28"/>
        </w:rPr>
        <w:t xml:space="preserve"> А.А., </w:t>
      </w:r>
      <w:r w:rsidRPr="00187BFC">
        <w:rPr>
          <w:sz w:val="28"/>
          <w:szCs w:val="28"/>
          <w:lang w:val="kk-KZ"/>
        </w:rPr>
        <w:t>с участием истца Ариповой Махсудахон Мамаджановны, третьих лиц, не заявляющих самостоятельных требований на предмет спора</w:t>
      </w:r>
      <w:r>
        <w:rPr>
          <w:sz w:val="28"/>
          <w:szCs w:val="28"/>
          <w:lang w:val="kk-KZ"/>
        </w:rPr>
        <w:t xml:space="preserve"> -</w:t>
      </w:r>
      <w:r w:rsidRPr="00187BFC">
        <w:rPr>
          <w:sz w:val="28"/>
          <w:szCs w:val="28"/>
          <w:lang w:val="kk-KZ"/>
        </w:rPr>
        <w:t xml:space="preserve"> Ариповой Маргубы Мамаджановны, Арипова Махсута Мамаджановича, Арипова Мураделя Мамаджановича, </w:t>
      </w:r>
      <w:r w:rsidRPr="00187BFC">
        <w:rPr>
          <w:sz w:val="28"/>
          <w:szCs w:val="28"/>
        </w:rPr>
        <w:t xml:space="preserve">рассмотрев в открытом судебном заседании в здании суда гражданское дело по исковому заявлению </w:t>
      </w:r>
      <w:proofErr w:type="spellStart"/>
      <w:r w:rsidRPr="00187BFC">
        <w:rPr>
          <w:sz w:val="28"/>
          <w:szCs w:val="28"/>
        </w:rPr>
        <w:t>Ариповой</w:t>
      </w:r>
      <w:proofErr w:type="spellEnd"/>
      <w:r w:rsidRPr="00187BFC">
        <w:rPr>
          <w:sz w:val="28"/>
          <w:szCs w:val="28"/>
        </w:rPr>
        <w:t xml:space="preserve"> </w:t>
      </w:r>
      <w:r w:rsidRPr="00187BFC">
        <w:rPr>
          <w:sz w:val="28"/>
          <w:szCs w:val="28"/>
          <w:lang w:val="kk-KZ"/>
        </w:rPr>
        <w:t>Махсудахон Мамаджановны</w:t>
      </w:r>
      <w:r w:rsidRPr="00187BFC">
        <w:rPr>
          <w:sz w:val="28"/>
          <w:szCs w:val="28"/>
        </w:rPr>
        <w:t xml:space="preserve"> </w:t>
      </w:r>
      <w:r w:rsidRPr="00187BFC">
        <w:rPr>
          <w:sz w:val="28"/>
          <w:szCs w:val="28"/>
          <w:lang w:val="kk-KZ"/>
        </w:rPr>
        <w:t>к акиму города</w:t>
      </w:r>
      <w:proofErr w:type="gramEnd"/>
      <w:r w:rsidRPr="00187BFC">
        <w:rPr>
          <w:sz w:val="28"/>
          <w:szCs w:val="28"/>
          <w:lang w:val="kk-KZ"/>
        </w:rPr>
        <w:t xml:space="preserve"> Тараз </w:t>
      </w:r>
      <w:r w:rsidRPr="00187BFC">
        <w:rPr>
          <w:sz w:val="28"/>
          <w:szCs w:val="28"/>
        </w:rPr>
        <w:t>о выделе долей умерших супругов,</w:t>
      </w:r>
    </w:p>
    <w:p w:rsidR="007D0AD4" w:rsidRPr="00187BFC" w:rsidRDefault="007D0AD4" w:rsidP="007D0AD4">
      <w:pPr>
        <w:ind w:firstLine="708"/>
        <w:jc w:val="both"/>
        <w:rPr>
          <w:sz w:val="28"/>
          <w:szCs w:val="28"/>
        </w:rPr>
      </w:pPr>
    </w:p>
    <w:p w:rsidR="007D0AD4" w:rsidRPr="00187BFC" w:rsidRDefault="007D0AD4" w:rsidP="007D0AD4">
      <w:pPr>
        <w:pStyle w:val="1"/>
        <w:ind w:firstLine="0"/>
        <w:jc w:val="center"/>
        <w:rPr>
          <w:b w:val="0"/>
          <w:bCs/>
          <w:spacing w:val="20"/>
          <w:sz w:val="28"/>
          <w:szCs w:val="28"/>
        </w:rPr>
      </w:pPr>
      <w:r w:rsidRPr="00187BFC">
        <w:rPr>
          <w:b w:val="0"/>
          <w:bCs/>
          <w:spacing w:val="20"/>
          <w:sz w:val="28"/>
          <w:szCs w:val="28"/>
        </w:rPr>
        <w:t>УСТАНОВИЛ:</w:t>
      </w:r>
    </w:p>
    <w:p w:rsidR="007D0AD4" w:rsidRPr="00187BFC" w:rsidRDefault="007D0AD4" w:rsidP="007D0AD4">
      <w:pPr>
        <w:jc w:val="center"/>
        <w:rPr>
          <w:sz w:val="28"/>
          <w:szCs w:val="28"/>
        </w:rPr>
      </w:pPr>
    </w:p>
    <w:p w:rsidR="007D0AD4" w:rsidRDefault="007D0AD4" w:rsidP="007D0AD4">
      <w:pPr>
        <w:jc w:val="both"/>
        <w:rPr>
          <w:sz w:val="28"/>
          <w:szCs w:val="28"/>
        </w:rPr>
      </w:pPr>
      <w:r w:rsidRPr="00187BFC">
        <w:rPr>
          <w:sz w:val="28"/>
          <w:szCs w:val="28"/>
        </w:rPr>
        <w:tab/>
        <w:t xml:space="preserve">Истец </w:t>
      </w:r>
      <w:proofErr w:type="spellStart"/>
      <w:r w:rsidRPr="00187BFC">
        <w:rPr>
          <w:sz w:val="28"/>
          <w:szCs w:val="28"/>
        </w:rPr>
        <w:t>Арипова</w:t>
      </w:r>
      <w:proofErr w:type="spellEnd"/>
      <w:r w:rsidRPr="00187BFC">
        <w:rPr>
          <w:sz w:val="28"/>
          <w:szCs w:val="28"/>
        </w:rPr>
        <w:t xml:space="preserve"> М.М. обратилась в суд к </w:t>
      </w:r>
      <w:proofErr w:type="spellStart"/>
      <w:r w:rsidRPr="00187BFC">
        <w:rPr>
          <w:sz w:val="28"/>
          <w:szCs w:val="28"/>
        </w:rPr>
        <w:t>акиму</w:t>
      </w:r>
      <w:proofErr w:type="spellEnd"/>
      <w:r w:rsidRPr="00187BFC">
        <w:rPr>
          <w:sz w:val="28"/>
          <w:szCs w:val="28"/>
        </w:rPr>
        <w:t xml:space="preserve"> города Тараз с иском о выделе долей </w:t>
      </w:r>
      <w:r w:rsidRPr="00187BFC">
        <w:rPr>
          <w:sz w:val="28"/>
          <w:szCs w:val="28"/>
          <w:lang w:val="kk-KZ"/>
        </w:rPr>
        <w:t>в совместно нажитом имуществе</w:t>
      </w:r>
      <w:r w:rsidRPr="00187BFC">
        <w:rPr>
          <w:sz w:val="28"/>
          <w:szCs w:val="28"/>
        </w:rPr>
        <w:t xml:space="preserve"> умерших родителей </w:t>
      </w:r>
      <w:proofErr w:type="spellStart"/>
      <w:r w:rsidRPr="00187BFC">
        <w:rPr>
          <w:sz w:val="28"/>
          <w:szCs w:val="28"/>
        </w:rPr>
        <w:t>Арипова</w:t>
      </w:r>
      <w:proofErr w:type="spellEnd"/>
      <w:r w:rsidRPr="00187BFC">
        <w:rPr>
          <w:sz w:val="28"/>
          <w:szCs w:val="28"/>
        </w:rPr>
        <w:t xml:space="preserve"> </w:t>
      </w:r>
      <w:proofErr w:type="spellStart"/>
      <w:r w:rsidRPr="00187BFC">
        <w:rPr>
          <w:sz w:val="28"/>
          <w:szCs w:val="28"/>
        </w:rPr>
        <w:t>Мамаджана</w:t>
      </w:r>
      <w:proofErr w:type="spellEnd"/>
      <w:r w:rsidRPr="00187BFC">
        <w:rPr>
          <w:sz w:val="28"/>
          <w:szCs w:val="28"/>
        </w:rPr>
        <w:t xml:space="preserve"> и </w:t>
      </w:r>
      <w:proofErr w:type="spellStart"/>
      <w:r w:rsidRPr="00187BFC">
        <w:rPr>
          <w:sz w:val="28"/>
          <w:szCs w:val="28"/>
        </w:rPr>
        <w:t>Ариповой</w:t>
      </w:r>
      <w:proofErr w:type="spellEnd"/>
      <w:r w:rsidRPr="00187BFC">
        <w:rPr>
          <w:sz w:val="28"/>
          <w:szCs w:val="28"/>
        </w:rPr>
        <w:t xml:space="preserve"> </w:t>
      </w:r>
      <w:proofErr w:type="spellStart"/>
      <w:r w:rsidRPr="00187BFC">
        <w:rPr>
          <w:sz w:val="28"/>
          <w:szCs w:val="28"/>
        </w:rPr>
        <w:t>Манзуры</w:t>
      </w:r>
      <w:proofErr w:type="spellEnd"/>
      <w:r w:rsidRPr="00187BFC">
        <w:rPr>
          <w:sz w:val="28"/>
          <w:szCs w:val="28"/>
        </w:rPr>
        <w:t xml:space="preserve"> </w:t>
      </w:r>
      <w:r>
        <w:rPr>
          <w:sz w:val="28"/>
          <w:szCs w:val="28"/>
        </w:rPr>
        <w:t>по ½ доли каждому, мотивируя тем</w:t>
      </w:r>
      <w:r w:rsidRPr="00187BFC">
        <w:rPr>
          <w:sz w:val="28"/>
          <w:szCs w:val="28"/>
        </w:rPr>
        <w:t xml:space="preserve">, что в период зарегистрированного брака на основании договора купли-продажи от 22.06.1976 года родителями истца было совместно приобретено домовладение с земельным участком, расположенное по адресу: </w:t>
      </w:r>
      <w:proofErr w:type="spellStart"/>
      <w:r w:rsidRPr="00187BFC">
        <w:rPr>
          <w:sz w:val="28"/>
          <w:szCs w:val="28"/>
        </w:rPr>
        <w:t>г</w:t>
      </w:r>
      <w:proofErr w:type="gramStart"/>
      <w:r w:rsidRPr="00187BFC">
        <w:rPr>
          <w:sz w:val="28"/>
          <w:szCs w:val="28"/>
        </w:rPr>
        <w:t>.Д</w:t>
      </w:r>
      <w:proofErr w:type="gramEnd"/>
      <w:r w:rsidRPr="00187BFC">
        <w:rPr>
          <w:sz w:val="28"/>
          <w:szCs w:val="28"/>
        </w:rPr>
        <w:t>жамбул</w:t>
      </w:r>
      <w:proofErr w:type="spellEnd"/>
      <w:r w:rsidRPr="00187BFC">
        <w:rPr>
          <w:sz w:val="28"/>
          <w:szCs w:val="28"/>
        </w:rPr>
        <w:t xml:space="preserve">, </w:t>
      </w:r>
      <w:proofErr w:type="spellStart"/>
      <w:r w:rsidRPr="00187BFC">
        <w:rPr>
          <w:sz w:val="28"/>
          <w:szCs w:val="28"/>
        </w:rPr>
        <w:t>ул.Ворошилова</w:t>
      </w:r>
      <w:proofErr w:type="spellEnd"/>
      <w:r w:rsidRPr="00187BFC">
        <w:rPr>
          <w:sz w:val="28"/>
          <w:szCs w:val="28"/>
        </w:rPr>
        <w:t xml:space="preserve"> (</w:t>
      </w:r>
      <w:proofErr w:type="spellStart"/>
      <w:r w:rsidRPr="00187BFC">
        <w:rPr>
          <w:sz w:val="28"/>
          <w:szCs w:val="28"/>
        </w:rPr>
        <w:t>Байзак</w:t>
      </w:r>
      <w:proofErr w:type="spellEnd"/>
      <w:r w:rsidRPr="00187BFC">
        <w:rPr>
          <w:sz w:val="28"/>
          <w:szCs w:val="28"/>
        </w:rPr>
        <w:t xml:space="preserve">-Батыра), дом №75, право </w:t>
      </w:r>
      <w:proofErr w:type="gramStart"/>
      <w:r w:rsidRPr="00187BFC">
        <w:rPr>
          <w:sz w:val="28"/>
          <w:szCs w:val="28"/>
        </w:rPr>
        <w:t>собственности</w:t>
      </w:r>
      <w:proofErr w:type="gramEnd"/>
      <w:r w:rsidRPr="00187BFC">
        <w:rPr>
          <w:sz w:val="28"/>
          <w:szCs w:val="28"/>
        </w:rPr>
        <w:t xml:space="preserve"> на которое зарегистрировано за </w:t>
      </w:r>
      <w:proofErr w:type="spellStart"/>
      <w:r w:rsidRPr="00187BFC">
        <w:rPr>
          <w:sz w:val="28"/>
          <w:szCs w:val="28"/>
        </w:rPr>
        <w:t>Ариповой</w:t>
      </w:r>
      <w:proofErr w:type="spellEnd"/>
      <w:r w:rsidRPr="00187BFC">
        <w:rPr>
          <w:sz w:val="28"/>
          <w:szCs w:val="28"/>
        </w:rPr>
        <w:t xml:space="preserve"> </w:t>
      </w:r>
      <w:proofErr w:type="spellStart"/>
      <w:r w:rsidRPr="00187BFC">
        <w:rPr>
          <w:sz w:val="28"/>
          <w:szCs w:val="28"/>
        </w:rPr>
        <w:t>Манзурой</w:t>
      </w:r>
      <w:proofErr w:type="spellEnd"/>
      <w:r w:rsidRPr="00187BFC">
        <w:rPr>
          <w:sz w:val="28"/>
          <w:szCs w:val="28"/>
        </w:rPr>
        <w:t>.</w:t>
      </w:r>
    </w:p>
    <w:p w:rsidR="007D0AD4" w:rsidRDefault="007D0AD4" w:rsidP="007D0AD4">
      <w:pPr>
        <w:jc w:val="both"/>
        <w:rPr>
          <w:sz w:val="28"/>
          <w:szCs w:val="28"/>
        </w:rPr>
      </w:pPr>
      <w:r w:rsidRPr="00187BFC">
        <w:rPr>
          <w:sz w:val="28"/>
          <w:szCs w:val="28"/>
        </w:rPr>
        <w:tab/>
        <w:t xml:space="preserve">Нотариусом </w:t>
      </w:r>
      <w:proofErr w:type="spellStart"/>
      <w:r w:rsidRPr="00187BFC">
        <w:rPr>
          <w:sz w:val="28"/>
          <w:szCs w:val="28"/>
        </w:rPr>
        <w:t>Алтыбаевой</w:t>
      </w:r>
      <w:proofErr w:type="spellEnd"/>
      <w:r w:rsidRPr="00187BFC">
        <w:rPr>
          <w:sz w:val="28"/>
          <w:szCs w:val="28"/>
        </w:rPr>
        <w:t xml:space="preserve"> У.С. истцу </w:t>
      </w:r>
      <w:r>
        <w:rPr>
          <w:sz w:val="28"/>
          <w:szCs w:val="28"/>
        </w:rPr>
        <w:t xml:space="preserve">было отказано </w:t>
      </w:r>
      <w:r w:rsidRPr="00187BFC">
        <w:rPr>
          <w:sz w:val="28"/>
          <w:szCs w:val="28"/>
        </w:rPr>
        <w:t xml:space="preserve">в выдаче свидетельства о праве собственности в связи с тем, что истцу необходимо в судебном порядке выделить доли супругов </w:t>
      </w:r>
      <w:proofErr w:type="spellStart"/>
      <w:r w:rsidRPr="00187BFC">
        <w:rPr>
          <w:sz w:val="28"/>
          <w:szCs w:val="28"/>
        </w:rPr>
        <w:t>Арипова</w:t>
      </w:r>
      <w:proofErr w:type="spellEnd"/>
      <w:r w:rsidRPr="00187BFC">
        <w:rPr>
          <w:sz w:val="28"/>
          <w:szCs w:val="28"/>
        </w:rPr>
        <w:t xml:space="preserve"> </w:t>
      </w:r>
      <w:proofErr w:type="spellStart"/>
      <w:r w:rsidRPr="00187BFC">
        <w:rPr>
          <w:sz w:val="28"/>
          <w:szCs w:val="28"/>
        </w:rPr>
        <w:t>Мамаджана</w:t>
      </w:r>
      <w:proofErr w:type="spellEnd"/>
      <w:r w:rsidRPr="00187BFC">
        <w:rPr>
          <w:sz w:val="28"/>
          <w:szCs w:val="28"/>
        </w:rPr>
        <w:t xml:space="preserve"> и </w:t>
      </w:r>
      <w:proofErr w:type="spellStart"/>
      <w:r w:rsidRPr="00187BFC">
        <w:rPr>
          <w:sz w:val="28"/>
          <w:szCs w:val="28"/>
        </w:rPr>
        <w:t>Ариповой</w:t>
      </w:r>
      <w:proofErr w:type="spellEnd"/>
      <w:r w:rsidRPr="00187BFC">
        <w:rPr>
          <w:sz w:val="28"/>
          <w:szCs w:val="28"/>
        </w:rPr>
        <w:t xml:space="preserve"> </w:t>
      </w:r>
      <w:proofErr w:type="spellStart"/>
      <w:r w:rsidRPr="00187BFC">
        <w:rPr>
          <w:sz w:val="28"/>
          <w:szCs w:val="28"/>
        </w:rPr>
        <w:t>Манзуры</w:t>
      </w:r>
      <w:proofErr w:type="spellEnd"/>
      <w:r w:rsidRPr="00187BFC">
        <w:rPr>
          <w:sz w:val="28"/>
          <w:szCs w:val="28"/>
        </w:rPr>
        <w:t xml:space="preserve"> в отношении указанного жилого дома.</w:t>
      </w:r>
    </w:p>
    <w:p w:rsidR="007D0AD4" w:rsidRDefault="007D0AD4" w:rsidP="007D0AD4">
      <w:pPr>
        <w:ind w:firstLine="708"/>
        <w:jc w:val="both"/>
        <w:rPr>
          <w:sz w:val="28"/>
          <w:szCs w:val="28"/>
        </w:rPr>
      </w:pPr>
      <w:r w:rsidRPr="00187BFC">
        <w:rPr>
          <w:sz w:val="28"/>
          <w:szCs w:val="28"/>
        </w:rPr>
        <w:t xml:space="preserve">В судебном заседании истец </w:t>
      </w:r>
      <w:proofErr w:type="spellStart"/>
      <w:r w:rsidRPr="00187BFC">
        <w:rPr>
          <w:sz w:val="28"/>
          <w:szCs w:val="28"/>
        </w:rPr>
        <w:t>Арипова</w:t>
      </w:r>
      <w:proofErr w:type="spellEnd"/>
      <w:r w:rsidRPr="00187BFC">
        <w:rPr>
          <w:sz w:val="28"/>
          <w:szCs w:val="28"/>
        </w:rPr>
        <w:t xml:space="preserve"> М.М., ссылаясь на доводы искового заявления, просила исковые требования удовлетворить.</w:t>
      </w:r>
    </w:p>
    <w:p w:rsidR="007D0AD4" w:rsidRDefault="007D0AD4" w:rsidP="007D0AD4">
      <w:pPr>
        <w:ind w:firstLine="708"/>
        <w:jc w:val="both"/>
        <w:rPr>
          <w:sz w:val="28"/>
          <w:szCs w:val="28"/>
          <w:lang w:val="kk-KZ"/>
        </w:rPr>
      </w:pPr>
      <w:r w:rsidRPr="00187BFC">
        <w:rPr>
          <w:sz w:val="28"/>
          <w:szCs w:val="28"/>
        </w:rPr>
        <w:t xml:space="preserve">Представитель ответчика </w:t>
      </w:r>
      <w:proofErr w:type="spellStart"/>
      <w:r w:rsidRPr="00187BFC">
        <w:rPr>
          <w:sz w:val="28"/>
          <w:szCs w:val="28"/>
        </w:rPr>
        <w:t>акима</w:t>
      </w:r>
      <w:proofErr w:type="spellEnd"/>
      <w:r w:rsidRPr="00187BFC">
        <w:rPr>
          <w:sz w:val="28"/>
          <w:szCs w:val="28"/>
        </w:rPr>
        <w:t xml:space="preserve"> города Тараз </w:t>
      </w:r>
      <w:proofErr w:type="spellStart"/>
      <w:r w:rsidRPr="00187BFC">
        <w:rPr>
          <w:sz w:val="28"/>
          <w:szCs w:val="28"/>
        </w:rPr>
        <w:t>Алиаскарова</w:t>
      </w:r>
      <w:proofErr w:type="spellEnd"/>
      <w:r w:rsidRPr="00187BFC">
        <w:rPr>
          <w:sz w:val="28"/>
          <w:szCs w:val="28"/>
        </w:rPr>
        <w:t xml:space="preserve"> Д.Ж., </w:t>
      </w:r>
      <w:r w:rsidRPr="00187BFC">
        <w:rPr>
          <w:sz w:val="28"/>
          <w:szCs w:val="28"/>
          <w:lang w:val="kk-KZ"/>
        </w:rPr>
        <w:t xml:space="preserve"> </w:t>
      </w:r>
      <w:proofErr w:type="gramStart"/>
      <w:r w:rsidRPr="00187BFC">
        <w:rPr>
          <w:sz w:val="28"/>
          <w:szCs w:val="28"/>
          <w:lang w:val="kk-KZ"/>
        </w:rPr>
        <w:t>извещенная</w:t>
      </w:r>
      <w:proofErr w:type="gramEnd"/>
      <w:r w:rsidRPr="00187BFC">
        <w:rPr>
          <w:sz w:val="28"/>
          <w:szCs w:val="28"/>
          <w:lang w:val="kk-KZ"/>
        </w:rPr>
        <w:t xml:space="preserve"> надлежащим образом о времени и месте рассмотрения дела, в судебное заседание не явилась, однако представила заявление о рассмотрении дела без ее участия, оставив принятие решения на усмотрение суда.</w:t>
      </w:r>
    </w:p>
    <w:p w:rsidR="007D0AD4" w:rsidRDefault="007D0AD4" w:rsidP="007D0AD4">
      <w:pPr>
        <w:ind w:firstLine="708"/>
        <w:jc w:val="both"/>
        <w:rPr>
          <w:sz w:val="28"/>
          <w:szCs w:val="28"/>
          <w:lang w:val="kk-KZ"/>
        </w:rPr>
      </w:pPr>
      <w:r>
        <w:rPr>
          <w:sz w:val="28"/>
          <w:szCs w:val="28"/>
          <w:lang w:val="kk-KZ"/>
        </w:rPr>
        <w:t xml:space="preserve">В связи с чем, суд, руководствуясь пунктом 5 статьи 187 </w:t>
      </w:r>
      <w:r w:rsidRPr="00187BFC">
        <w:rPr>
          <w:sz w:val="28"/>
          <w:szCs w:val="28"/>
        </w:rPr>
        <w:t>Г</w:t>
      </w:r>
      <w:r>
        <w:rPr>
          <w:sz w:val="28"/>
          <w:szCs w:val="28"/>
        </w:rPr>
        <w:t>ражданского процессуального кодекса Республики Казахстан (далее-ГПК) рассмотрел данное гражданское дело в отсутствие ответчика.</w:t>
      </w:r>
    </w:p>
    <w:p w:rsidR="007D0AD4" w:rsidRDefault="007D0AD4" w:rsidP="007D0AD4">
      <w:pPr>
        <w:ind w:firstLine="708"/>
        <w:jc w:val="both"/>
        <w:rPr>
          <w:sz w:val="28"/>
          <w:szCs w:val="28"/>
          <w:lang w:val="kk-KZ"/>
        </w:rPr>
      </w:pPr>
      <w:r>
        <w:rPr>
          <w:sz w:val="28"/>
          <w:szCs w:val="28"/>
          <w:lang w:val="kk-KZ"/>
        </w:rPr>
        <w:t xml:space="preserve">В ходе рассмотрения дела стало известно, что кроме истца, имеются другие наследники - </w:t>
      </w:r>
      <w:r w:rsidRPr="00187BFC">
        <w:rPr>
          <w:sz w:val="28"/>
          <w:szCs w:val="28"/>
          <w:lang w:val="kk-KZ"/>
        </w:rPr>
        <w:t>Арипов</w:t>
      </w:r>
      <w:r>
        <w:rPr>
          <w:sz w:val="28"/>
          <w:szCs w:val="28"/>
          <w:lang w:val="kk-KZ"/>
        </w:rPr>
        <w:t>а</w:t>
      </w:r>
      <w:r w:rsidRPr="00187BFC">
        <w:rPr>
          <w:sz w:val="28"/>
          <w:szCs w:val="28"/>
          <w:lang w:val="kk-KZ"/>
        </w:rPr>
        <w:t xml:space="preserve"> Маргуб</w:t>
      </w:r>
      <w:r>
        <w:rPr>
          <w:sz w:val="28"/>
          <w:szCs w:val="28"/>
          <w:lang w:val="kk-KZ"/>
        </w:rPr>
        <w:t>а</w:t>
      </w:r>
      <w:r w:rsidRPr="00187BFC">
        <w:rPr>
          <w:sz w:val="28"/>
          <w:szCs w:val="28"/>
          <w:lang w:val="kk-KZ"/>
        </w:rPr>
        <w:t xml:space="preserve"> Мамаджановн</w:t>
      </w:r>
      <w:r>
        <w:rPr>
          <w:sz w:val="28"/>
          <w:szCs w:val="28"/>
          <w:lang w:val="kk-KZ"/>
        </w:rPr>
        <w:t>а</w:t>
      </w:r>
      <w:r w:rsidRPr="00187BFC">
        <w:rPr>
          <w:sz w:val="28"/>
          <w:szCs w:val="28"/>
          <w:lang w:val="kk-KZ"/>
        </w:rPr>
        <w:t xml:space="preserve">, Арипов Махсут </w:t>
      </w:r>
      <w:r w:rsidRPr="00187BFC">
        <w:rPr>
          <w:sz w:val="28"/>
          <w:szCs w:val="28"/>
          <w:lang w:val="kk-KZ"/>
        </w:rPr>
        <w:lastRenderedPageBreak/>
        <w:t>Мамаджанович, Арипов Мурадел</w:t>
      </w:r>
      <w:r>
        <w:rPr>
          <w:sz w:val="28"/>
          <w:szCs w:val="28"/>
          <w:lang w:val="kk-KZ"/>
        </w:rPr>
        <w:t>ь</w:t>
      </w:r>
      <w:r w:rsidRPr="00187BFC">
        <w:rPr>
          <w:sz w:val="28"/>
          <w:szCs w:val="28"/>
          <w:lang w:val="kk-KZ"/>
        </w:rPr>
        <w:t xml:space="preserve"> Мамаджанович</w:t>
      </w:r>
      <w:r>
        <w:rPr>
          <w:sz w:val="28"/>
          <w:szCs w:val="28"/>
          <w:lang w:val="kk-KZ"/>
        </w:rPr>
        <w:t xml:space="preserve">, которые </w:t>
      </w:r>
      <w:r w:rsidRPr="00187BFC">
        <w:rPr>
          <w:sz w:val="28"/>
          <w:szCs w:val="28"/>
          <w:lang w:val="kk-KZ"/>
        </w:rPr>
        <w:t>по инициативе суда были привлечены</w:t>
      </w:r>
      <w:r>
        <w:rPr>
          <w:sz w:val="28"/>
          <w:szCs w:val="28"/>
          <w:lang w:val="kk-KZ"/>
        </w:rPr>
        <w:t xml:space="preserve"> к</w:t>
      </w:r>
      <w:r w:rsidRPr="00187BFC">
        <w:rPr>
          <w:sz w:val="28"/>
          <w:szCs w:val="28"/>
          <w:lang w:val="kk-KZ"/>
        </w:rPr>
        <w:t xml:space="preserve"> участию по данному делу</w:t>
      </w:r>
      <w:r>
        <w:rPr>
          <w:sz w:val="28"/>
          <w:szCs w:val="28"/>
          <w:lang w:val="kk-KZ"/>
        </w:rPr>
        <w:t xml:space="preserve"> </w:t>
      </w:r>
      <w:r w:rsidRPr="00187BFC">
        <w:rPr>
          <w:sz w:val="28"/>
          <w:szCs w:val="28"/>
          <w:lang w:val="kk-KZ"/>
        </w:rPr>
        <w:t>в качестве третьих лиц, не заявляющих самостоятельных требований на предмет спора</w:t>
      </w:r>
      <w:r>
        <w:rPr>
          <w:sz w:val="28"/>
          <w:szCs w:val="28"/>
          <w:lang w:val="kk-KZ"/>
        </w:rPr>
        <w:t>.</w:t>
      </w:r>
    </w:p>
    <w:p w:rsidR="007D0AD4" w:rsidRDefault="007D0AD4" w:rsidP="007D0AD4">
      <w:pPr>
        <w:ind w:firstLine="708"/>
        <w:jc w:val="both"/>
        <w:rPr>
          <w:sz w:val="28"/>
          <w:szCs w:val="28"/>
        </w:rPr>
      </w:pPr>
      <w:r>
        <w:rPr>
          <w:sz w:val="28"/>
          <w:szCs w:val="28"/>
          <w:lang w:val="kk-KZ"/>
        </w:rPr>
        <w:t xml:space="preserve">Третьи лица, не заявляющие самостоятельных требований на предмет спора, Арипова </w:t>
      </w:r>
      <w:r w:rsidRPr="00187BFC">
        <w:rPr>
          <w:sz w:val="28"/>
          <w:szCs w:val="28"/>
          <w:lang w:val="kk-KZ"/>
        </w:rPr>
        <w:t>Маргуб</w:t>
      </w:r>
      <w:r>
        <w:rPr>
          <w:sz w:val="28"/>
          <w:szCs w:val="28"/>
          <w:lang w:val="kk-KZ"/>
        </w:rPr>
        <w:t>а</w:t>
      </w:r>
      <w:r w:rsidRPr="00187BFC">
        <w:rPr>
          <w:sz w:val="28"/>
          <w:szCs w:val="28"/>
          <w:lang w:val="kk-KZ"/>
        </w:rPr>
        <w:t xml:space="preserve"> Мамаджановн</w:t>
      </w:r>
      <w:r>
        <w:rPr>
          <w:sz w:val="28"/>
          <w:szCs w:val="28"/>
          <w:lang w:val="kk-KZ"/>
        </w:rPr>
        <w:t xml:space="preserve">а, </w:t>
      </w:r>
      <w:r w:rsidRPr="00187BFC">
        <w:rPr>
          <w:sz w:val="28"/>
          <w:szCs w:val="28"/>
          <w:lang w:val="kk-KZ"/>
        </w:rPr>
        <w:t>Арипов Мурадел</w:t>
      </w:r>
      <w:r>
        <w:rPr>
          <w:sz w:val="28"/>
          <w:szCs w:val="28"/>
          <w:lang w:val="kk-KZ"/>
        </w:rPr>
        <w:t>ь</w:t>
      </w:r>
      <w:r w:rsidRPr="00187BFC">
        <w:rPr>
          <w:sz w:val="28"/>
          <w:szCs w:val="28"/>
          <w:lang w:val="kk-KZ"/>
        </w:rPr>
        <w:t xml:space="preserve"> Мамаджанович</w:t>
      </w:r>
      <w:r>
        <w:rPr>
          <w:sz w:val="28"/>
          <w:szCs w:val="28"/>
          <w:lang w:val="kk-KZ"/>
        </w:rPr>
        <w:t xml:space="preserve"> и </w:t>
      </w:r>
      <w:r w:rsidRPr="00187BFC">
        <w:rPr>
          <w:sz w:val="28"/>
          <w:szCs w:val="28"/>
          <w:lang w:val="kk-KZ"/>
        </w:rPr>
        <w:t>Арипов Махсут Мамаджанович</w:t>
      </w:r>
      <w:r>
        <w:rPr>
          <w:sz w:val="28"/>
          <w:szCs w:val="28"/>
          <w:lang w:val="kk-KZ"/>
        </w:rPr>
        <w:t xml:space="preserve"> в судебном заседании дали объяснения о том, что как и истец, являются детьми </w:t>
      </w:r>
      <w:proofErr w:type="spellStart"/>
      <w:r w:rsidRPr="00187BFC">
        <w:rPr>
          <w:sz w:val="28"/>
          <w:szCs w:val="28"/>
        </w:rPr>
        <w:t>Арипова</w:t>
      </w:r>
      <w:proofErr w:type="spellEnd"/>
      <w:r w:rsidRPr="00187BFC">
        <w:rPr>
          <w:sz w:val="28"/>
          <w:szCs w:val="28"/>
        </w:rPr>
        <w:t xml:space="preserve"> </w:t>
      </w:r>
      <w:proofErr w:type="spellStart"/>
      <w:r w:rsidRPr="00187BFC">
        <w:rPr>
          <w:sz w:val="28"/>
          <w:szCs w:val="28"/>
        </w:rPr>
        <w:t>Мамаджана</w:t>
      </w:r>
      <w:proofErr w:type="spellEnd"/>
      <w:r w:rsidRPr="00187BFC">
        <w:rPr>
          <w:sz w:val="28"/>
          <w:szCs w:val="28"/>
        </w:rPr>
        <w:t xml:space="preserve"> и </w:t>
      </w:r>
      <w:proofErr w:type="spellStart"/>
      <w:r w:rsidRPr="00187BFC">
        <w:rPr>
          <w:sz w:val="28"/>
          <w:szCs w:val="28"/>
        </w:rPr>
        <w:t>Ариповой</w:t>
      </w:r>
      <w:proofErr w:type="spellEnd"/>
      <w:r w:rsidRPr="00187BFC">
        <w:rPr>
          <w:sz w:val="28"/>
          <w:szCs w:val="28"/>
        </w:rPr>
        <w:t xml:space="preserve"> </w:t>
      </w:r>
      <w:proofErr w:type="spellStart"/>
      <w:r w:rsidRPr="00187BFC">
        <w:rPr>
          <w:sz w:val="28"/>
          <w:szCs w:val="28"/>
        </w:rPr>
        <w:t>Манзуры</w:t>
      </w:r>
      <w:proofErr w:type="spellEnd"/>
      <w:r>
        <w:rPr>
          <w:sz w:val="28"/>
          <w:szCs w:val="28"/>
        </w:rPr>
        <w:t xml:space="preserve"> и </w:t>
      </w:r>
      <w:r>
        <w:rPr>
          <w:sz w:val="28"/>
          <w:szCs w:val="28"/>
          <w:lang w:val="kk-KZ"/>
        </w:rPr>
        <w:t>подтвердили, что домовладение по указанному выше адресу было приобретено родителями в период зарегистрированного брака. П</w:t>
      </w:r>
      <w:proofErr w:type="spellStart"/>
      <w:r>
        <w:rPr>
          <w:sz w:val="28"/>
          <w:szCs w:val="28"/>
        </w:rPr>
        <w:t>ротив</w:t>
      </w:r>
      <w:proofErr w:type="spellEnd"/>
      <w:r>
        <w:rPr>
          <w:sz w:val="28"/>
          <w:szCs w:val="28"/>
        </w:rPr>
        <w:t xml:space="preserve"> удовлетворения искового заявления </w:t>
      </w:r>
      <w:proofErr w:type="spellStart"/>
      <w:r>
        <w:rPr>
          <w:sz w:val="28"/>
          <w:szCs w:val="28"/>
        </w:rPr>
        <w:t>Ариповой</w:t>
      </w:r>
      <w:proofErr w:type="spellEnd"/>
      <w:r>
        <w:rPr>
          <w:sz w:val="28"/>
          <w:szCs w:val="28"/>
        </w:rPr>
        <w:t xml:space="preserve"> М.М. не возражали.</w:t>
      </w:r>
    </w:p>
    <w:p w:rsidR="007D0AD4" w:rsidRDefault="007D0AD4" w:rsidP="007D0AD4">
      <w:pPr>
        <w:ind w:firstLine="708"/>
        <w:jc w:val="both"/>
        <w:rPr>
          <w:sz w:val="28"/>
          <w:szCs w:val="28"/>
          <w:lang w:val="kk-KZ"/>
        </w:rPr>
      </w:pPr>
      <w:r>
        <w:rPr>
          <w:sz w:val="28"/>
          <w:szCs w:val="28"/>
          <w:lang w:val="kk-KZ"/>
        </w:rPr>
        <w:t xml:space="preserve">Кроме того, судом к участию в деле, </w:t>
      </w:r>
      <w:r w:rsidRPr="00187BFC">
        <w:rPr>
          <w:sz w:val="28"/>
          <w:szCs w:val="28"/>
          <w:lang w:val="kk-KZ"/>
        </w:rPr>
        <w:t>в качестве третьих лиц, не заявляющих самостоятельных требований на предмет спора</w:t>
      </w:r>
      <w:r>
        <w:rPr>
          <w:sz w:val="28"/>
          <w:szCs w:val="28"/>
          <w:lang w:val="kk-KZ"/>
        </w:rPr>
        <w:t xml:space="preserve">, были привлечены </w:t>
      </w:r>
      <w:r w:rsidRPr="00187BFC">
        <w:rPr>
          <w:sz w:val="28"/>
          <w:szCs w:val="28"/>
          <w:lang w:val="kk-KZ"/>
        </w:rPr>
        <w:t>нотариусы Жамбылского нотариального округа Алтыбаева У.С.</w:t>
      </w:r>
      <w:r>
        <w:rPr>
          <w:sz w:val="28"/>
          <w:szCs w:val="28"/>
          <w:lang w:val="kk-KZ"/>
        </w:rPr>
        <w:t xml:space="preserve"> и</w:t>
      </w:r>
      <w:r w:rsidRPr="00187BFC">
        <w:rPr>
          <w:sz w:val="28"/>
          <w:szCs w:val="28"/>
          <w:lang w:val="kk-KZ"/>
        </w:rPr>
        <w:t xml:space="preserve"> Тазабаева З.М.</w:t>
      </w:r>
    </w:p>
    <w:p w:rsidR="007D0AD4" w:rsidRDefault="007D0AD4" w:rsidP="007D0AD4">
      <w:pPr>
        <w:ind w:firstLine="708"/>
        <w:jc w:val="both"/>
        <w:rPr>
          <w:sz w:val="28"/>
          <w:szCs w:val="28"/>
          <w:lang w:val="kk-KZ"/>
        </w:rPr>
      </w:pPr>
      <w:r>
        <w:rPr>
          <w:sz w:val="28"/>
          <w:szCs w:val="28"/>
          <w:lang w:val="kk-KZ"/>
        </w:rPr>
        <w:t>Представитель нотариуса Алтыбаевой У.С. - Сюд-Син А.И. представила суду заявление о рассмотрении дела без ее участия, однако ранее в судебном заседании дала объяснения о том, что в производстве нотариуса Алтыбаевой У.С. имеется наследственное дело после смерти Ариповой Манзуры, однако выдать истцу свидетельство о праве собственности не представилось возможным, поскольку было установлено, что наследственное имущество - домовладение по адресу: г.Тараз, ул.Байзак-Батыра, дом 75, приобретено наследодателем в период брака с Ариповым Мамаджаном.</w:t>
      </w:r>
    </w:p>
    <w:p w:rsidR="007D0AD4" w:rsidRDefault="007D0AD4" w:rsidP="007D0AD4">
      <w:pPr>
        <w:ind w:firstLine="708"/>
        <w:jc w:val="both"/>
        <w:rPr>
          <w:sz w:val="28"/>
          <w:szCs w:val="28"/>
          <w:lang w:val="kk-KZ"/>
        </w:rPr>
      </w:pPr>
      <w:r>
        <w:rPr>
          <w:sz w:val="28"/>
          <w:szCs w:val="28"/>
          <w:lang w:val="kk-KZ"/>
        </w:rPr>
        <w:t xml:space="preserve">Нотариус </w:t>
      </w:r>
      <w:r w:rsidRPr="00187BFC">
        <w:rPr>
          <w:sz w:val="28"/>
          <w:szCs w:val="28"/>
          <w:lang w:val="kk-KZ"/>
        </w:rPr>
        <w:t>Тазабаева З.М.</w:t>
      </w:r>
      <w:r>
        <w:rPr>
          <w:sz w:val="28"/>
          <w:szCs w:val="28"/>
          <w:lang w:val="kk-KZ"/>
        </w:rPr>
        <w:t xml:space="preserve"> ранее в судебном заседании дала объяснения о том, что в ее производстве находилось наследственное дело после смерти Ариповой Манзуры, материалы которого в апреле 2014 года были переданы по запросу нотариусу Алтыбаевой У.С.</w:t>
      </w:r>
    </w:p>
    <w:p w:rsidR="007D0AD4" w:rsidRDefault="007D0AD4" w:rsidP="007D0AD4">
      <w:pPr>
        <w:ind w:firstLine="708"/>
        <w:jc w:val="both"/>
        <w:rPr>
          <w:sz w:val="28"/>
          <w:szCs w:val="28"/>
        </w:rPr>
      </w:pPr>
      <w:r w:rsidRPr="00187BFC">
        <w:rPr>
          <w:sz w:val="28"/>
          <w:szCs w:val="28"/>
        </w:rPr>
        <w:t xml:space="preserve">Выслушав объяснения </w:t>
      </w:r>
      <w:r>
        <w:rPr>
          <w:sz w:val="28"/>
          <w:szCs w:val="28"/>
        </w:rPr>
        <w:t>лиц, участвующих в деле</w:t>
      </w:r>
      <w:r w:rsidRPr="00187BFC">
        <w:rPr>
          <w:sz w:val="28"/>
          <w:szCs w:val="28"/>
        </w:rPr>
        <w:t>, исследовав материалы дела, суд приходит к выводу, что исковые требования истца подлежат  удовлетворению  по следующим основаниям.</w:t>
      </w:r>
    </w:p>
    <w:p w:rsidR="007D0AD4" w:rsidRDefault="007D0AD4" w:rsidP="007D0AD4">
      <w:pPr>
        <w:ind w:firstLine="708"/>
        <w:jc w:val="both"/>
        <w:rPr>
          <w:rFonts w:eastAsia="MS Mincho"/>
          <w:sz w:val="28"/>
          <w:szCs w:val="28"/>
        </w:rPr>
      </w:pPr>
      <w:r w:rsidRPr="00187BFC">
        <w:rPr>
          <w:rFonts w:eastAsia="MS Mincho"/>
          <w:sz w:val="28"/>
          <w:szCs w:val="28"/>
        </w:rPr>
        <w:t xml:space="preserve">Из материалов гражданского дела усматривается, что </w:t>
      </w:r>
      <w:proofErr w:type="spellStart"/>
      <w:r>
        <w:rPr>
          <w:rFonts w:eastAsia="MS Mincho"/>
          <w:sz w:val="28"/>
          <w:szCs w:val="28"/>
        </w:rPr>
        <w:t>Арипов</w:t>
      </w:r>
      <w:proofErr w:type="spellEnd"/>
      <w:r>
        <w:rPr>
          <w:rFonts w:eastAsia="MS Mincho"/>
          <w:sz w:val="28"/>
          <w:szCs w:val="28"/>
        </w:rPr>
        <w:t xml:space="preserve"> </w:t>
      </w:r>
      <w:proofErr w:type="spellStart"/>
      <w:r>
        <w:rPr>
          <w:rFonts w:eastAsia="MS Mincho"/>
          <w:sz w:val="28"/>
          <w:szCs w:val="28"/>
        </w:rPr>
        <w:t>Мамаджан</w:t>
      </w:r>
      <w:proofErr w:type="spellEnd"/>
      <w:r>
        <w:rPr>
          <w:rFonts w:eastAsia="MS Mincho"/>
          <w:sz w:val="28"/>
          <w:szCs w:val="28"/>
        </w:rPr>
        <w:t>, 22.05.1924</w:t>
      </w:r>
      <w:r w:rsidRPr="00187BFC">
        <w:rPr>
          <w:color w:val="000000"/>
          <w:sz w:val="28"/>
          <w:szCs w:val="28"/>
          <w:lang w:val="kk-KZ"/>
        </w:rPr>
        <w:t xml:space="preserve"> года рождения</w:t>
      </w:r>
      <w:r w:rsidRPr="00187BFC">
        <w:rPr>
          <w:color w:val="000000"/>
          <w:sz w:val="28"/>
          <w:szCs w:val="28"/>
        </w:rPr>
        <w:t xml:space="preserve"> и </w:t>
      </w:r>
      <w:proofErr w:type="spellStart"/>
      <w:r>
        <w:rPr>
          <w:color w:val="000000"/>
          <w:sz w:val="28"/>
          <w:szCs w:val="28"/>
        </w:rPr>
        <w:t>Арипова</w:t>
      </w:r>
      <w:proofErr w:type="spellEnd"/>
      <w:r>
        <w:rPr>
          <w:color w:val="000000"/>
          <w:sz w:val="28"/>
          <w:szCs w:val="28"/>
        </w:rPr>
        <w:t xml:space="preserve"> </w:t>
      </w:r>
      <w:r w:rsidRPr="00187BFC">
        <w:rPr>
          <w:color w:val="000000"/>
          <w:sz w:val="28"/>
          <w:szCs w:val="28"/>
        </w:rPr>
        <w:t>(до брака</w:t>
      </w:r>
      <w:r>
        <w:rPr>
          <w:color w:val="000000"/>
          <w:sz w:val="28"/>
          <w:szCs w:val="28"/>
        </w:rPr>
        <w:t xml:space="preserve"> </w:t>
      </w:r>
      <w:proofErr w:type="spellStart"/>
      <w:r>
        <w:rPr>
          <w:color w:val="000000"/>
          <w:sz w:val="28"/>
          <w:szCs w:val="28"/>
        </w:rPr>
        <w:t>Жураханова</w:t>
      </w:r>
      <w:proofErr w:type="spellEnd"/>
      <w:r w:rsidRPr="00187BFC">
        <w:rPr>
          <w:color w:val="000000"/>
          <w:sz w:val="28"/>
          <w:szCs w:val="28"/>
        </w:rPr>
        <w:t xml:space="preserve">) </w:t>
      </w:r>
      <w:proofErr w:type="spellStart"/>
      <w:r>
        <w:rPr>
          <w:color w:val="000000"/>
          <w:sz w:val="28"/>
          <w:szCs w:val="28"/>
        </w:rPr>
        <w:t>Манзура</w:t>
      </w:r>
      <w:proofErr w:type="spellEnd"/>
      <w:r w:rsidRPr="00187BFC">
        <w:rPr>
          <w:color w:val="000000"/>
          <w:sz w:val="28"/>
          <w:szCs w:val="28"/>
        </w:rPr>
        <w:t xml:space="preserve">, </w:t>
      </w:r>
      <w:r>
        <w:rPr>
          <w:color w:val="000000"/>
          <w:sz w:val="28"/>
          <w:szCs w:val="28"/>
        </w:rPr>
        <w:t>11.07.1936</w:t>
      </w:r>
      <w:r w:rsidRPr="00187BFC">
        <w:rPr>
          <w:color w:val="000000"/>
          <w:sz w:val="28"/>
          <w:szCs w:val="28"/>
        </w:rPr>
        <w:t xml:space="preserve"> </w:t>
      </w:r>
      <w:r w:rsidRPr="00187BFC">
        <w:rPr>
          <w:color w:val="000000"/>
          <w:sz w:val="28"/>
          <w:szCs w:val="28"/>
          <w:lang w:val="kk-KZ"/>
        </w:rPr>
        <w:t>года рождения,</w:t>
      </w:r>
      <w:r w:rsidRPr="00187BFC">
        <w:rPr>
          <w:color w:val="000000"/>
          <w:sz w:val="28"/>
          <w:szCs w:val="28"/>
        </w:rPr>
        <w:t xml:space="preserve"> состояли в зарегистрированном браке с </w:t>
      </w:r>
      <w:r>
        <w:rPr>
          <w:color w:val="000000"/>
          <w:sz w:val="28"/>
          <w:szCs w:val="28"/>
        </w:rPr>
        <w:t>08.12.1966</w:t>
      </w:r>
      <w:r w:rsidRPr="00187BFC">
        <w:rPr>
          <w:color w:val="000000"/>
          <w:sz w:val="28"/>
          <w:szCs w:val="28"/>
        </w:rPr>
        <w:t xml:space="preserve"> года. </w:t>
      </w:r>
      <w:r w:rsidRPr="00187BFC">
        <w:rPr>
          <w:rFonts w:eastAsia="MS Mincho"/>
          <w:sz w:val="28"/>
          <w:szCs w:val="28"/>
        </w:rPr>
        <w:t>Данный факт подтверждается свидетельством о заключении брака.</w:t>
      </w:r>
    </w:p>
    <w:p w:rsidR="007D0AD4" w:rsidRDefault="007D0AD4" w:rsidP="007D0AD4">
      <w:pPr>
        <w:ind w:firstLine="708"/>
        <w:jc w:val="both"/>
        <w:rPr>
          <w:sz w:val="28"/>
          <w:szCs w:val="28"/>
        </w:rPr>
      </w:pPr>
      <w:r>
        <w:rPr>
          <w:rFonts w:eastAsia="MS Mincho"/>
          <w:sz w:val="28"/>
          <w:szCs w:val="28"/>
        </w:rPr>
        <w:t xml:space="preserve">Согласно </w:t>
      </w:r>
      <w:r w:rsidRPr="00187BFC">
        <w:rPr>
          <w:rFonts w:eastAsia="MS Mincho"/>
          <w:sz w:val="28"/>
          <w:szCs w:val="28"/>
        </w:rPr>
        <w:t>договор</w:t>
      </w:r>
      <w:r>
        <w:rPr>
          <w:rFonts w:eastAsia="MS Mincho"/>
          <w:sz w:val="28"/>
          <w:szCs w:val="28"/>
        </w:rPr>
        <w:t>у</w:t>
      </w:r>
      <w:r w:rsidRPr="00187BFC">
        <w:rPr>
          <w:rFonts w:eastAsia="MS Mincho"/>
          <w:sz w:val="28"/>
          <w:szCs w:val="28"/>
        </w:rPr>
        <w:t xml:space="preserve"> купли-продажи от 2</w:t>
      </w:r>
      <w:r>
        <w:rPr>
          <w:rFonts w:eastAsia="MS Mincho"/>
          <w:sz w:val="28"/>
          <w:szCs w:val="28"/>
        </w:rPr>
        <w:t>2</w:t>
      </w:r>
      <w:r w:rsidRPr="00187BFC">
        <w:rPr>
          <w:rFonts w:eastAsia="MS Mincho"/>
          <w:sz w:val="28"/>
          <w:szCs w:val="28"/>
        </w:rPr>
        <w:t>.0</w:t>
      </w:r>
      <w:r>
        <w:rPr>
          <w:rFonts w:eastAsia="MS Mincho"/>
          <w:sz w:val="28"/>
          <w:szCs w:val="28"/>
        </w:rPr>
        <w:t>6</w:t>
      </w:r>
      <w:r w:rsidRPr="00187BFC">
        <w:rPr>
          <w:rFonts w:eastAsia="MS Mincho"/>
          <w:sz w:val="28"/>
          <w:szCs w:val="28"/>
        </w:rPr>
        <w:t>.</w:t>
      </w:r>
      <w:r>
        <w:rPr>
          <w:rFonts w:eastAsia="MS Mincho"/>
          <w:sz w:val="28"/>
          <w:szCs w:val="28"/>
        </w:rPr>
        <w:t>1976</w:t>
      </w:r>
      <w:r w:rsidRPr="00187BFC">
        <w:rPr>
          <w:rFonts w:eastAsia="MS Mincho"/>
          <w:sz w:val="28"/>
          <w:szCs w:val="28"/>
        </w:rPr>
        <w:t xml:space="preserve"> года</w:t>
      </w:r>
      <w:r>
        <w:rPr>
          <w:rFonts w:eastAsia="MS Mincho"/>
          <w:sz w:val="28"/>
          <w:szCs w:val="28"/>
        </w:rPr>
        <w:t xml:space="preserve"> </w:t>
      </w:r>
      <w:proofErr w:type="spellStart"/>
      <w:r>
        <w:rPr>
          <w:rFonts w:eastAsia="MS Mincho"/>
          <w:sz w:val="28"/>
          <w:szCs w:val="28"/>
        </w:rPr>
        <w:t>Арипова</w:t>
      </w:r>
      <w:proofErr w:type="spellEnd"/>
      <w:r>
        <w:rPr>
          <w:rFonts w:eastAsia="MS Mincho"/>
          <w:sz w:val="28"/>
          <w:szCs w:val="28"/>
        </w:rPr>
        <w:t xml:space="preserve"> </w:t>
      </w:r>
      <w:proofErr w:type="spellStart"/>
      <w:r>
        <w:rPr>
          <w:rFonts w:eastAsia="MS Mincho"/>
          <w:sz w:val="28"/>
          <w:szCs w:val="28"/>
        </w:rPr>
        <w:t>Манзура</w:t>
      </w:r>
      <w:proofErr w:type="spellEnd"/>
      <w:r>
        <w:rPr>
          <w:rFonts w:eastAsia="MS Mincho"/>
          <w:sz w:val="28"/>
          <w:szCs w:val="28"/>
        </w:rPr>
        <w:t xml:space="preserve"> приобрела домовладение, расположенное по адресу: </w:t>
      </w:r>
      <w:proofErr w:type="spellStart"/>
      <w:r>
        <w:rPr>
          <w:rFonts w:eastAsia="MS Mincho"/>
          <w:sz w:val="28"/>
          <w:szCs w:val="28"/>
        </w:rPr>
        <w:t>г</w:t>
      </w:r>
      <w:proofErr w:type="gramStart"/>
      <w:r>
        <w:rPr>
          <w:rFonts w:eastAsia="MS Mincho"/>
          <w:sz w:val="28"/>
          <w:szCs w:val="28"/>
        </w:rPr>
        <w:t>.Д</w:t>
      </w:r>
      <w:proofErr w:type="gramEnd"/>
      <w:r>
        <w:rPr>
          <w:rFonts w:eastAsia="MS Mincho"/>
          <w:sz w:val="28"/>
          <w:szCs w:val="28"/>
        </w:rPr>
        <w:t>жамбул</w:t>
      </w:r>
      <w:proofErr w:type="spellEnd"/>
      <w:r>
        <w:rPr>
          <w:rFonts w:eastAsia="MS Mincho"/>
          <w:sz w:val="28"/>
          <w:szCs w:val="28"/>
        </w:rPr>
        <w:t xml:space="preserve">, </w:t>
      </w:r>
      <w:proofErr w:type="spellStart"/>
      <w:r>
        <w:rPr>
          <w:rFonts w:eastAsia="MS Mincho"/>
          <w:sz w:val="28"/>
          <w:szCs w:val="28"/>
        </w:rPr>
        <w:t>ул.Ворошилова</w:t>
      </w:r>
      <w:proofErr w:type="spellEnd"/>
      <w:r>
        <w:rPr>
          <w:rFonts w:eastAsia="MS Mincho"/>
          <w:sz w:val="28"/>
          <w:szCs w:val="28"/>
        </w:rPr>
        <w:t xml:space="preserve"> дом №75</w:t>
      </w:r>
      <w:r w:rsidRPr="00187BFC">
        <w:rPr>
          <w:sz w:val="28"/>
          <w:szCs w:val="28"/>
        </w:rPr>
        <w:t>.</w:t>
      </w:r>
    </w:p>
    <w:p w:rsidR="007D0AD4" w:rsidRDefault="007D0AD4" w:rsidP="007D0AD4">
      <w:pPr>
        <w:ind w:firstLine="708"/>
        <w:jc w:val="both"/>
        <w:rPr>
          <w:sz w:val="28"/>
          <w:szCs w:val="28"/>
        </w:rPr>
      </w:pPr>
      <w:r>
        <w:rPr>
          <w:sz w:val="28"/>
          <w:szCs w:val="28"/>
        </w:rPr>
        <w:t xml:space="preserve">Справка о зарегистрированных правах (обременениях) на недвижимое имущество и его технических характеристиках от 21 декабря 2015 года подтверждает, что право собственности на указанное домовладение, расположенное по адресу: </w:t>
      </w:r>
      <w:proofErr w:type="spellStart"/>
      <w:r>
        <w:rPr>
          <w:sz w:val="28"/>
          <w:szCs w:val="28"/>
        </w:rPr>
        <w:t>г</w:t>
      </w:r>
      <w:proofErr w:type="gramStart"/>
      <w:r>
        <w:rPr>
          <w:sz w:val="28"/>
          <w:szCs w:val="28"/>
        </w:rPr>
        <w:t>.Т</w:t>
      </w:r>
      <w:proofErr w:type="gramEnd"/>
      <w:r>
        <w:rPr>
          <w:sz w:val="28"/>
          <w:szCs w:val="28"/>
        </w:rPr>
        <w:t>араз</w:t>
      </w:r>
      <w:proofErr w:type="spellEnd"/>
      <w:r>
        <w:rPr>
          <w:sz w:val="28"/>
          <w:szCs w:val="28"/>
        </w:rPr>
        <w:t xml:space="preserve">, </w:t>
      </w:r>
      <w:proofErr w:type="spellStart"/>
      <w:r>
        <w:rPr>
          <w:sz w:val="28"/>
          <w:szCs w:val="28"/>
        </w:rPr>
        <w:t>ул.Байзак</w:t>
      </w:r>
      <w:proofErr w:type="spellEnd"/>
      <w:r>
        <w:rPr>
          <w:sz w:val="28"/>
          <w:szCs w:val="28"/>
        </w:rPr>
        <w:t xml:space="preserve">-Батыра, дом 75 зарегистрировано за </w:t>
      </w:r>
      <w:proofErr w:type="spellStart"/>
      <w:r>
        <w:rPr>
          <w:sz w:val="28"/>
          <w:szCs w:val="28"/>
        </w:rPr>
        <w:t>Ариповой</w:t>
      </w:r>
      <w:proofErr w:type="spellEnd"/>
      <w:r>
        <w:rPr>
          <w:sz w:val="28"/>
          <w:szCs w:val="28"/>
        </w:rPr>
        <w:t xml:space="preserve"> </w:t>
      </w:r>
      <w:proofErr w:type="spellStart"/>
      <w:r>
        <w:rPr>
          <w:sz w:val="28"/>
          <w:szCs w:val="28"/>
        </w:rPr>
        <w:t>Манзурой</w:t>
      </w:r>
      <w:proofErr w:type="spellEnd"/>
      <w:r>
        <w:rPr>
          <w:sz w:val="28"/>
          <w:szCs w:val="28"/>
        </w:rPr>
        <w:t>.</w:t>
      </w:r>
    </w:p>
    <w:p w:rsidR="007D0AD4" w:rsidRDefault="007D0AD4" w:rsidP="007D0AD4">
      <w:pPr>
        <w:ind w:firstLine="708"/>
        <w:jc w:val="both"/>
        <w:rPr>
          <w:sz w:val="28"/>
          <w:szCs w:val="28"/>
        </w:rPr>
      </w:pPr>
      <w:r w:rsidRPr="00187BFC">
        <w:rPr>
          <w:sz w:val="28"/>
          <w:szCs w:val="28"/>
        </w:rPr>
        <w:t>В соответствии с п</w:t>
      </w:r>
      <w:r>
        <w:rPr>
          <w:sz w:val="28"/>
          <w:szCs w:val="28"/>
        </w:rPr>
        <w:t xml:space="preserve">унктом </w:t>
      </w:r>
      <w:r w:rsidRPr="00187BFC">
        <w:rPr>
          <w:sz w:val="28"/>
          <w:szCs w:val="28"/>
        </w:rPr>
        <w:t>1 ст</w:t>
      </w:r>
      <w:r>
        <w:rPr>
          <w:sz w:val="28"/>
          <w:szCs w:val="28"/>
        </w:rPr>
        <w:t xml:space="preserve">атьи </w:t>
      </w:r>
      <w:r w:rsidRPr="00187BFC">
        <w:rPr>
          <w:sz w:val="28"/>
          <w:szCs w:val="28"/>
        </w:rPr>
        <w:t>33 Кодекса Р</w:t>
      </w:r>
      <w:r w:rsidRPr="00187BFC">
        <w:rPr>
          <w:sz w:val="28"/>
          <w:szCs w:val="28"/>
          <w:lang w:val="kk-KZ"/>
        </w:rPr>
        <w:t xml:space="preserve">еспублики </w:t>
      </w:r>
      <w:r w:rsidRPr="00187BFC">
        <w:rPr>
          <w:sz w:val="28"/>
          <w:szCs w:val="28"/>
        </w:rPr>
        <w:t>К</w:t>
      </w:r>
      <w:r w:rsidRPr="00187BFC">
        <w:rPr>
          <w:sz w:val="28"/>
          <w:szCs w:val="28"/>
          <w:lang w:val="kk-KZ"/>
        </w:rPr>
        <w:t>азахстан</w:t>
      </w:r>
      <w:r w:rsidRPr="00187BFC">
        <w:rPr>
          <w:sz w:val="28"/>
          <w:szCs w:val="28"/>
        </w:rPr>
        <w:t xml:space="preserve"> «О браке (супружестве) и семье»</w:t>
      </w:r>
      <w:r>
        <w:rPr>
          <w:sz w:val="28"/>
          <w:szCs w:val="28"/>
        </w:rPr>
        <w:t xml:space="preserve"> (далее-Кодекс)</w:t>
      </w:r>
      <w:r w:rsidRPr="00187BFC">
        <w:rPr>
          <w:sz w:val="28"/>
          <w:szCs w:val="28"/>
        </w:rPr>
        <w:t xml:space="preserve">, имущество, нажитое </w:t>
      </w:r>
      <w:r w:rsidRPr="00187BFC">
        <w:rPr>
          <w:sz w:val="28"/>
          <w:szCs w:val="28"/>
        </w:rPr>
        <w:lastRenderedPageBreak/>
        <w:t>супругами во время брака (супружества), является их общей совместной собственностью.</w:t>
      </w:r>
    </w:p>
    <w:p w:rsidR="007D0AD4" w:rsidRDefault="007D0AD4" w:rsidP="007D0AD4">
      <w:pPr>
        <w:ind w:firstLine="708"/>
        <w:jc w:val="both"/>
        <w:rPr>
          <w:sz w:val="28"/>
          <w:szCs w:val="28"/>
        </w:rPr>
      </w:pPr>
      <w:r>
        <w:rPr>
          <w:sz w:val="28"/>
          <w:szCs w:val="28"/>
        </w:rPr>
        <w:t>Согласно положениям</w:t>
      </w:r>
      <w:r w:rsidRPr="00187BFC">
        <w:rPr>
          <w:sz w:val="28"/>
          <w:szCs w:val="28"/>
        </w:rPr>
        <w:t xml:space="preserve"> ст</w:t>
      </w:r>
      <w:r>
        <w:rPr>
          <w:sz w:val="28"/>
          <w:szCs w:val="28"/>
        </w:rPr>
        <w:t>атьи</w:t>
      </w:r>
      <w:r w:rsidRPr="00187BFC">
        <w:rPr>
          <w:sz w:val="28"/>
          <w:szCs w:val="28"/>
        </w:rPr>
        <w:t xml:space="preserve"> 223 Гражданского кодекса Республики Казахстан,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одному или в соответствующих частях каждому из супругов на праве собственности.</w:t>
      </w:r>
    </w:p>
    <w:p w:rsidR="007D0AD4" w:rsidRDefault="007D0AD4" w:rsidP="007D0AD4">
      <w:pPr>
        <w:ind w:firstLine="708"/>
        <w:jc w:val="both"/>
        <w:rPr>
          <w:color w:val="000000"/>
          <w:sz w:val="28"/>
          <w:szCs w:val="28"/>
        </w:rPr>
      </w:pPr>
      <w:r w:rsidRPr="00187BFC">
        <w:rPr>
          <w:color w:val="000000"/>
          <w:sz w:val="28"/>
          <w:szCs w:val="28"/>
        </w:rPr>
        <w:t xml:space="preserve">Судом установлено, что собственники общей совместной собственности </w:t>
      </w:r>
      <w:proofErr w:type="spellStart"/>
      <w:r w:rsidRPr="00187BFC">
        <w:rPr>
          <w:sz w:val="28"/>
          <w:szCs w:val="28"/>
        </w:rPr>
        <w:t>Арипов</w:t>
      </w:r>
      <w:proofErr w:type="spellEnd"/>
      <w:r w:rsidRPr="00187BFC">
        <w:rPr>
          <w:sz w:val="28"/>
          <w:szCs w:val="28"/>
        </w:rPr>
        <w:t xml:space="preserve"> </w:t>
      </w:r>
      <w:proofErr w:type="spellStart"/>
      <w:r w:rsidRPr="00187BFC">
        <w:rPr>
          <w:sz w:val="28"/>
          <w:szCs w:val="28"/>
        </w:rPr>
        <w:t>Мамаджан</w:t>
      </w:r>
      <w:proofErr w:type="spellEnd"/>
      <w:r w:rsidRPr="00187BFC">
        <w:rPr>
          <w:sz w:val="28"/>
          <w:szCs w:val="28"/>
        </w:rPr>
        <w:t xml:space="preserve"> и </w:t>
      </w:r>
      <w:proofErr w:type="spellStart"/>
      <w:r w:rsidRPr="00187BFC">
        <w:rPr>
          <w:sz w:val="28"/>
          <w:szCs w:val="28"/>
        </w:rPr>
        <w:t>Арипов</w:t>
      </w:r>
      <w:r>
        <w:rPr>
          <w:sz w:val="28"/>
          <w:szCs w:val="28"/>
        </w:rPr>
        <w:t>а</w:t>
      </w:r>
      <w:proofErr w:type="spellEnd"/>
      <w:r w:rsidRPr="00187BFC">
        <w:rPr>
          <w:sz w:val="28"/>
          <w:szCs w:val="28"/>
        </w:rPr>
        <w:t xml:space="preserve"> </w:t>
      </w:r>
      <w:proofErr w:type="spellStart"/>
      <w:r w:rsidRPr="00187BFC">
        <w:rPr>
          <w:sz w:val="28"/>
          <w:szCs w:val="28"/>
        </w:rPr>
        <w:t>Манзур</w:t>
      </w:r>
      <w:r>
        <w:rPr>
          <w:sz w:val="28"/>
          <w:szCs w:val="28"/>
        </w:rPr>
        <w:t>а</w:t>
      </w:r>
      <w:proofErr w:type="spellEnd"/>
      <w:r>
        <w:rPr>
          <w:sz w:val="28"/>
          <w:szCs w:val="28"/>
        </w:rPr>
        <w:t xml:space="preserve"> </w:t>
      </w:r>
      <w:r w:rsidRPr="00187BFC">
        <w:rPr>
          <w:color w:val="000000"/>
          <w:sz w:val="28"/>
          <w:szCs w:val="28"/>
          <w:lang w:val="kk-KZ"/>
        </w:rPr>
        <w:t>умер</w:t>
      </w:r>
      <w:r>
        <w:rPr>
          <w:color w:val="000000"/>
          <w:sz w:val="28"/>
          <w:szCs w:val="28"/>
          <w:lang w:val="kk-KZ"/>
        </w:rPr>
        <w:t>ли 10.05.1994 года</w:t>
      </w:r>
      <w:r w:rsidRPr="00187BFC">
        <w:rPr>
          <w:sz w:val="28"/>
          <w:szCs w:val="28"/>
          <w:lang w:val="kk-KZ"/>
        </w:rPr>
        <w:t xml:space="preserve"> </w:t>
      </w:r>
      <w:r>
        <w:rPr>
          <w:sz w:val="28"/>
          <w:szCs w:val="28"/>
          <w:lang w:val="kk-KZ"/>
        </w:rPr>
        <w:t xml:space="preserve"> и 10.09.2013</w:t>
      </w:r>
      <w:r w:rsidRPr="00187BFC">
        <w:rPr>
          <w:sz w:val="28"/>
          <w:szCs w:val="28"/>
        </w:rPr>
        <w:t xml:space="preserve"> года</w:t>
      </w:r>
      <w:r w:rsidRPr="00187BFC">
        <w:rPr>
          <w:color w:val="000000"/>
          <w:sz w:val="28"/>
          <w:szCs w:val="28"/>
        </w:rPr>
        <w:t xml:space="preserve"> </w:t>
      </w:r>
      <w:r>
        <w:rPr>
          <w:color w:val="000000"/>
          <w:sz w:val="28"/>
          <w:szCs w:val="28"/>
        </w:rPr>
        <w:t>соответственно</w:t>
      </w:r>
      <w:r w:rsidRPr="00187BFC">
        <w:rPr>
          <w:sz w:val="28"/>
          <w:szCs w:val="28"/>
        </w:rPr>
        <w:t>, что подтверждается свидетельствами о смерти, выданными</w:t>
      </w:r>
      <w:r w:rsidRPr="00187BFC">
        <w:rPr>
          <w:color w:val="000000"/>
          <w:sz w:val="28"/>
          <w:szCs w:val="28"/>
        </w:rPr>
        <w:t xml:space="preserve"> отделом ЗАГС </w:t>
      </w:r>
      <w:proofErr w:type="spellStart"/>
      <w:r w:rsidRPr="00187BFC">
        <w:rPr>
          <w:color w:val="000000"/>
          <w:sz w:val="28"/>
          <w:szCs w:val="28"/>
        </w:rPr>
        <w:t>г</w:t>
      </w:r>
      <w:proofErr w:type="gramStart"/>
      <w:r w:rsidRPr="00187BFC">
        <w:rPr>
          <w:color w:val="000000"/>
          <w:sz w:val="28"/>
          <w:szCs w:val="28"/>
        </w:rPr>
        <w:t>.Т</w:t>
      </w:r>
      <w:proofErr w:type="gramEnd"/>
      <w:r w:rsidRPr="00187BFC">
        <w:rPr>
          <w:color w:val="000000"/>
          <w:sz w:val="28"/>
          <w:szCs w:val="28"/>
        </w:rPr>
        <w:t>араз</w:t>
      </w:r>
      <w:proofErr w:type="spellEnd"/>
      <w:r w:rsidRPr="00187BFC">
        <w:rPr>
          <w:color w:val="000000"/>
          <w:sz w:val="28"/>
          <w:szCs w:val="28"/>
        </w:rPr>
        <w:t>.</w:t>
      </w:r>
    </w:p>
    <w:p w:rsidR="007D0AD4" w:rsidRDefault="007D0AD4" w:rsidP="007D0AD4">
      <w:pPr>
        <w:ind w:firstLine="708"/>
        <w:jc w:val="both"/>
        <w:rPr>
          <w:sz w:val="28"/>
          <w:szCs w:val="28"/>
        </w:rPr>
      </w:pPr>
      <w:proofErr w:type="gramStart"/>
      <w:r w:rsidRPr="00187BFC">
        <w:rPr>
          <w:sz w:val="28"/>
          <w:szCs w:val="28"/>
        </w:rPr>
        <w:t xml:space="preserve">Постановлением нотариуса </w:t>
      </w:r>
      <w:proofErr w:type="spellStart"/>
      <w:r w:rsidRPr="00187BFC">
        <w:rPr>
          <w:sz w:val="28"/>
          <w:szCs w:val="28"/>
        </w:rPr>
        <w:t>Жамбылского</w:t>
      </w:r>
      <w:proofErr w:type="spellEnd"/>
      <w:r w:rsidRPr="00187BFC">
        <w:rPr>
          <w:sz w:val="28"/>
          <w:szCs w:val="28"/>
        </w:rPr>
        <w:t xml:space="preserve"> нотариального округа </w:t>
      </w:r>
      <w:proofErr w:type="spellStart"/>
      <w:r>
        <w:rPr>
          <w:sz w:val="28"/>
          <w:szCs w:val="28"/>
        </w:rPr>
        <w:t>Алтыбаевой</w:t>
      </w:r>
      <w:proofErr w:type="spellEnd"/>
      <w:r>
        <w:rPr>
          <w:sz w:val="28"/>
          <w:szCs w:val="28"/>
        </w:rPr>
        <w:t xml:space="preserve"> У.С.</w:t>
      </w:r>
      <w:r w:rsidRPr="00187BFC">
        <w:rPr>
          <w:sz w:val="28"/>
          <w:szCs w:val="28"/>
        </w:rPr>
        <w:t xml:space="preserve"> от </w:t>
      </w:r>
      <w:r>
        <w:rPr>
          <w:sz w:val="28"/>
          <w:szCs w:val="28"/>
        </w:rPr>
        <w:t>23</w:t>
      </w:r>
      <w:r w:rsidRPr="00187BFC">
        <w:rPr>
          <w:sz w:val="28"/>
          <w:szCs w:val="28"/>
        </w:rPr>
        <w:t>.1</w:t>
      </w:r>
      <w:r>
        <w:rPr>
          <w:sz w:val="28"/>
          <w:szCs w:val="28"/>
        </w:rPr>
        <w:t>0</w:t>
      </w:r>
      <w:r w:rsidRPr="00187BFC">
        <w:rPr>
          <w:sz w:val="28"/>
          <w:szCs w:val="28"/>
        </w:rPr>
        <w:t>.201</w:t>
      </w:r>
      <w:r>
        <w:rPr>
          <w:sz w:val="28"/>
          <w:szCs w:val="28"/>
        </w:rPr>
        <w:t>5</w:t>
      </w:r>
      <w:r w:rsidRPr="00187BFC">
        <w:rPr>
          <w:sz w:val="28"/>
          <w:szCs w:val="28"/>
        </w:rPr>
        <w:t xml:space="preserve"> года истцу </w:t>
      </w:r>
      <w:r w:rsidRPr="00187BFC">
        <w:rPr>
          <w:sz w:val="28"/>
          <w:szCs w:val="28"/>
          <w:lang w:val="kk-KZ"/>
        </w:rPr>
        <w:t>отказано</w:t>
      </w:r>
      <w:r w:rsidRPr="00187BFC">
        <w:rPr>
          <w:sz w:val="28"/>
          <w:szCs w:val="28"/>
        </w:rPr>
        <w:t xml:space="preserve"> в выдаче свидетельства о праве </w:t>
      </w:r>
      <w:r>
        <w:rPr>
          <w:sz w:val="28"/>
          <w:szCs w:val="28"/>
        </w:rPr>
        <w:t>собственности в отношении жилого дома с земельным участком, расположенного по указанному адресу, со ссылкой на Правила совершения нотариальных действий, согласно которым в случае смерти обоих супругов выдел доли супругов решается в судебном порядке.</w:t>
      </w:r>
      <w:proofErr w:type="gramEnd"/>
      <w:r>
        <w:rPr>
          <w:sz w:val="28"/>
          <w:szCs w:val="28"/>
        </w:rPr>
        <w:t xml:space="preserve"> Данное обстоятельство препятствует оформлению наследственных прав.</w:t>
      </w:r>
    </w:p>
    <w:p w:rsidR="007D0AD4" w:rsidRDefault="007D0AD4" w:rsidP="007D0AD4">
      <w:pPr>
        <w:ind w:firstLine="708"/>
        <w:jc w:val="both"/>
        <w:rPr>
          <w:sz w:val="28"/>
          <w:szCs w:val="28"/>
        </w:rPr>
      </w:pPr>
      <w:r w:rsidRPr="00187BFC">
        <w:rPr>
          <w:sz w:val="28"/>
          <w:szCs w:val="28"/>
        </w:rPr>
        <w:t>В соответствии с п</w:t>
      </w:r>
      <w:r>
        <w:rPr>
          <w:sz w:val="28"/>
          <w:szCs w:val="28"/>
        </w:rPr>
        <w:t xml:space="preserve">унктом </w:t>
      </w:r>
      <w:r w:rsidRPr="00187BFC">
        <w:rPr>
          <w:sz w:val="28"/>
          <w:szCs w:val="28"/>
        </w:rPr>
        <w:t>1 ст</w:t>
      </w:r>
      <w:r>
        <w:rPr>
          <w:sz w:val="28"/>
          <w:szCs w:val="28"/>
        </w:rPr>
        <w:t xml:space="preserve">атьи </w:t>
      </w:r>
      <w:r w:rsidRPr="00187BFC">
        <w:rPr>
          <w:sz w:val="28"/>
          <w:szCs w:val="28"/>
        </w:rPr>
        <w:t>38 Кодекса,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p w:rsidR="007D0AD4" w:rsidRDefault="007D0AD4" w:rsidP="007D0AD4">
      <w:pPr>
        <w:ind w:firstLine="708"/>
        <w:jc w:val="both"/>
        <w:rPr>
          <w:rFonts w:eastAsia="MS Mincho"/>
          <w:sz w:val="28"/>
          <w:szCs w:val="28"/>
        </w:rPr>
      </w:pPr>
      <w:r>
        <w:rPr>
          <w:sz w:val="28"/>
          <w:szCs w:val="28"/>
        </w:rPr>
        <w:t>В связи с чем, п</w:t>
      </w:r>
      <w:r w:rsidRPr="00187BFC">
        <w:rPr>
          <w:rFonts w:eastAsia="MS Mincho"/>
          <w:sz w:val="28"/>
          <w:szCs w:val="28"/>
        </w:rPr>
        <w:t xml:space="preserve">ри </w:t>
      </w:r>
      <w:r>
        <w:rPr>
          <w:rFonts w:eastAsia="MS Mincho"/>
          <w:sz w:val="28"/>
          <w:szCs w:val="28"/>
        </w:rPr>
        <w:t>выделе</w:t>
      </w:r>
      <w:r w:rsidRPr="00187BFC">
        <w:rPr>
          <w:rFonts w:eastAsia="MS Mincho"/>
          <w:sz w:val="28"/>
          <w:szCs w:val="28"/>
        </w:rPr>
        <w:t xml:space="preserve"> долей в </w:t>
      </w:r>
      <w:r w:rsidRPr="00187BFC">
        <w:rPr>
          <w:sz w:val="28"/>
          <w:szCs w:val="28"/>
        </w:rPr>
        <w:t>общей совместной собственности</w:t>
      </w:r>
      <w:r w:rsidRPr="00187BFC">
        <w:rPr>
          <w:color w:val="000000"/>
          <w:sz w:val="28"/>
          <w:szCs w:val="28"/>
        </w:rPr>
        <w:t xml:space="preserve"> </w:t>
      </w:r>
      <w:proofErr w:type="spellStart"/>
      <w:r w:rsidRPr="00187BFC">
        <w:rPr>
          <w:sz w:val="28"/>
          <w:szCs w:val="28"/>
        </w:rPr>
        <w:t>Арипов</w:t>
      </w:r>
      <w:r>
        <w:rPr>
          <w:sz w:val="28"/>
          <w:szCs w:val="28"/>
        </w:rPr>
        <w:t>а</w:t>
      </w:r>
      <w:proofErr w:type="spellEnd"/>
      <w:r w:rsidRPr="00187BFC">
        <w:rPr>
          <w:sz w:val="28"/>
          <w:szCs w:val="28"/>
        </w:rPr>
        <w:t xml:space="preserve"> </w:t>
      </w:r>
      <w:proofErr w:type="spellStart"/>
      <w:r w:rsidRPr="00187BFC">
        <w:rPr>
          <w:sz w:val="28"/>
          <w:szCs w:val="28"/>
        </w:rPr>
        <w:t>Мамаджан</w:t>
      </w:r>
      <w:r>
        <w:rPr>
          <w:sz w:val="28"/>
          <w:szCs w:val="28"/>
        </w:rPr>
        <w:t>а</w:t>
      </w:r>
      <w:proofErr w:type="spellEnd"/>
      <w:r w:rsidRPr="00187BFC">
        <w:rPr>
          <w:sz w:val="28"/>
          <w:szCs w:val="28"/>
        </w:rPr>
        <w:t xml:space="preserve"> и </w:t>
      </w:r>
      <w:proofErr w:type="spellStart"/>
      <w:r w:rsidRPr="00187BFC">
        <w:rPr>
          <w:sz w:val="28"/>
          <w:szCs w:val="28"/>
        </w:rPr>
        <w:t>Арипов</w:t>
      </w:r>
      <w:r>
        <w:rPr>
          <w:sz w:val="28"/>
          <w:szCs w:val="28"/>
        </w:rPr>
        <w:t>ой</w:t>
      </w:r>
      <w:proofErr w:type="spellEnd"/>
      <w:r w:rsidRPr="00187BFC">
        <w:rPr>
          <w:sz w:val="28"/>
          <w:szCs w:val="28"/>
        </w:rPr>
        <w:t xml:space="preserve"> </w:t>
      </w:r>
      <w:proofErr w:type="spellStart"/>
      <w:r w:rsidRPr="00187BFC">
        <w:rPr>
          <w:sz w:val="28"/>
          <w:szCs w:val="28"/>
        </w:rPr>
        <w:t>Манзур</w:t>
      </w:r>
      <w:r>
        <w:rPr>
          <w:sz w:val="28"/>
          <w:szCs w:val="28"/>
        </w:rPr>
        <w:t>ы</w:t>
      </w:r>
      <w:proofErr w:type="spellEnd"/>
      <w:r>
        <w:rPr>
          <w:sz w:val="28"/>
          <w:szCs w:val="28"/>
        </w:rPr>
        <w:t xml:space="preserve">, суд приходит к выводу о том, что </w:t>
      </w:r>
      <w:r w:rsidRPr="00187BFC">
        <w:rPr>
          <w:rFonts w:eastAsia="MS Mincho"/>
          <w:sz w:val="28"/>
          <w:szCs w:val="28"/>
        </w:rPr>
        <w:t xml:space="preserve">доли каждого из них </w:t>
      </w:r>
      <w:r>
        <w:rPr>
          <w:rFonts w:eastAsia="MS Mincho"/>
          <w:sz w:val="28"/>
          <w:szCs w:val="28"/>
        </w:rPr>
        <w:t>являются</w:t>
      </w:r>
      <w:r w:rsidRPr="00187BFC">
        <w:rPr>
          <w:rFonts w:eastAsia="MS Mincho"/>
          <w:sz w:val="28"/>
          <w:szCs w:val="28"/>
        </w:rPr>
        <w:t xml:space="preserve"> равными</w:t>
      </w:r>
      <w:r>
        <w:rPr>
          <w:rFonts w:eastAsia="MS Mincho"/>
          <w:sz w:val="28"/>
          <w:szCs w:val="28"/>
        </w:rPr>
        <w:t xml:space="preserve">, исковые требования </w:t>
      </w:r>
      <w:proofErr w:type="spellStart"/>
      <w:r>
        <w:rPr>
          <w:rFonts w:eastAsia="MS Mincho"/>
          <w:sz w:val="28"/>
          <w:szCs w:val="28"/>
        </w:rPr>
        <w:t>Ариповой</w:t>
      </w:r>
      <w:proofErr w:type="spellEnd"/>
      <w:r>
        <w:rPr>
          <w:rFonts w:eastAsia="MS Mincho"/>
          <w:sz w:val="28"/>
          <w:szCs w:val="28"/>
        </w:rPr>
        <w:t xml:space="preserve"> М.М. следует удовлетворить.</w:t>
      </w:r>
    </w:p>
    <w:p w:rsidR="007D0AD4" w:rsidRPr="00187BFC" w:rsidRDefault="007D0AD4" w:rsidP="007D0AD4">
      <w:pPr>
        <w:ind w:firstLine="708"/>
        <w:jc w:val="both"/>
        <w:rPr>
          <w:sz w:val="28"/>
          <w:szCs w:val="28"/>
        </w:rPr>
      </w:pPr>
      <w:r w:rsidRPr="00187BFC">
        <w:rPr>
          <w:sz w:val="28"/>
          <w:szCs w:val="28"/>
        </w:rPr>
        <w:t>Согласно заявлению истца, судебные расходы с ответчик</w:t>
      </w:r>
      <w:r>
        <w:rPr>
          <w:sz w:val="28"/>
          <w:szCs w:val="28"/>
        </w:rPr>
        <w:t>а</w:t>
      </w:r>
      <w:r w:rsidRPr="00187BFC">
        <w:rPr>
          <w:sz w:val="28"/>
          <w:szCs w:val="28"/>
        </w:rPr>
        <w:t xml:space="preserve"> не взыск</w:t>
      </w:r>
      <w:r>
        <w:rPr>
          <w:sz w:val="28"/>
          <w:szCs w:val="28"/>
        </w:rPr>
        <w:t>иваются</w:t>
      </w:r>
      <w:r w:rsidRPr="00187BFC">
        <w:rPr>
          <w:sz w:val="28"/>
          <w:szCs w:val="28"/>
        </w:rPr>
        <w:t>.</w:t>
      </w:r>
    </w:p>
    <w:p w:rsidR="007D0AD4" w:rsidRPr="00187BFC" w:rsidRDefault="007D0AD4" w:rsidP="007D0AD4">
      <w:pPr>
        <w:ind w:firstLine="708"/>
        <w:jc w:val="both"/>
        <w:rPr>
          <w:sz w:val="28"/>
          <w:szCs w:val="28"/>
        </w:rPr>
      </w:pPr>
      <w:r w:rsidRPr="00187BFC">
        <w:rPr>
          <w:sz w:val="28"/>
          <w:szCs w:val="28"/>
        </w:rPr>
        <w:t xml:space="preserve">На основании </w:t>
      </w:r>
      <w:proofErr w:type="gramStart"/>
      <w:r w:rsidRPr="00187BFC">
        <w:rPr>
          <w:sz w:val="28"/>
          <w:szCs w:val="28"/>
        </w:rPr>
        <w:t>изложенного</w:t>
      </w:r>
      <w:proofErr w:type="gramEnd"/>
      <w:r w:rsidRPr="00187BFC">
        <w:rPr>
          <w:sz w:val="28"/>
          <w:szCs w:val="28"/>
        </w:rPr>
        <w:t xml:space="preserve"> и руководствуясь требованиями статьями 217-</w:t>
      </w:r>
      <w:r>
        <w:rPr>
          <w:sz w:val="28"/>
          <w:szCs w:val="28"/>
        </w:rPr>
        <w:t xml:space="preserve">219, </w:t>
      </w:r>
      <w:r w:rsidRPr="00187BFC">
        <w:rPr>
          <w:sz w:val="28"/>
          <w:szCs w:val="28"/>
        </w:rPr>
        <w:t>221,223</w:t>
      </w:r>
      <w:r>
        <w:rPr>
          <w:sz w:val="28"/>
          <w:szCs w:val="28"/>
        </w:rPr>
        <w:t xml:space="preserve"> ГПК</w:t>
      </w:r>
      <w:r w:rsidRPr="00187BFC">
        <w:rPr>
          <w:sz w:val="28"/>
          <w:szCs w:val="28"/>
        </w:rPr>
        <w:t xml:space="preserve">, суд </w:t>
      </w:r>
    </w:p>
    <w:p w:rsidR="007D0AD4" w:rsidRDefault="007D0AD4" w:rsidP="007D0AD4">
      <w:pPr>
        <w:jc w:val="both"/>
        <w:rPr>
          <w:sz w:val="28"/>
          <w:szCs w:val="28"/>
        </w:rPr>
      </w:pPr>
      <w:r w:rsidRPr="00187BFC">
        <w:rPr>
          <w:sz w:val="28"/>
          <w:szCs w:val="28"/>
        </w:rPr>
        <w:t xml:space="preserve">                                                        </w:t>
      </w:r>
    </w:p>
    <w:p w:rsidR="007D0AD4" w:rsidRPr="00187BFC" w:rsidRDefault="007D0AD4" w:rsidP="007D0AD4">
      <w:pPr>
        <w:jc w:val="center"/>
        <w:rPr>
          <w:sz w:val="28"/>
          <w:szCs w:val="28"/>
        </w:rPr>
      </w:pPr>
      <w:r w:rsidRPr="00187BFC">
        <w:rPr>
          <w:sz w:val="28"/>
          <w:szCs w:val="28"/>
        </w:rPr>
        <w:t>РЕШИЛ:</w:t>
      </w:r>
    </w:p>
    <w:p w:rsidR="007D0AD4" w:rsidRDefault="007D0AD4" w:rsidP="007D0AD4">
      <w:pPr>
        <w:ind w:firstLine="708"/>
        <w:jc w:val="both"/>
        <w:rPr>
          <w:sz w:val="28"/>
          <w:szCs w:val="28"/>
        </w:rPr>
      </w:pPr>
    </w:p>
    <w:p w:rsidR="007D0AD4" w:rsidRPr="00187BFC" w:rsidRDefault="007D0AD4" w:rsidP="007D0AD4">
      <w:pPr>
        <w:ind w:firstLine="708"/>
        <w:jc w:val="both"/>
        <w:rPr>
          <w:sz w:val="28"/>
          <w:szCs w:val="28"/>
        </w:rPr>
      </w:pPr>
      <w:r w:rsidRPr="00187BFC">
        <w:rPr>
          <w:sz w:val="28"/>
          <w:szCs w:val="28"/>
        </w:rPr>
        <w:t xml:space="preserve">Иск </w:t>
      </w:r>
      <w:proofErr w:type="spellStart"/>
      <w:r w:rsidRPr="00187BFC">
        <w:rPr>
          <w:sz w:val="28"/>
          <w:szCs w:val="28"/>
        </w:rPr>
        <w:t>Ариповой</w:t>
      </w:r>
      <w:proofErr w:type="spellEnd"/>
      <w:r w:rsidRPr="00187BFC">
        <w:rPr>
          <w:sz w:val="28"/>
          <w:szCs w:val="28"/>
        </w:rPr>
        <w:t xml:space="preserve"> </w:t>
      </w:r>
      <w:r w:rsidRPr="00187BFC">
        <w:rPr>
          <w:sz w:val="28"/>
          <w:szCs w:val="28"/>
          <w:lang w:val="kk-KZ"/>
        </w:rPr>
        <w:t>Махсудахон Мамаджановны</w:t>
      </w:r>
      <w:r w:rsidRPr="00187BFC">
        <w:rPr>
          <w:sz w:val="28"/>
          <w:szCs w:val="28"/>
        </w:rPr>
        <w:t xml:space="preserve"> </w:t>
      </w:r>
      <w:r w:rsidRPr="00187BFC">
        <w:rPr>
          <w:sz w:val="28"/>
          <w:szCs w:val="28"/>
          <w:lang w:val="kk-KZ"/>
        </w:rPr>
        <w:t xml:space="preserve">к акиму города Тараз </w:t>
      </w:r>
      <w:r w:rsidRPr="00187BFC">
        <w:rPr>
          <w:sz w:val="28"/>
          <w:szCs w:val="28"/>
        </w:rPr>
        <w:t>о выделе долей умерших супругов</w:t>
      </w:r>
      <w:r>
        <w:rPr>
          <w:sz w:val="28"/>
          <w:szCs w:val="28"/>
        </w:rPr>
        <w:t xml:space="preserve"> </w:t>
      </w:r>
      <w:r w:rsidRPr="00187BFC">
        <w:rPr>
          <w:sz w:val="28"/>
          <w:szCs w:val="28"/>
        </w:rPr>
        <w:t>- удовлетворить.</w:t>
      </w:r>
    </w:p>
    <w:p w:rsidR="007D0AD4" w:rsidRPr="00187BFC" w:rsidRDefault="007D0AD4" w:rsidP="007D0AD4">
      <w:pPr>
        <w:ind w:firstLine="684"/>
        <w:jc w:val="both"/>
        <w:rPr>
          <w:sz w:val="28"/>
          <w:szCs w:val="28"/>
        </w:rPr>
      </w:pPr>
      <w:r w:rsidRPr="00187BFC">
        <w:rPr>
          <w:sz w:val="28"/>
          <w:szCs w:val="28"/>
        </w:rPr>
        <w:t xml:space="preserve">Выделить доли </w:t>
      </w:r>
      <w:proofErr w:type="spellStart"/>
      <w:r w:rsidRPr="00187BFC">
        <w:rPr>
          <w:sz w:val="28"/>
          <w:szCs w:val="28"/>
        </w:rPr>
        <w:t>Арипов</w:t>
      </w:r>
      <w:r>
        <w:rPr>
          <w:sz w:val="28"/>
          <w:szCs w:val="28"/>
        </w:rPr>
        <w:t>а</w:t>
      </w:r>
      <w:proofErr w:type="spellEnd"/>
      <w:r w:rsidRPr="00187BFC">
        <w:rPr>
          <w:sz w:val="28"/>
          <w:szCs w:val="28"/>
        </w:rPr>
        <w:t xml:space="preserve"> </w:t>
      </w:r>
      <w:proofErr w:type="spellStart"/>
      <w:r w:rsidRPr="00187BFC">
        <w:rPr>
          <w:sz w:val="28"/>
          <w:szCs w:val="28"/>
        </w:rPr>
        <w:t>Мамаджан</w:t>
      </w:r>
      <w:r>
        <w:rPr>
          <w:sz w:val="28"/>
          <w:szCs w:val="28"/>
        </w:rPr>
        <w:t>а</w:t>
      </w:r>
      <w:proofErr w:type="spellEnd"/>
      <w:r w:rsidRPr="00187BFC">
        <w:rPr>
          <w:sz w:val="28"/>
          <w:szCs w:val="28"/>
        </w:rPr>
        <w:t xml:space="preserve"> и </w:t>
      </w:r>
      <w:proofErr w:type="spellStart"/>
      <w:r w:rsidRPr="00187BFC">
        <w:rPr>
          <w:sz w:val="28"/>
          <w:szCs w:val="28"/>
        </w:rPr>
        <w:t>Арипов</w:t>
      </w:r>
      <w:r>
        <w:rPr>
          <w:sz w:val="28"/>
          <w:szCs w:val="28"/>
        </w:rPr>
        <w:t>ой</w:t>
      </w:r>
      <w:proofErr w:type="spellEnd"/>
      <w:r w:rsidRPr="00187BFC">
        <w:rPr>
          <w:sz w:val="28"/>
          <w:szCs w:val="28"/>
        </w:rPr>
        <w:t xml:space="preserve"> </w:t>
      </w:r>
      <w:proofErr w:type="spellStart"/>
      <w:r w:rsidRPr="00187BFC">
        <w:rPr>
          <w:sz w:val="28"/>
          <w:szCs w:val="28"/>
        </w:rPr>
        <w:t>Манзур</w:t>
      </w:r>
      <w:r>
        <w:rPr>
          <w:sz w:val="28"/>
          <w:szCs w:val="28"/>
        </w:rPr>
        <w:t>ы</w:t>
      </w:r>
      <w:proofErr w:type="spellEnd"/>
      <w:r w:rsidRPr="00187BFC">
        <w:rPr>
          <w:sz w:val="28"/>
          <w:szCs w:val="28"/>
        </w:rPr>
        <w:t xml:space="preserve"> в общей совместной собственности в виде домо</w:t>
      </w:r>
      <w:r>
        <w:rPr>
          <w:sz w:val="28"/>
          <w:szCs w:val="28"/>
        </w:rPr>
        <w:t>владения</w:t>
      </w:r>
      <w:r w:rsidRPr="00187BFC">
        <w:rPr>
          <w:sz w:val="28"/>
          <w:szCs w:val="28"/>
        </w:rPr>
        <w:t xml:space="preserve"> с земельным участком, расположенном по адресу: </w:t>
      </w:r>
      <w:proofErr w:type="spellStart"/>
      <w:r w:rsidRPr="00187BFC">
        <w:rPr>
          <w:sz w:val="28"/>
          <w:szCs w:val="28"/>
        </w:rPr>
        <w:t>г</w:t>
      </w:r>
      <w:proofErr w:type="gramStart"/>
      <w:r w:rsidRPr="00187BFC">
        <w:rPr>
          <w:sz w:val="28"/>
          <w:szCs w:val="28"/>
        </w:rPr>
        <w:t>.Т</w:t>
      </w:r>
      <w:proofErr w:type="gramEnd"/>
      <w:r w:rsidRPr="00187BFC">
        <w:rPr>
          <w:sz w:val="28"/>
          <w:szCs w:val="28"/>
        </w:rPr>
        <w:t>араз</w:t>
      </w:r>
      <w:proofErr w:type="spellEnd"/>
      <w:r w:rsidRPr="00187BFC">
        <w:rPr>
          <w:sz w:val="28"/>
          <w:szCs w:val="28"/>
        </w:rPr>
        <w:t xml:space="preserve">, </w:t>
      </w:r>
      <w:proofErr w:type="spellStart"/>
      <w:r>
        <w:rPr>
          <w:sz w:val="28"/>
          <w:szCs w:val="28"/>
        </w:rPr>
        <w:t>ул.Байзак</w:t>
      </w:r>
      <w:proofErr w:type="spellEnd"/>
      <w:r>
        <w:rPr>
          <w:sz w:val="28"/>
          <w:szCs w:val="28"/>
        </w:rPr>
        <w:t>-Батыра, дом 75,</w:t>
      </w:r>
      <w:r w:rsidRPr="00187BFC">
        <w:rPr>
          <w:sz w:val="28"/>
          <w:szCs w:val="28"/>
        </w:rPr>
        <w:t xml:space="preserve"> в размере ½  (одной второй) </w:t>
      </w:r>
      <w:r>
        <w:rPr>
          <w:sz w:val="28"/>
          <w:szCs w:val="28"/>
        </w:rPr>
        <w:t>доли</w:t>
      </w:r>
      <w:r w:rsidRPr="00187BFC">
        <w:rPr>
          <w:sz w:val="28"/>
          <w:szCs w:val="28"/>
        </w:rPr>
        <w:t xml:space="preserve"> за каждым.</w:t>
      </w:r>
    </w:p>
    <w:p w:rsidR="007D0AD4" w:rsidRPr="00187BFC" w:rsidRDefault="007D0AD4" w:rsidP="007D0AD4">
      <w:pPr>
        <w:ind w:firstLine="684"/>
        <w:jc w:val="both"/>
        <w:rPr>
          <w:sz w:val="28"/>
          <w:szCs w:val="28"/>
        </w:rPr>
      </w:pPr>
      <w:r w:rsidRPr="00187BFC">
        <w:rPr>
          <w:sz w:val="28"/>
          <w:szCs w:val="28"/>
        </w:rPr>
        <w:t xml:space="preserve">Решение может быть обжаловано сторонами или опротестовано прокурором в апелляционном порядке в </w:t>
      </w:r>
      <w:proofErr w:type="spellStart"/>
      <w:r w:rsidRPr="00187BFC">
        <w:rPr>
          <w:sz w:val="28"/>
          <w:szCs w:val="28"/>
        </w:rPr>
        <w:t>Жамбылский</w:t>
      </w:r>
      <w:proofErr w:type="spellEnd"/>
      <w:r w:rsidRPr="00187BFC">
        <w:rPr>
          <w:sz w:val="28"/>
          <w:szCs w:val="28"/>
        </w:rPr>
        <w:t xml:space="preserve"> областной суд через </w:t>
      </w:r>
      <w:proofErr w:type="spellStart"/>
      <w:r w:rsidRPr="00187BFC">
        <w:rPr>
          <w:sz w:val="28"/>
          <w:szCs w:val="28"/>
        </w:rPr>
        <w:t>Таразский</w:t>
      </w:r>
      <w:proofErr w:type="spellEnd"/>
      <w:r w:rsidRPr="00187BFC">
        <w:rPr>
          <w:sz w:val="28"/>
          <w:szCs w:val="28"/>
        </w:rPr>
        <w:t xml:space="preserve"> городской суд в течение 15 дней</w:t>
      </w:r>
      <w:r>
        <w:rPr>
          <w:sz w:val="28"/>
          <w:szCs w:val="28"/>
        </w:rPr>
        <w:t xml:space="preserve"> со дня вручения копии решения</w:t>
      </w:r>
      <w:r w:rsidRPr="00187BFC">
        <w:rPr>
          <w:sz w:val="28"/>
          <w:szCs w:val="28"/>
        </w:rPr>
        <w:t>.</w:t>
      </w:r>
    </w:p>
    <w:p w:rsidR="007D0AD4" w:rsidRPr="00187BFC" w:rsidRDefault="007D0AD4" w:rsidP="007D0AD4">
      <w:pPr>
        <w:rPr>
          <w:sz w:val="28"/>
          <w:szCs w:val="28"/>
        </w:rPr>
      </w:pPr>
    </w:p>
    <w:p w:rsidR="007D0AD4" w:rsidRDefault="007D0AD4" w:rsidP="007D0AD4">
      <w:pPr>
        <w:ind w:firstLine="684"/>
        <w:rPr>
          <w:sz w:val="28"/>
          <w:szCs w:val="28"/>
        </w:rPr>
      </w:pPr>
    </w:p>
    <w:p w:rsidR="007D0AD4" w:rsidRPr="00187BFC" w:rsidRDefault="007D0AD4" w:rsidP="007D0AD4">
      <w:pPr>
        <w:ind w:firstLine="684"/>
        <w:rPr>
          <w:sz w:val="28"/>
          <w:szCs w:val="28"/>
        </w:rPr>
      </w:pPr>
      <w:r w:rsidRPr="00187BFC">
        <w:rPr>
          <w:sz w:val="28"/>
          <w:szCs w:val="28"/>
        </w:rPr>
        <w:lastRenderedPageBreak/>
        <w:t xml:space="preserve">Судья                                                               </w:t>
      </w:r>
      <w:r>
        <w:rPr>
          <w:sz w:val="28"/>
          <w:szCs w:val="28"/>
        </w:rPr>
        <w:t xml:space="preserve">                         </w:t>
      </w:r>
      <w:r w:rsidRPr="00187BFC">
        <w:rPr>
          <w:sz w:val="28"/>
          <w:szCs w:val="28"/>
        </w:rPr>
        <w:t xml:space="preserve"> </w:t>
      </w:r>
      <w:proofErr w:type="spellStart"/>
      <w:r w:rsidRPr="00187BFC">
        <w:rPr>
          <w:sz w:val="28"/>
          <w:szCs w:val="28"/>
        </w:rPr>
        <w:t>Абаева</w:t>
      </w:r>
      <w:proofErr w:type="spellEnd"/>
      <w:r w:rsidRPr="00187BFC">
        <w:rPr>
          <w:sz w:val="28"/>
          <w:szCs w:val="28"/>
        </w:rPr>
        <w:t xml:space="preserve"> Ж.М.</w:t>
      </w:r>
    </w:p>
    <w:p w:rsidR="007D0AD4" w:rsidRDefault="007D0AD4" w:rsidP="007D0AD4">
      <w:pPr>
        <w:ind w:firstLine="684"/>
        <w:jc w:val="both"/>
        <w:rPr>
          <w:sz w:val="28"/>
          <w:szCs w:val="28"/>
          <w:lang w:val="kk-KZ"/>
        </w:rPr>
      </w:pPr>
    </w:p>
    <w:p w:rsidR="007D0AD4" w:rsidRPr="00187BFC" w:rsidRDefault="007D0AD4" w:rsidP="007D0AD4">
      <w:pPr>
        <w:ind w:firstLine="684"/>
        <w:jc w:val="both"/>
        <w:rPr>
          <w:sz w:val="28"/>
          <w:szCs w:val="28"/>
          <w:lang w:val="kk-KZ"/>
        </w:rPr>
      </w:pPr>
      <w:r w:rsidRPr="00187BFC">
        <w:rPr>
          <w:sz w:val="28"/>
          <w:szCs w:val="28"/>
          <w:lang w:val="kk-KZ"/>
        </w:rPr>
        <w:t xml:space="preserve">Копия верна </w:t>
      </w:r>
    </w:p>
    <w:p w:rsidR="007D0AD4" w:rsidRPr="00187BFC" w:rsidRDefault="007D0AD4" w:rsidP="007D0AD4">
      <w:pPr>
        <w:pStyle w:val="2"/>
        <w:spacing w:before="0" w:line="240" w:lineRule="auto"/>
        <w:ind w:firstLine="684"/>
        <w:jc w:val="both"/>
        <w:rPr>
          <w:rFonts w:ascii="Times New Roman" w:hAnsi="Times New Roman" w:cs="Times New Roman"/>
          <w:color w:val="auto"/>
          <w:sz w:val="28"/>
          <w:szCs w:val="28"/>
          <w:lang w:val="kk-KZ"/>
        </w:rPr>
      </w:pPr>
      <w:r w:rsidRPr="00187BFC">
        <w:rPr>
          <w:rFonts w:ascii="Times New Roman" w:hAnsi="Times New Roman" w:cs="Times New Roman"/>
          <w:b w:val="0"/>
          <w:color w:val="auto"/>
          <w:sz w:val="28"/>
          <w:szCs w:val="28"/>
          <w:lang w:val="kk-KZ"/>
        </w:rPr>
        <w:t>С</w:t>
      </w:r>
      <w:proofErr w:type="spellStart"/>
      <w:r w:rsidRPr="00187BFC">
        <w:rPr>
          <w:rFonts w:ascii="Times New Roman" w:hAnsi="Times New Roman" w:cs="Times New Roman"/>
          <w:b w:val="0"/>
          <w:color w:val="auto"/>
          <w:sz w:val="28"/>
          <w:szCs w:val="28"/>
        </w:rPr>
        <w:t>удья</w:t>
      </w:r>
      <w:proofErr w:type="spellEnd"/>
      <w:r w:rsidRPr="00187BFC">
        <w:rPr>
          <w:rFonts w:ascii="Times New Roman" w:hAnsi="Times New Roman" w:cs="Times New Roman"/>
          <w:b w:val="0"/>
          <w:color w:val="auto"/>
          <w:sz w:val="28"/>
          <w:szCs w:val="28"/>
          <w:lang w:val="kk-KZ"/>
        </w:rPr>
        <w:t>:</w:t>
      </w:r>
      <w:r w:rsidRPr="00187BFC">
        <w:rPr>
          <w:rFonts w:ascii="Times New Roman" w:hAnsi="Times New Roman" w:cs="Times New Roman"/>
          <w:b w:val="0"/>
          <w:color w:val="auto"/>
          <w:sz w:val="28"/>
          <w:szCs w:val="28"/>
          <w:lang w:val="kk-KZ"/>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t xml:space="preserve">            </w:t>
      </w:r>
      <w:r>
        <w:rPr>
          <w:rFonts w:ascii="Times New Roman" w:hAnsi="Times New Roman" w:cs="Times New Roman"/>
          <w:b w:val="0"/>
          <w:color w:val="auto"/>
          <w:sz w:val="28"/>
          <w:szCs w:val="28"/>
        </w:rPr>
        <w:tab/>
      </w:r>
      <w:proofErr w:type="spellStart"/>
      <w:r w:rsidRPr="00187BFC">
        <w:rPr>
          <w:rFonts w:ascii="Times New Roman" w:hAnsi="Times New Roman" w:cs="Times New Roman"/>
          <w:b w:val="0"/>
          <w:color w:val="auto"/>
          <w:sz w:val="28"/>
          <w:szCs w:val="28"/>
        </w:rPr>
        <w:t>Абаева</w:t>
      </w:r>
      <w:proofErr w:type="spellEnd"/>
      <w:r w:rsidRPr="00187BFC">
        <w:rPr>
          <w:rFonts w:ascii="Times New Roman" w:hAnsi="Times New Roman" w:cs="Times New Roman"/>
          <w:b w:val="0"/>
          <w:color w:val="auto"/>
          <w:sz w:val="28"/>
          <w:szCs w:val="28"/>
        </w:rPr>
        <w:t xml:space="preserve"> Ж.М.</w:t>
      </w:r>
    </w:p>
    <w:p w:rsidR="007D0AD4" w:rsidRDefault="007D0AD4" w:rsidP="007D0AD4">
      <w:pPr>
        <w:jc w:val="both"/>
        <w:rPr>
          <w:sz w:val="28"/>
          <w:szCs w:val="28"/>
          <w:lang w:val="kk-KZ"/>
        </w:rPr>
      </w:pPr>
      <w:r w:rsidRPr="00187BFC">
        <w:rPr>
          <w:sz w:val="28"/>
          <w:szCs w:val="28"/>
          <w:lang w:val="kk-KZ"/>
        </w:rPr>
        <w:tab/>
      </w:r>
    </w:p>
    <w:p w:rsidR="007D0AD4" w:rsidRDefault="007D0AD4" w:rsidP="007D0AD4">
      <w:pPr>
        <w:ind w:firstLine="684"/>
        <w:jc w:val="both"/>
        <w:rPr>
          <w:sz w:val="28"/>
          <w:szCs w:val="28"/>
          <w:lang w:val="kk-KZ"/>
        </w:rPr>
      </w:pPr>
      <w:r w:rsidRPr="00187BFC">
        <w:rPr>
          <w:sz w:val="28"/>
          <w:szCs w:val="28"/>
          <w:lang w:val="kk-KZ"/>
        </w:rPr>
        <w:t>Решение не вступило в законную силу</w:t>
      </w:r>
    </w:p>
    <w:p w:rsidR="007D0AD4" w:rsidRPr="00187BFC" w:rsidRDefault="007D0AD4" w:rsidP="007D0AD4">
      <w:pPr>
        <w:pStyle w:val="2"/>
        <w:spacing w:before="0" w:line="240" w:lineRule="auto"/>
        <w:ind w:firstLine="684"/>
        <w:jc w:val="both"/>
        <w:rPr>
          <w:rFonts w:ascii="Times New Roman" w:hAnsi="Times New Roman" w:cs="Times New Roman"/>
          <w:b w:val="0"/>
          <w:color w:val="auto"/>
          <w:sz w:val="28"/>
          <w:szCs w:val="28"/>
          <w:lang w:val="kk-KZ"/>
        </w:rPr>
      </w:pPr>
      <w:r w:rsidRPr="00187BFC">
        <w:rPr>
          <w:rFonts w:ascii="Times New Roman" w:hAnsi="Times New Roman" w:cs="Times New Roman"/>
          <w:b w:val="0"/>
          <w:color w:val="auto"/>
          <w:sz w:val="28"/>
          <w:szCs w:val="28"/>
          <w:lang w:val="kk-KZ"/>
        </w:rPr>
        <w:t>С</w:t>
      </w:r>
      <w:proofErr w:type="spellStart"/>
      <w:r w:rsidRPr="00187BFC">
        <w:rPr>
          <w:rFonts w:ascii="Times New Roman" w:hAnsi="Times New Roman" w:cs="Times New Roman"/>
          <w:b w:val="0"/>
          <w:color w:val="auto"/>
          <w:sz w:val="28"/>
          <w:szCs w:val="28"/>
        </w:rPr>
        <w:t>удья</w:t>
      </w:r>
      <w:proofErr w:type="spellEnd"/>
      <w:r w:rsidRPr="00187BFC">
        <w:rPr>
          <w:rFonts w:ascii="Times New Roman" w:hAnsi="Times New Roman" w:cs="Times New Roman"/>
          <w:b w:val="0"/>
          <w:color w:val="auto"/>
          <w:sz w:val="28"/>
          <w:szCs w:val="28"/>
          <w:lang w:val="kk-KZ"/>
        </w:rPr>
        <w:t>:</w:t>
      </w:r>
      <w:r w:rsidRPr="00187BFC">
        <w:rPr>
          <w:rFonts w:ascii="Times New Roman" w:hAnsi="Times New Roman" w:cs="Times New Roman"/>
          <w:b w:val="0"/>
          <w:color w:val="auto"/>
          <w:sz w:val="28"/>
          <w:szCs w:val="28"/>
          <w:lang w:val="kk-KZ"/>
        </w:rPr>
        <w:tab/>
      </w:r>
      <w:r w:rsidRPr="00187BFC">
        <w:rPr>
          <w:rFonts w:ascii="Times New Roman" w:hAnsi="Times New Roman" w:cs="Times New Roman"/>
          <w:b w:val="0"/>
          <w:color w:val="auto"/>
          <w:sz w:val="28"/>
          <w:szCs w:val="28"/>
        </w:rPr>
        <w:tab/>
      </w:r>
      <w:r w:rsidRPr="00187BFC">
        <w:rPr>
          <w:rFonts w:ascii="Times New Roman" w:hAnsi="Times New Roman" w:cs="Times New Roman"/>
          <w:b w:val="0"/>
          <w:color w:val="auto"/>
          <w:sz w:val="28"/>
          <w:szCs w:val="28"/>
        </w:rPr>
        <w:tab/>
      </w:r>
      <w:r w:rsidRPr="00187BFC">
        <w:rPr>
          <w:rFonts w:ascii="Times New Roman" w:hAnsi="Times New Roman" w:cs="Times New Roman"/>
          <w:b w:val="0"/>
          <w:color w:val="auto"/>
          <w:sz w:val="28"/>
          <w:szCs w:val="28"/>
        </w:rPr>
        <w:tab/>
      </w:r>
      <w:r w:rsidRPr="00187BFC">
        <w:rPr>
          <w:rFonts w:ascii="Times New Roman" w:hAnsi="Times New Roman" w:cs="Times New Roman"/>
          <w:b w:val="0"/>
          <w:color w:val="auto"/>
          <w:sz w:val="28"/>
          <w:szCs w:val="28"/>
        </w:rPr>
        <w:tab/>
      </w:r>
      <w:r w:rsidRPr="00187BFC">
        <w:rPr>
          <w:rFonts w:ascii="Times New Roman" w:hAnsi="Times New Roman" w:cs="Times New Roman"/>
          <w:b w:val="0"/>
          <w:color w:val="auto"/>
          <w:sz w:val="28"/>
          <w:szCs w:val="28"/>
        </w:rPr>
        <w:tab/>
        <w:t xml:space="preserve"> </w:t>
      </w:r>
      <w:r>
        <w:rPr>
          <w:rFonts w:ascii="Times New Roman" w:hAnsi="Times New Roman" w:cs="Times New Roman"/>
          <w:b w:val="0"/>
          <w:color w:val="auto"/>
          <w:sz w:val="28"/>
          <w:szCs w:val="28"/>
        </w:rPr>
        <w:t xml:space="preserve">                           </w:t>
      </w:r>
      <w:r w:rsidRPr="00187BFC">
        <w:rPr>
          <w:rFonts w:ascii="Times New Roman" w:hAnsi="Times New Roman" w:cs="Times New Roman"/>
          <w:b w:val="0"/>
          <w:color w:val="auto"/>
          <w:sz w:val="28"/>
          <w:szCs w:val="28"/>
        </w:rPr>
        <w:t xml:space="preserve"> </w:t>
      </w:r>
      <w:proofErr w:type="spellStart"/>
      <w:r w:rsidRPr="00187BFC">
        <w:rPr>
          <w:rFonts w:ascii="Times New Roman" w:hAnsi="Times New Roman" w:cs="Times New Roman"/>
          <w:b w:val="0"/>
          <w:color w:val="auto"/>
          <w:sz w:val="28"/>
          <w:szCs w:val="28"/>
        </w:rPr>
        <w:t>Абаева</w:t>
      </w:r>
      <w:proofErr w:type="spellEnd"/>
      <w:r w:rsidRPr="00187BFC">
        <w:rPr>
          <w:rFonts w:ascii="Times New Roman" w:hAnsi="Times New Roman" w:cs="Times New Roman"/>
          <w:b w:val="0"/>
          <w:color w:val="auto"/>
          <w:sz w:val="28"/>
          <w:szCs w:val="28"/>
        </w:rPr>
        <w:t xml:space="preserve"> Ж.М.</w:t>
      </w:r>
    </w:p>
    <w:p w:rsidR="007D0AD4" w:rsidRPr="00187BFC" w:rsidRDefault="007D0AD4" w:rsidP="007D0AD4">
      <w:pPr>
        <w:jc w:val="both"/>
        <w:rPr>
          <w:sz w:val="28"/>
          <w:szCs w:val="28"/>
          <w:lang w:val="kk-KZ"/>
        </w:rPr>
      </w:pPr>
      <w:r w:rsidRPr="00187BFC">
        <w:rPr>
          <w:sz w:val="28"/>
          <w:szCs w:val="28"/>
          <w:lang w:val="kk-KZ"/>
        </w:rPr>
        <w:t xml:space="preserve"> </w:t>
      </w:r>
    </w:p>
    <w:p w:rsidR="007D0AD4" w:rsidRPr="00187BFC" w:rsidRDefault="007D0AD4" w:rsidP="007D0AD4">
      <w:pPr>
        <w:ind w:firstLine="684"/>
        <w:jc w:val="both"/>
        <w:rPr>
          <w:sz w:val="28"/>
          <w:szCs w:val="28"/>
          <w:lang w:val="kk-KZ"/>
        </w:rPr>
      </w:pPr>
      <w:r w:rsidRPr="00187BFC">
        <w:rPr>
          <w:sz w:val="28"/>
          <w:szCs w:val="28"/>
          <w:lang w:val="kk-KZ"/>
        </w:rPr>
        <w:t xml:space="preserve">Решение вступило в законную силу  «________»__________ </w:t>
      </w:r>
    </w:p>
    <w:p w:rsidR="00B80AFD" w:rsidRPr="007D0AD4" w:rsidRDefault="007D0AD4" w:rsidP="007D0AD4">
      <w:pPr>
        <w:ind w:firstLine="684"/>
      </w:pPr>
      <w:r w:rsidRPr="00187BFC">
        <w:rPr>
          <w:sz w:val="28"/>
          <w:szCs w:val="28"/>
          <w:lang w:val="kk-KZ"/>
        </w:rPr>
        <w:t>С</w:t>
      </w:r>
      <w:proofErr w:type="spellStart"/>
      <w:r w:rsidRPr="00187BFC">
        <w:rPr>
          <w:sz w:val="28"/>
          <w:szCs w:val="28"/>
        </w:rPr>
        <w:t>удья</w:t>
      </w:r>
      <w:proofErr w:type="spellEnd"/>
      <w:r w:rsidRPr="00187BFC">
        <w:rPr>
          <w:sz w:val="28"/>
          <w:szCs w:val="28"/>
          <w:lang w:val="kk-KZ"/>
        </w:rPr>
        <w:t>:</w:t>
      </w:r>
      <w:r w:rsidRPr="00187BFC">
        <w:rPr>
          <w:sz w:val="28"/>
          <w:szCs w:val="28"/>
          <w:lang w:val="kk-KZ"/>
        </w:rPr>
        <w:tab/>
      </w:r>
      <w:r w:rsidRPr="00187BFC">
        <w:rPr>
          <w:sz w:val="28"/>
          <w:szCs w:val="28"/>
        </w:rPr>
        <w:tab/>
      </w:r>
      <w:r w:rsidRPr="00187BFC">
        <w:rPr>
          <w:sz w:val="28"/>
          <w:szCs w:val="28"/>
        </w:rPr>
        <w:tab/>
      </w:r>
      <w:r w:rsidRPr="00187BFC">
        <w:rPr>
          <w:sz w:val="28"/>
          <w:szCs w:val="28"/>
        </w:rPr>
        <w:tab/>
      </w:r>
      <w:r w:rsidRPr="00187BFC">
        <w:rPr>
          <w:sz w:val="28"/>
          <w:szCs w:val="28"/>
        </w:rPr>
        <w:tab/>
      </w:r>
      <w:r w:rsidRPr="00187BFC">
        <w:rPr>
          <w:sz w:val="28"/>
          <w:szCs w:val="28"/>
        </w:rPr>
        <w:tab/>
        <w:t xml:space="preserve"> </w:t>
      </w:r>
      <w:r>
        <w:rPr>
          <w:sz w:val="28"/>
          <w:szCs w:val="28"/>
        </w:rPr>
        <w:t xml:space="preserve">                            </w:t>
      </w:r>
      <w:bookmarkStart w:id="0" w:name="_GoBack"/>
      <w:bookmarkEnd w:id="0"/>
      <w:r w:rsidRPr="00187BFC">
        <w:rPr>
          <w:sz w:val="28"/>
          <w:szCs w:val="28"/>
        </w:rPr>
        <w:t xml:space="preserve"> </w:t>
      </w:r>
      <w:proofErr w:type="spellStart"/>
      <w:r w:rsidRPr="00187BFC">
        <w:rPr>
          <w:sz w:val="28"/>
          <w:szCs w:val="28"/>
        </w:rPr>
        <w:t>Абаева</w:t>
      </w:r>
      <w:proofErr w:type="spellEnd"/>
      <w:r w:rsidRPr="00187BFC">
        <w:rPr>
          <w:sz w:val="28"/>
          <w:szCs w:val="28"/>
        </w:rPr>
        <w:t xml:space="preserve"> Ж.М</w:t>
      </w:r>
    </w:p>
    <w:sectPr w:rsidR="00B80AFD" w:rsidRPr="007D0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85"/>
    <w:rsid w:val="00015828"/>
    <w:rsid w:val="00106298"/>
    <w:rsid w:val="002E7FFC"/>
    <w:rsid w:val="00777041"/>
    <w:rsid w:val="007D0AD4"/>
    <w:rsid w:val="00882092"/>
    <w:rsid w:val="00884185"/>
    <w:rsid w:val="00AF366E"/>
    <w:rsid w:val="00B80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D0AD4"/>
    <w:pPr>
      <w:keepNext/>
      <w:overflowPunct w:val="0"/>
      <w:autoSpaceDE w:val="0"/>
      <w:autoSpaceDN w:val="0"/>
      <w:adjustRightInd w:val="0"/>
      <w:ind w:firstLine="709"/>
      <w:jc w:val="both"/>
      <w:outlineLvl w:val="0"/>
    </w:pPr>
    <w:rPr>
      <w:b/>
      <w:szCs w:val="20"/>
    </w:rPr>
  </w:style>
  <w:style w:type="paragraph" w:styleId="2">
    <w:name w:val="heading 2"/>
    <w:basedOn w:val="a"/>
    <w:next w:val="a"/>
    <w:link w:val="20"/>
    <w:uiPriority w:val="9"/>
    <w:semiHidden/>
    <w:unhideWhenUsed/>
    <w:qFormat/>
    <w:rsid w:val="007D0A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77041"/>
    <w:pPr>
      <w:spacing w:after="120"/>
    </w:pPr>
  </w:style>
  <w:style w:type="character" w:customStyle="1" w:styleId="a4">
    <w:name w:val="Основной текст Знак"/>
    <w:basedOn w:val="a0"/>
    <w:link w:val="a3"/>
    <w:uiPriority w:val="99"/>
    <w:semiHidden/>
    <w:rsid w:val="0077704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7D0AD4"/>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7D0AD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D0AD4"/>
    <w:pPr>
      <w:keepNext/>
      <w:overflowPunct w:val="0"/>
      <w:autoSpaceDE w:val="0"/>
      <w:autoSpaceDN w:val="0"/>
      <w:adjustRightInd w:val="0"/>
      <w:ind w:firstLine="709"/>
      <w:jc w:val="both"/>
      <w:outlineLvl w:val="0"/>
    </w:pPr>
    <w:rPr>
      <w:b/>
      <w:szCs w:val="20"/>
    </w:rPr>
  </w:style>
  <w:style w:type="paragraph" w:styleId="2">
    <w:name w:val="heading 2"/>
    <w:basedOn w:val="a"/>
    <w:next w:val="a"/>
    <w:link w:val="20"/>
    <w:uiPriority w:val="9"/>
    <w:semiHidden/>
    <w:unhideWhenUsed/>
    <w:qFormat/>
    <w:rsid w:val="007D0A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77041"/>
    <w:pPr>
      <w:spacing w:after="120"/>
    </w:pPr>
  </w:style>
  <w:style w:type="character" w:customStyle="1" w:styleId="a4">
    <w:name w:val="Основной текст Знак"/>
    <w:basedOn w:val="a0"/>
    <w:link w:val="a3"/>
    <w:uiPriority w:val="99"/>
    <w:semiHidden/>
    <w:rsid w:val="0077704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7D0AD4"/>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semiHidden/>
    <w:rsid w:val="007D0AD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ЖАМАЛБЕКҰЛЫ БАЙЖАН</dc:creator>
  <cp:lastModifiedBy>ЖАМАЛБЕКҰЛЫ БАЙЖАН</cp:lastModifiedBy>
  <cp:revision>2</cp:revision>
  <cp:lastPrinted>2016-01-19T13:09:00Z</cp:lastPrinted>
  <dcterms:created xsi:type="dcterms:W3CDTF">2016-02-18T10:58:00Z</dcterms:created>
  <dcterms:modified xsi:type="dcterms:W3CDTF">2016-02-18T10:58:00Z</dcterms:modified>
</cp:coreProperties>
</file>