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AB071C" w14:textId="77777777" w:rsidR="00F2491C" w:rsidRDefault="00F2491C" w:rsidP="00F2491C">
      <w:pPr>
        <w:rPr>
          <w:rStyle w:val="ab"/>
          <w:sz w:val="28"/>
          <w:szCs w:val="28"/>
        </w:rPr>
      </w:pPr>
      <w:bookmarkStart w:id="0" w:name="_Hlk13486684"/>
      <w:bookmarkStart w:id="1" w:name="_Hlk32166729"/>
      <w:r>
        <w:rPr>
          <w:rStyle w:val="ab"/>
          <w:sz w:val="28"/>
          <w:szCs w:val="28"/>
        </w:rPr>
        <w:t xml:space="preserve">Внимание!!! </w:t>
      </w:r>
    </w:p>
    <w:p w14:paraId="783CBEF2" w14:textId="77777777" w:rsidR="00F2491C" w:rsidRDefault="00F2491C" w:rsidP="00F2491C">
      <w:pPr>
        <w:pStyle w:val="a9"/>
        <w:ind w:firstLine="708"/>
        <w:jc w:val="both"/>
        <w:rPr>
          <w:rStyle w:val="ab"/>
          <w:rFonts w:eastAsia="Calibri"/>
          <w:b w:val="0"/>
          <w:sz w:val="28"/>
          <w:szCs w:val="28"/>
        </w:rPr>
      </w:pPr>
      <w:r>
        <w:rPr>
          <w:rStyle w:val="ab"/>
          <w:sz w:val="28"/>
          <w:szCs w:val="28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документа, подходящего именно под вашу ситуацию.</w:t>
      </w:r>
    </w:p>
    <w:bookmarkEnd w:id="0"/>
    <w:p w14:paraId="4D76465F" w14:textId="77777777" w:rsidR="00F2491C" w:rsidRDefault="00F2491C" w:rsidP="00F2491C">
      <w:pPr>
        <w:pStyle w:val="a9"/>
        <w:ind w:firstLine="708"/>
        <w:jc w:val="both"/>
        <w:rPr>
          <w:rStyle w:val="ab"/>
          <w:sz w:val="28"/>
          <w:szCs w:val="28"/>
        </w:rPr>
      </w:pPr>
      <w:r>
        <w:rPr>
          <w:rStyle w:val="ab"/>
          <w:sz w:val="28"/>
          <w:szCs w:val="28"/>
        </w:rPr>
        <w:t>Для подробной информации свяжитесь по телефону; +7 (700) 978-57-55.</w:t>
      </w:r>
      <w:bookmarkEnd w:id="1"/>
    </w:p>
    <w:p w14:paraId="2DB25672" w14:textId="77777777" w:rsidR="00F2491C" w:rsidRDefault="00F2491C" w:rsidP="005F52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" w:name="_GoBack"/>
      <w:bookmarkEnd w:id="2"/>
    </w:p>
    <w:p w14:paraId="4F131DC7" w14:textId="77777777" w:rsidR="00F2491C" w:rsidRDefault="00F2491C" w:rsidP="005F52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B2A9FCF" w14:textId="66DD33A5" w:rsidR="005F52BE" w:rsidRPr="00E0030C" w:rsidRDefault="005F52BE" w:rsidP="005F52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E003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Товарищество с ограниченной ответственностью «</w:t>
      </w:r>
      <w:r w:rsidR="002951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……..</w:t>
      </w:r>
      <w:r w:rsidRPr="00E003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1D4191C8" w14:textId="77777777" w:rsidR="005F52BE" w:rsidRPr="00E0030C" w:rsidRDefault="005F52BE" w:rsidP="005F52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782675E" w14:textId="77777777" w:rsidR="005F52BE" w:rsidRPr="00E0030C" w:rsidRDefault="005F52BE" w:rsidP="005F52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0C46673" w14:textId="77777777" w:rsidR="005F52BE" w:rsidRPr="00E0030C" w:rsidRDefault="005F52BE" w:rsidP="005F52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99B39CB" w14:textId="77777777" w:rsidR="005F52BE" w:rsidRPr="00E0030C" w:rsidRDefault="005F52BE" w:rsidP="005F52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03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</w:t>
      </w:r>
      <w:r w:rsidRPr="00E003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003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003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</w:t>
      </w:r>
      <w:r w:rsidRPr="00E003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УТВЕРЖДАЮ</w:t>
      </w:r>
      <w:r w:rsidRPr="00E003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</w:t>
      </w:r>
      <w:r w:rsidRPr="00E003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14:paraId="03050FCB" w14:textId="77777777" w:rsidR="005F52BE" w:rsidRPr="00E0030C" w:rsidRDefault="005F52BE" w:rsidP="005F52B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03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Директор  ТОО фирма «</w:t>
      </w:r>
      <w:r w:rsidR="002951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…..</w:t>
      </w:r>
      <w:r w:rsidRPr="00E003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743B9990" w14:textId="77777777" w:rsidR="005F52BE" w:rsidRPr="00E0030C" w:rsidRDefault="005F52BE" w:rsidP="005F52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03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003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003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003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003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003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         </w:t>
      </w:r>
      <w:r w:rsidRPr="00E003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003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__________/ </w:t>
      </w:r>
      <w:r w:rsidR="002951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……..</w:t>
      </w:r>
    </w:p>
    <w:p w14:paraId="2D7F19B5" w14:textId="77777777" w:rsidR="005F52BE" w:rsidRPr="00E0030C" w:rsidRDefault="005F52BE" w:rsidP="005F52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03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Pr="00E003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003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003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003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003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003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003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003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003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«____»____________20___г.        </w:t>
      </w:r>
    </w:p>
    <w:p w14:paraId="000A10FF" w14:textId="77777777" w:rsidR="001B231C" w:rsidRPr="00E0030C" w:rsidRDefault="001B231C" w:rsidP="00172E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03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14:paraId="1D3AAAC1" w14:textId="77777777" w:rsidR="001B231C" w:rsidRPr="00E0030C" w:rsidRDefault="001B231C" w:rsidP="001B231C">
      <w:pPr>
        <w:widowControl w:val="0"/>
        <w:spacing w:after="0" w:line="240" w:lineRule="auto"/>
        <w:ind w:righ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EB576B8" w14:textId="77777777" w:rsidR="001B231C" w:rsidRPr="00E0030C" w:rsidRDefault="00274051" w:rsidP="002740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03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ИНСТРУКЦИЯ</w:t>
      </w:r>
    </w:p>
    <w:p w14:paraId="429858B2" w14:textId="77777777" w:rsidR="001B231C" w:rsidRPr="00827B5E" w:rsidRDefault="001B231C" w:rsidP="0027405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03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БЕЗОПАСНОСТИ И ОХРАНЕ </w:t>
      </w:r>
      <w:r w:rsidRPr="00827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ТРУДА </w:t>
      </w:r>
      <w:r w:rsidR="00827B5E" w:rsidRPr="00827B5E">
        <w:rPr>
          <w:rFonts w:ascii="Times New Roman" w:hAnsi="Times New Roman" w:cs="Times New Roman"/>
          <w:b/>
        </w:rPr>
        <w:t xml:space="preserve">  РУКОВОДИТЕЛЯ ОТДЕЛА АКТИВНЫХ ПРОДАЖ</w:t>
      </w:r>
    </w:p>
    <w:p w14:paraId="698F7536" w14:textId="77777777" w:rsidR="0008443D" w:rsidRPr="0008443D" w:rsidRDefault="002643D4" w:rsidP="000844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="0008443D" w:rsidRPr="000844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443D">
        <w:rPr>
          <w:rFonts w:ascii="Times New Roman" w:hAnsi="Times New Roman" w:cs="Times New Roman"/>
          <w:b/>
          <w:sz w:val="24"/>
          <w:szCs w:val="24"/>
        </w:rPr>
        <w:t xml:space="preserve">Договору </w:t>
      </w:r>
      <w:r w:rsidR="0008443D" w:rsidRPr="0008443D">
        <w:rPr>
          <w:rFonts w:ascii="Times New Roman" w:hAnsi="Times New Roman" w:cs="Times New Roman"/>
          <w:b/>
          <w:sz w:val="24"/>
          <w:szCs w:val="24"/>
        </w:rPr>
        <w:t>№ ______  от «___»_______20___г.</w:t>
      </w:r>
    </w:p>
    <w:p w14:paraId="3F907C92" w14:textId="77777777" w:rsidR="001B231C" w:rsidRPr="0008443D" w:rsidRDefault="001B231C" w:rsidP="001B2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07D2B8" w14:textId="77777777" w:rsidR="006F2970" w:rsidRPr="00E0030C" w:rsidRDefault="006F2970" w:rsidP="001B2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2BA2FA" w14:textId="77777777" w:rsidR="001B231C" w:rsidRPr="00E0030C" w:rsidRDefault="001B231C" w:rsidP="001B231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03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требования безопасности</w:t>
      </w:r>
    </w:p>
    <w:p w14:paraId="7D182B41" w14:textId="77777777" w:rsidR="001B231C" w:rsidRPr="00E0030C" w:rsidRDefault="001B231C" w:rsidP="001B231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3406609" w14:textId="77777777" w:rsidR="001B231C" w:rsidRPr="00E0030C" w:rsidRDefault="001B231C" w:rsidP="001B231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самостоятельной работе  в качестве </w:t>
      </w:r>
      <w:r w:rsidR="00827B5E" w:rsidRPr="00827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Руководителя отдела активных продаж</w:t>
      </w:r>
      <w:r w:rsidR="00827B5E" w:rsidRPr="00827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0030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допускаются лица, прошедшие:</w:t>
      </w:r>
    </w:p>
    <w:p w14:paraId="78971FD6" w14:textId="77777777" w:rsidR="001B231C" w:rsidRPr="00E0030C" w:rsidRDefault="001B231C" w:rsidP="001B231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30C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вводный инструктаж;</w:t>
      </w:r>
    </w:p>
    <w:p w14:paraId="58AD5A43" w14:textId="77777777" w:rsidR="001B231C" w:rsidRPr="00E0030C" w:rsidRDefault="001B231C" w:rsidP="001B231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30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инструктаж по пожарной безопасности;</w:t>
      </w:r>
    </w:p>
    <w:p w14:paraId="0D6CB08F" w14:textId="77777777" w:rsidR="001B231C" w:rsidRPr="00E0030C" w:rsidRDefault="001B231C" w:rsidP="001B231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30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первичный инструктаж на рабочем месте;</w:t>
      </w:r>
    </w:p>
    <w:p w14:paraId="1DBE06DD" w14:textId="77777777" w:rsidR="00AD2817" w:rsidRPr="00E0030C" w:rsidRDefault="001B231C" w:rsidP="001B231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инструктаж по электробезопасности на рабочем месте и проверку усвоения его содержания.      </w:t>
      </w:r>
    </w:p>
    <w:p w14:paraId="1E1A0682" w14:textId="77777777" w:rsidR="001B231C" w:rsidRPr="00E0030C" w:rsidRDefault="00827B5E" w:rsidP="00AD2817">
      <w:pPr>
        <w:spacing w:after="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B5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 отдела активных продаж</w:t>
      </w:r>
      <w:r w:rsidRPr="00827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B231C" w:rsidRPr="00E0030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должен проходить:</w:t>
      </w:r>
    </w:p>
    <w:p w14:paraId="677861DF" w14:textId="77777777" w:rsidR="001B231C" w:rsidRPr="00E0030C" w:rsidRDefault="001B231C" w:rsidP="001B231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3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повторный  инструктаж  по безопасности труда на рабочем месте не реже, чем через каждые шесть месяцев;</w:t>
      </w:r>
      <w:r w:rsidR="00D76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04F8E24" w14:textId="77777777" w:rsidR="001B231C" w:rsidRPr="00E0030C" w:rsidRDefault="001B231C" w:rsidP="001B231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30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внеплановый инструктаж: при изменении технологического процесса или правил по охране труда,  замене или  модернизации производственного оборудования,  приспособлений и инструмента, изменении условий и организации труда, при нарушениях инструкций по охране труда, перерывах в работе более чем на 60 календарных дней .</w:t>
      </w:r>
    </w:p>
    <w:p w14:paraId="570CC4A8" w14:textId="77777777" w:rsidR="001B231C" w:rsidRPr="00E0030C" w:rsidRDefault="00827B5E" w:rsidP="001B231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Руководителя отдела активных продаж</w:t>
      </w:r>
      <w:r w:rsidRPr="00827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B231C" w:rsidRPr="00E0030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обязан:</w:t>
      </w:r>
    </w:p>
    <w:p w14:paraId="1FE1491C" w14:textId="77777777" w:rsidR="001B231C" w:rsidRPr="00E0030C" w:rsidRDefault="001B231C" w:rsidP="001B231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30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внутреннего трудового распорядка, установленные на предприятии;</w:t>
      </w:r>
    </w:p>
    <w:p w14:paraId="20BE761D" w14:textId="77777777" w:rsidR="001B231C" w:rsidRPr="00E0030C" w:rsidRDefault="001B231C" w:rsidP="001B231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30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требования настоящей инструкции, инструкции о мерах пожарной безопасности, инструкции по электробезопасности;</w:t>
      </w:r>
    </w:p>
    <w:p w14:paraId="45C60031" w14:textId="77777777" w:rsidR="001B231C" w:rsidRPr="00E0030C" w:rsidRDefault="001B231C" w:rsidP="001B231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соблюдать требования к эксплуатации оборудования; </w:t>
      </w:r>
    </w:p>
    <w:p w14:paraId="5802207B" w14:textId="77777777" w:rsidR="001B231C" w:rsidRPr="00E0030C" w:rsidRDefault="001B231C" w:rsidP="001B231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30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 по  назначению и бережно относиться к выданным средствам индивидуальной защиты.</w:t>
      </w:r>
    </w:p>
    <w:p w14:paraId="64A4EFDD" w14:textId="77777777" w:rsidR="001B231C" w:rsidRPr="00E0030C" w:rsidRDefault="00827B5E" w:rsidP="001B231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Руководителя отдела активных продаж</w:t>
      </w:r>
      <w:r w:rsidRPr="00827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B231C" w:rsidRPr="00E0030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должен:</w:t>
      </w:r>
    </w:p>
    <w:p w14:paraId="2692E1AE" w14:textId="77777777" w:rsidR="001B231C" w:rsidRPr="00E0030C" w:rsidRDefault="001B231C" w:rsidP="001B231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30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оказывать первую (доврачебную)  помощь пострадавшему при несчастном случае;</w:t>
      </w:r>
    </w:p>
    <w:p w14:paraId="6BE8955E" w14:textId="77777777" w:rsidR="001B231C" w:rsidRPr="00E0030C" w:rsidRDefault="001B231C" w:rsidP="001B231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30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местоположение средств оказания доврачебной помощи, первичных   средств  пожаротушения,   главных  и  запасных выходов, путей эвакуации в случае аварии или пожара;</w:t>
      </w:r>
      <w:r w:rsidR="00D76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4B72A16" w14:textId="77777777" w:rsidR="001B231C" w:rsidRPr="00E0030C" w:rsidRDefault="001B231C" w:rsidP="001B231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3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выполнять  только  порученную работу и не передавать ее другим без разрешения руководства</w:t>
      </w:r>
    </w:p>
    <w:p w14:paraId="11D68069" w14:textId="77777777" w:rsidR="001B231C" w:rsidRPr="00E0030C" w:rsidRDefault="001B231C" w:rsidP="001B231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30C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работы быть внимательным,  не отвлекаться и не отвлекать других,  не допускать на рабочее место лиц, не имеющих отношения к работе;</w:t>
      </w:r>
    </w:p>
    <w:p w14:paraId="6D08FDA1" w14:textId="77777777" w:rsidR="001B231C" w:rsidRPr="00E0030C" w:rsidRDefault="001B231C" w:rsidP="001B231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30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содержать рабочее место в чистоте и порядке.</w:t>
      </w:r>
    </w:p>
    <w:p w14:paraId="0CF70041" w14:textId="77777777" w:rsidR="001B231C" w:rsidRPr="00E0030C" w:rsidRDefault="00827B5E" w:rsidP="001B231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Руководителя отдела активных продаж</w:t>
      </w:r>
      <w:r w:rsidRPr="00827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74051" w:rsidRPr="00E00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231C" w:rsidRPr="00E00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должен знать и соблюдать правила личной гигиены. Принимать пищу,  курить,  отдыхать только в  специально отведенных для этого помещениях и местах.  </w:t>
      </w:r>
    </w:p>
    <w:p w14:paraId="7AD16D57" w14:textId="77777777" w:rsidR="001B231C" w:rsidRPr="00E0030C" w:rsidRDefault="001B231C" w:rsidP="001B231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3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обнаружении загорания или в случае пожара:</w:t>
      </w:r>
    </w:p>
    <w:p w14:paraId="4F5C977E" w14:textId="77777777" w:rsidR="001B231C" w:rsidRPr="00E0030C" w:rsidRDefault="001B231C" w:rsidP="001B231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30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отключить оборудование;</w:t>
      </w:r>
      <w:r w:rsidR="00D76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E2CA467" w14:textId="77777777" w:rsidR="001B231C" w:rsidRPr="00E0030C" w:rsidRDefault="001B231C" w:rsidP="001B231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30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сообщить в пожарную охрану и администрации;</w:t>
      </w:r>
    </w:p>
    <w:p w14:paraId="01ABBEEA" w14:textId="77777777" w:rsidR="001B231C" w:rsidRPr="00E0030C" w:rsidRDefault="001B231C" w:rsidP="001B231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3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приступить к тушению пожара имеющимися в цехе первичными средствами пожаротушения в соответствии  с  инструкцией  по пожарной безопасности.</w:t>
      </w:r>
    </w:p>
    <w:p w14:paraId="34C7D307" w14:textId="77777777" w:rsidR="001B231C" w:rsidRPr="00E0030C" w:rsidRDefault="001B231C" w:rsidP="001B2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 угрозе жизни - покинуть помещение. </w:t>
      </w:r>
    </w:p>
    <w:p w14:paraId="70F779FA" w14:textId="77777777" w:rsidR="001B231C" w:rsidRPr="00E0030C" w:rsidRDefault="001B231C" w:rsidP="001B2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30C">
        <w:rPr>
          <w:rFonts w:ascii="Times New Roman" w:eastAsia="Times New Roman" w:hAnsi="Times New Roman" w:cs="Times New Roman"/>
          <w:sz w:val="24"/>
          <w:szCs w:val="24"/>
          <w:lang w:eastAsia="ru-RU"/>
        </w:rPr>
        <w:t>1.6.При  несчастном  случае оказать пострадавшему первую (доврачебную) помощь, немедленно сообщить о случившемся директору,  принять меры к сохранению обстановки происшествия (состояние оборудования),  если  это  не  создает опасности для окружающих.</w:t>
      </w:r>
    </w:p>
    <w:p w14:paraId="610F52C5" w14:textId="77777777" w:rsidR="001B231C" w:rsidRPr="00E0030C" w:rsidRDefault="001B231C" w:rsidP="001B2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30C">
        <w:rPr>
          <w:rFonts w:ascii="Times New Roman" w:eastAsia="Times New Roman" w:hAnsi="Times New Roman" w:cs="Times New Roman"/>
          <w:sz w:val="24"/>
          <w:szCs w:val="24"/>
          <w:lang w:eastAsia="ru-RU"/>
        </w:rPr>
        <w:t>1.7 Основными опасными и вредными производственными факторами при определенных обстоятельствах могут быть:</w:t>
      </w:r>
    </w:p>
    <w:p w14:paraId="23E73F96" w14:textId="77777777" w:rsidR="001B231C" w:rsidRPr="00E0030C" w:rsidRDefault="001B231C" w:rsidP="001B231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30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стеллажи, лестницы, грузы,</w:t>
      </w:r>
    </w:p>
    <w:p w14:paraId="797F262B" w14:textId="77777777" w:rsidR="001B231C" w:rsidRPr="00E0030C" w:rsidRDefault="001B231C" w:rsidP="001B231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3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невыполнение требований безопасности,  изложенных в настоящей инструкции,</w:t>
      </w:r>
      <w:r w:rsidR="00827B5E" w:rsidRPr="00827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Руководителя отдела активных продаж</w:t>
      </w:r>
      <w:r w:rsidR="00827B5E" w:rsidRPr="00827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D2817" w:rsidRPr="00E00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030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несет ответственность согласно действующему законодательству РК.</w:t>
      </w:r>
    </w:p>
    <w:p w14:paraId="1DE8472B" w14:textId="77777777" w:rsidR="001B231C" w:rsidRPr="00E0030C" w:rsidRDefault="001B231C" w:rsidP="001B2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FF06B9" w14:textId="77777777" w:rsidR="006F2970" w:rsidRPr="00E0030C" w:rsidRDefault="006F2970" w:rsidP="001B2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B1D9B3" w14:textId="77777777" w:rsidR="001B231C" w:rsidRPr="00E0030C" w:rsidRDefault="001B231C" w:rsidP="001B23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03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Требования безопасности перед началом работы</w:t>
      </w:r>
    </w:p>
    <w:p w14:paraId="0DF9707D" w14:textId="77777777" w:rsidR="001B231C" w:rsidRPr="00E0030C" w:rsidRDefault="001B231C" w:rsidP="001B23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55D1153" w14:textId="77777777" w:rsidR="001B231C" w:rsidRPr="00E0030C" w:rsidRDefault="001B231C" w:rsidP="001B2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Каждый работник перед началом работы обязан: </w:t>
      </w:r>
      <w:r w:rsidRPr="00E003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2.1.1. При необходимости проветрить помещение, устранить повышенную подвижность воздуха (сквозняки) и т.д. </w:t>
      </w:r>
      <w:r w:rsidRPr="00E003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2.1.2. Осмотреть и привести в порядок рабочее место. </w:t>
      </w:r>
      <w:r w:rsidRPr="00E003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2.1.3. Отрегулировать освещенность на рабочем месте и убедиться в ее достаточности. </w:t>
      </w:r>
      <w:r w:rsidRPr="00E003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2.1.4. Проверить правильность установки стола, стула. </w:t>
      </w:r>
      <w:r w:rsidRPr="00E003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2.1.5. Проверить правильность подключения оборудования к сети. </w:t>
      </w:r>
      <w:r w:rsidRPr="00E003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2.1.6. Проверить исправность проводов питания и отсутствие оголенных участков проводов. </w:t>
      </w:r>
      <w:r w:rsidRPr="00E003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2.1.7. Включить питание ПЭВМ, соблюдая последовательность: сетевой фильтр, монитор, периферийные устройства, процессор. </w:t>
      </w:r>
      <w:r w:rsidRPr="00E003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2.2 Работнику не разрешается приступать к работе в случае обнаружения неисправности оборудования и протирать влажной салфеткой электрооборудование, находящееся под напряжением (электровилка вставлена в розетку). </w:t>
      </w:r>
      <w:r w:rsidRPr="00E003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2.3 Работник обязан сообщить руководителю подразделения об обнаруженной неисправности оборудования и приступить к работе после устранения нарушений в работе или неисправностей о</w:t>
      </w:r>
      <w:r w:rsidR="00AD2817" w:rsidRPr="00E0030C">
        <w:rPr>
          <w:rFonts w:ascii="Times New Roman" w:eastAsia="Times New Roman" w:hAnsi="Times New Roman" w:cs="Times New Roman"/>
          <w:sz w:val="24"/>
          <w:szCs w:val="24"/>
          <w:lang w:eastAsia="ru-RU"/>
        </w:rPr>
        <w:t>бо</w:t>
      </w:r>
      <w:r w:rsidRPr="00E0030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рудования.</w:t>
      </w:r>
    </w:p>
    <w:p w14:paraId="4E6E738B" w14:textId="77777777" w:rsidR="001B231C" w:rsidRPr="00E0030C" w:rsidRDefault="001B231C" w:rsidP="001B2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5385E4" w14:textId="77777777" w:rsidR="006F2970" w:rsidRPr="00E0030C" w:rsidRDefault="006F2970" w:rsidP="001B2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447955" w14:textId="77777777" w:rsidR="001B231C" w:rsidRPr="00E0030C" w:rsidRDefault="001B231C" w:rsidP="001B23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03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Требования безопасности во время работы</w:t>
      </w:r>
    </w:p>
    <w:p w14:paraId="0EEF9550" w14:textId="77777777" w:rsidR="001B231C" w:rsidRPr="00E0030C" w:rsidRDefault="001B231C" w:rsidP="001B23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83FD2F7" w14:textId="77777777" w:rsidR="001B231C" w:rsidRPr="00E0030C" w:rsidRDefault="001B231C" w:rsidP="001B2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 Подключение ПЭВМ и другого оборудования к сети электропитания производить только имеющимися штатными сетевыми кабелями и наличии заземления. </w:t>
      </w:r>
    </w:p>
    <w:p w14:paraId="638D0A58" w14:textId="77777777" w:rsidR="001B231C" w:rsidRPr="00E0030C" w:rsidRDefault="001B231C" w:rsidP="001B2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30C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Осуществлять оперативное регулирование хода производства и других видов деятельности предприятия и его подразделений в соответствии с производственными программами, календарными планами.</w:t>
      </w:r>
      <w:r w:rsidRPr="00E003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3.3 Работнику при работе на ПК запрещается: </w:t>
      </w:r>
      <w:r w:rsidRPr="00E003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касаться одновременно экрана монитора и клавиатуры.</w:t>
      </w:r>
      <w:r w:rsidRPr="00E003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прикасаться к задней панели системного блока (процессора) при включенном питании. </w:t>
      </w:r>
      <w:r w:rsidRPr="00E003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переключать разъёмы интерфейсных кабелей периферийных устройств при включенном </w:t>
      </w:r>
      <w:r w:rsidRPr="00E003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питании.</w:t>
      </w:r>
      <w:r w:rsidRPr="00E003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производить самостоятельное вскрытие и ремонт оборудования. </w:t>
      </w:r>
      <w:r w:rsidRPr="00E003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3.4 Работник обязан отключить ПК от электросети: </w:t>
      </w:r>
      <w:r w:rsidRPr="00E003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при обнаружении неисправности; </w:t>
      </w:r>
      <w:r w:rsidRPr="00E003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при внезапном снятии напряжения электросети; </w:t>
      </w:r>
      <w:r w:rsidRPr="00E003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во время чистки и уборки оборудования. </w:t>
      </w:r>
      <w:r w:rsidRPr="00E003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3.5 При работе на копировально-множительном оборудовании: </w:t>
      </w:r>
      <w:r w:rsidRPr="00E003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работать только с закрытой крышкой, прижимающей копируемые материалы; </w:t>
      </w:r>
      <w:r w:rsidRPr="00E003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при попадании тонера на кожу – немедленно смыть его водой с мылом, при попадании в глаза – немедленно промыть глаза большим количеством воды в течении 15 минут и обратиться к врачу; </w:t>
      </w:r>
      <w:r w:rsidRPr="00E003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при возникновении раздражения глаз, носоглотки или покраснения кожи необходимо прекратить копирование. </w:t>
      </w:r>
      <w:r w:rsidRPr="00E003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3.6 При работе на копировально-множительном оборудовании запрещается: </w:t>
      </w:r>
      <w:r w:rsidRPr="00E003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освобождать заевшую бумагу при включенном питании; </w:t>
      </w:r>
      <w:r w:rsidRPr="00E003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выключать оборудование, не дожидаясь его автоматического отключения; </w:t>
      </w:r>
      <w:r w:rsidRPr="00E003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производить самостоятельное вскрытие и ремонт копировально-множительного устройства; </w:t>
      </w:r>
      <w:r w:rsidRPr="00E003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класть и ставить на копировально-множительный аппарат посторонние предметы, подвергать его механическим воздействиям; </w:t>
      </w:r>
      <w:r w:rsidRPr="00E003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оставлять включенный в электросеть и работающее копировально-множительное устройство без присмотра. </w:t>
      </w:r>
      <w:r w:rsidRPr="00E003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3.7 При эксплуатации электроприборов не допускается: </w:t>
      </w:r>
      <w:r w:rsidRPr="00E003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оставлять включенные электроприборы без надзора (кроме факса и холодильника); </w:t>
      </w:r>
      <w:r w:rsidRPr="00E003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ударять по электроприборам, дергать за шнур питания для их отключения; </w:t>
      </w:r>
      <w:r w:rsidRPr="00E003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снимать ограждения, производить ремонт оборудования; </w:t>
      </w:r>
      <w:r w:rsidRPr="00E003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допускать касания кабеля с горячими или теплыми предметами; </w:t>
      </w:r>
      <w:r w:rsidRPr="00E003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ставить на сетевой кабель посторонние предметы и перекручивать его; </w:t>
      </w:r>
      <w:r w:rsidRPr="00E003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допускать попадание влаги на поверхность электроприборов; </w:t>
      </w:r>
      <w:r w:rsidRPr="00E003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разрешать работать на оборудовании лицам, не имеющим допуска к работе на нем. </w:t>
      </w:r>
      <w:r w:rsidRPr="00E003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3.8 При обнаружении постороннего напряжения на оборудовании, во всех случаях обрыва проводов питания, неисправности заземления и других повреждений, появления гари, задымления немедленно отключить питание и сообщить об аварийной ситуации руководителю. </w:t>
      </w:r>
      <w:r w:rsidRPr="00E003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 приступать к работе до устранения неисправностей. </w:t>
      </w:r>
      <w:r w:rsidRPr="00E003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3.9 При нахождении в помещениях и на территории предприятий и организаций работник обязан: </w:t>
      </w:r>
      <w:r w:rsidRPr="00E003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ознакомиться с действующими правилами безопасности, со схемами движения по территории и помещениям и выполнять их требования; </w:t>
      </w:r>
      <w:r w:rsidRPr="00E003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ходить по лестничным маршам, держась за перила</w:t>
      </w:r>
      <w:r w:rsidRPr="00E003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 этом работнику запрещается: </w:t>
      </w:r>
      <w:r w:rsidRPr="00E003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стоять и проходить под грузом, перемещаемым грузоподъемным механизмом, под настилами лесов и приставными лестницами; </w:t>
      </w:r>
      <w:r w:rsidRPr="00E003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заходить в опасные зоны производства, действия машин, механизмов, оборудования, за ограждения; </w:t>
      </w:r>
      <w:r w:rsidRPr="00E003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ходить без надобности по территории и помещениям, отвлекаться от работы самому и отвлекать других; </w:t>
      </w:r>
      <w:r w:rsidRPr="00E003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открывать двери электроустановок, открывать или снимать защитные кожухи, ограждения; </w:t>
      </w:r>
    </w:p>
    <w:p w14:paraId="34D2D026" w14:textId="77777777" w:rsidR="001B231C" w:rsidRPr="00E0030C" w:rsidRDefault="001B231C" w:rsidP="001B2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30C">
        <w:rPr>
          <w:rFonts w:ascii="Times New Roman" w:eastAsia="Times New Roman" w:hAnsi="Times New Roman" w:cs="Times New Roman"/>
          <w:sz w:val="24"/>
          <w:szCs w:val="24"/>
          <w:lang w:eastAsia="ru-RU"/>
        </w:rPr>
        <w:t>3.10. Во время работы не применяйте приемы, ускоряющие работу, за счет нарушения требований безопасности.</w:t>
      </w:r>
    </w:p>
    <w:p w14:paraId="16881727" w14:textId="77777777" w:rsidR="001B231C" w:rsidRPr="00E0030C" w:rsidRDefault="001B231C" w:rsidP="001B2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3.11 В случае прекращения подачи топлива, электроэнергии на производство, связаться по телефону с электрическими сетями и выяснить причину отключения и время подачи напряжения на производство </w:t>
      </w:r>
    </w:p>
    <w:p w14:paraId="7DECE25F" w14:textId="77777777" w:rsidR="006F2970" w:rsidRPr="00E0030C" w:rsidRDefault="006F2970" w:rsidP="001B2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B540FD" w14:textId="77777777" w:rsidR="001B231C" w:rsidRPr="00E0030C" w:rsidRDefault="001B231C" w:rsidP="001B2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8AE1BB" w14:textId="77777777" w:rsidR="001B231C" w:rsidRPr="00E0030C" w:rsidRDefault="001B231C" w:rsidP="001B23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03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Требования безопасности в аварийных ситуациях</w:t>
      </w:r>
    </w:p>
    <w:p w14:paraId="7A02A922" w14:textId="77777777" w:rsidR="001B231C" w:rsidRPr="00E0030C" w:rsidRDefault="001B231C" w:rsidP="001B23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31F7443" w14:textId="77777777" w:rsidR="001B231C" w:rsidRPr="00E0030C" w:rsidRDefault="001B231C" w:rsidP="001B2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 При возникновении аварий и ситуаций, которые могут привести к авариям и несчастным случаям, необходимо: </w:t>
      </w:r>
      <w:r w:rsidRPr="00E003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003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4.1.1 Немедленно прекратить работы и известить непосредственного руководителя. </w:t>
      </w:r>
      <w:r w:rsidRPr="00E003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4.1.2 Под руководством руководителя оперативно принять меры по устранению причин аварий или ситуаций, которые могут привести к авариям или несчастным случаям. </w:t>
      </w:r>
      <w:r w:rsidRPr="00E003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4.2 При возникновении пожара, задымлении: </w:t>
      </w:r>
      <w:r w:rsidRPr="00E003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4.2.1 Немедленно сообщить по телефону «101» в пожарную охрану, оповестить работающих, поставить в известность руководителя подразделения, сообщить о возгорании на пост охраны. </w:t>
      </w:r>
      <w:r w:rsidRPr="00E003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4.2.2 Открыть запасные выходы из здания, обесточить электропитание, закрыть окна и прикрыть двери. </w:t>
      </w:r>
      <w:r w:rsidRPr="00E003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4.2.3 Приступить к тушению пожара первичными средствами пожаротушения, если это не сопряжено с риском для жизни. </w:t>
      </w:r>
      <w:r w:rsidRPr="00E003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4.2.4 Организовать встречу пожарной команды. </w:t>
      </w:r>
      <w:r w:rsidRPr="00E003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4.2.5 Покинуть здание и находиться в зоне эвакуации. </w:t>
      </w:r>
      <w:r w:rsidRPr="00E003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4.3 При несчастном случае: </w:t>
      </w:r>
      <w:r w:rsidRPr="00E003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4.3.1 Немедленно организовать первую помощь пострадавшему и при необходимости доставку его в медицинскую организацию. </w:t>
      </w:r>
      <w:r w:rsidRPr="00E003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4.3.2 Принять неотложные меры по предотвращению развития аварийной или иной чрезвычайной ситуации и воздействия травмирующих факторов на других лиц. </w:t>
      </w:r>
      <w:r w:rsidRPr="00E003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4.3.3 Сохранить до начала расследования несчастного случая обстановку, какой она была на момент происшествия, если это не угрожает жизни и здоровью других лиц и не ведет к катастрофе, аварии или возникновению иных чрезвычайных обстоятельств, а в случае невозможности ее сохранения – зафиксировать сложившуюся обстановку (составить схемы, провести другие мероприятия).</w:t>
      </w:r>
    </w:p>
    <w:p w14:paraId="78BC125E" w14:textId="77777777" w:rsidR="005F52BE" w:rsidRPr="00E0030C" w:rsidRDefault="005F52BE" w:rsidP="001B23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2198CCB" w14:textId="77777777" w:rsidR="001B231C" w:rsidRPr="00E0030C" w:rsidRDefault="001B231C" w:rsidP="001B23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93B3046" w14:textId="77777777" w:rsidR="001B231C" w:rsidRPr="00E0030C" w:rsidRDefault="001B231C" w:rsidP="001B23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03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Требования безопасности по окончании работы</w:t>
      </w:r>
    </w:p>
    <w:p w14:paraId="3EB7AFD1" w14:textId="77777777" w:rsidR="001B231C" w:rsidRPr="00E0030C" w:rsidRDefault="001B231C" w:rsidP="001B23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7E0BC38" w14:textId="77777777" w:rsidR="001B231C" w:rsidRPr="00E0030C" w:rsidRDefault="001B231C" w:rsidP="001B23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0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 После окончания работы необходимо: </w:t>
      </w:r>
      <w:r w:rsidRPr="00E003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5.1.1 Привести в порядок рабочее место. </w:t>
      </w:r>
      <w:r w:rsidRPr="00E003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5.1.2 Отключить приборы и оборудование за исключением работающего в ждущем режиме (факс, сигнализация и т.п.). </w:t>
      </w:r>
      <w:r w:rsidRPr="00E003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5.1.3 О замеченных во время работы неисправностях и неполадках доложить руководителю. </w:t>
      </w:r>
      <w:r w:rsidRPr="00E003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5.2 После окончания работы с ПК соблюдать следующую последовательность его выключения: </w:t>
      </w:r>
      <w:r w:rsidRPr="00E003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5.2.1 Произвести закрытие всех активных задач. </w:t>
      </w:r>
      <w:r w:rsidRPr="00E003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5.2.2 Выключить питание системного блока (процессора). </w:t>
      </w:r>
      <w:r w:rsidRPr="00E003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5.2.3 Выключить питание всех периферийных устройств. </w:t>
      </w:r>
      <w:r w:rsidRPr="00E003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5.2.4 Отключить блок питания. </w:t>
      </w:r>
      <w:r w:rsidRPr="00E003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5.3 Работник обязан по окончанию работы (при длительных перерывах более одного часа) или, уходя с работы, вынуть исправную вилку из  исправной розетки, отключить электроэнергию. </w:t>
      </w:r>
    </w:p>
    <w:p w14:paraId="73A17B45" w14:textId="77777777" w:rsidR="001B231C" w:rsidRPr="00E0030C" w:rsidRDefault="001B231C" w:rsidP="001B2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02F87C" w14:textId="77777777" w:rsidR="001B231C" w:rsidRPr="00E0030C" w:rsidRDefault="001B231C" w:rsidP="001B2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036E9C" w14:textId="77777777" w:rsidR="001B231C" w:rsidRPr="00E0030C" w:rsidRDefault="001B231C" w:rsidP="001B23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4B72E0A" w14:textId="77777777" w:rsidR="001B231C" w:rsidRPr="00E0030C" w:rsidRDefault="001B231C" w:rsidP="001B23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03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ИНСТРУКЦИЕЙ</w:t>
      </w:r>
    </w:p>
    <w:p w14:paraId="126E0788" w14:textId="77777777" w:rsidR="001B231C" w:rsidRPr="00E0030C" w:rsidRDefault="001B231C" w:rsidP="001B23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03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ОЗНАКОМЛЕН (А): </w:t>
      </w:r>
      <w:r w:rsidR="00AD2817" w:rsidRPr="00E003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Pr="00E003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</w:t>
      </w:r>
      <w:r w:rsidR="00AD2817" w:rsidRPr="00E003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</w:t>
      </w:r>
      <w:r w:rsidRPr="00E003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</w:t>
      </w:r>
      <w:r w:rsidR="00E003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</w:t>
      </w:r>
      <w:r w:rsidRPr="00E003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</w:t>
      </w:r>
    </w:p>
    <w:p w14:paraId="2223B457" w14:textId="77777777" w:rsidR="001B231C" w:rsidRPr="00E0030C" w:rsidRDefault="001B231C" w:rsidP="001B2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  <w:r w:rsidRPr="00E0030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(Ф.И.О., подпись, дата</w:t>
      </w:r>
      <w:r w:rsidRPr="00E0030C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)</w:t>
      </w:r>
    </w:p>
    <w:p w14:paraId="4ECA2F78" w14:textId="77777777" w:rsidR="00AD2817" w:rsidRPr="00E0030C" w:rsidRDefault="00AD2817" w:rsidP="00AD2817">
      <w:pPr>
        <w:rPr>
          <w:sz w:val="24"/>
          <w:szCs w:val="24"/>
        </w:rPr>
      </w:pPr>
      <w:r w:rsidRPr="00E0030C">
        <w:rPr>
          <w:sz w:val="24"/>
          <w:szCs w:val="24"/>
        </w:rPr>
        <w:t xml:space="preserve">              </w:t>
      </w:r>
      <w:r w:rsidRPr="00E0030C">
        <w:rPr>
          <w:sz w:val="24"/>
          <w:szCs w:val="24"/>
        </w:rPr>
        <w:tab/>
      </w:r>
      <w:r w:rsidRPr="00E0030C">
        <w:rPr>
          <w:sz w:val="24"/>
          <w:szCs w:val="24"/>
        </w:rPr>
        <w:tab/>
      </w:r>
      <w:r w:rsidRPr="00E0030C">
        <w:rPr>
          <w:sz w:val="24"/>
          <w:szCs w:val="24"/>
        </w:rPr>
        <w:tab/>
      </w:r>
      <w:r w:rsidRPr="00E0030C">
        <w:rPr>
          <w:sz w:val="24"/>
          <w:szCs w:val="24"/>
        </w:rPr>
        <w:tab/>
      </w:r>
      <w:r w:rsidRPr="00E0030C">
        <w:rPr>
          <w:sz w:val="24"/>
          <w:szCs w:val="24"/>
        </w:rPr>
        <w:tab/>
      </w:r>
      <w:r w:rsidRPr="00E0030C">
        <w:rPr>
          <w:sz w:val="24"/>
          <w:szCs w:val="24"/>
        </w:rPr>
        <w:tab/>
        <w:t xml:space="preserve">                                  </w:t>
      </w:r>
      <w:r w:rsidR="005F52BE" w:rsidRPr="00E0030C">
        <w:rPr>
          <w:sz w:val="24"/>
          <w:szCs w:val="24"/>
        </w:rPr>
        <w:t>"___"___________20__</w:t>
      </w:r>
      <w:r w:rsidRPr="00E0030C">
        <w:rPr>
          <w:sz w:val="24"/>
          <w:szCs w:val="24"/>
        </w:rPr>
        <w:t xml:space="preserve"> г.</w:t>
      </w:r>
    </w:p>
    <w:p w14:paraId="3D8BDB78" w14:textId="77777777" w:rsidR="00AD2817" w:rsidRPr="00E0030C" w:rsidRDefault="00AD2817" w:rsidP="001B2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396F725F" w14:textId="77777777" w:rsidR="001B231C" w:rsidRPr="00E0030C" w:rsidRDefault="001B231C" w:rsidP="001B23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836FF2" w14:textId="77777777" w:rsidR="0010682C" w:rsidRPr="00E0030C" w:rsidRDefault="0010682C" w:rsidP="001B23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46A4AB0" w14:textId="77777777" w:rsidR="0010682C" w:rsidRPr="00E0030C" w:rsidRDefault="0010682C" w:rsidP="001068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03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Инструкцию составил:</w:t>
      </w:r>
    </w:p>
    <w:p w14:paraId="5CC02F7B" w14:textId="77777777" w:rsidR="0010682C" w:rsidRPr="00E0030C" w:rsidRDefault="0010682C" w:rsidP="001068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03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Ответственное лицо по ТБ и ОТ. </w:t>
      </w:r>
      <w:r w:rsidR="00AD2817" w:rsidRPr="00E003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="00E003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E003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AD2817" w:rsidRPr="00E003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______________/________</w:t>
      </w:r>
      <w:r w:rsidR="00E003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</w:t>
      </w:r>
      <w:r w:rsidR="00AD2817" w:rsidRPr="00E003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</w:t>
      </w:r>
    </w:p>
    <w:p w14:paraId="53EA70F4" w14:textId="77777777" w:rsidR="00AD2817" w:rsidRPr="00E0030C" w:rsidRDefault="00AD2817" w:rsidP="00AD2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  <w:r w:rsidRPr="00E0030C">
        <w:rPr>
          <w:sz w:val="24"/>
          <w:szCs w:val="24"/>
        </w:rPr>
        <w:tab/>
      </w:r>
      <w:r w:rsidRPr="00E0030C">
        <w:rPr>
          <w:sz w:val="24"/>
          <w:szCs w:val="24"/>
        </w:rPr>
        <w:tab/>
      </w:r>
      <w:r w:rsidRPr="00E0030C">
        <w:rPr>
          <w:sz w:val="24"/>
          <w:szCs w:val="24"/>
        </w:rPr>
        <w:tab/>
      </w:r>
      <w:r w:rsidRPr="00E0030C">
        <w:rPr>
          <w:sz w:val="24"/>
          <w:szCs w:val="24"/>
        </w:rPr>
        <w:tab/>
        <w:t xml:space="preserve">      </w:t>
      </w:r>
      <w:r w:rsidRPr="00E0030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(Ф.И.О., подпись, дата</w:t>
      </w:r>
      <w:r w:rsidRPr="00E0030C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)</w:t>
      </w:r>
    </w:p>
    <w:p w14:paraId="63FC105D" w14:textId="77777777" w:rsidR="00E04266" w:rsidRDefault="00AD2817">
      <w:pPr>
        <w:rPr>
          <w:sz w:val="28"/>
          <w:szCs w:val="28"/>
        </w:rPr>
      </w:pPr>
      <w:r w:rsidRPr="00E0030C">
        <w:rPr>
          <w:sz w:val="24"/>
          <w:szCs w:val="24"/>
        </w:rPr>
        <w:t xml:space="preserve">         </w:t>
      </w:r>
      <w:r w:rsidRPr="00E0030C">
        <w:rPr>
          <w:sz w:val="24"/>
          <w:szCs w:val="24"/>
        </w:rPr>
        <w:tab/>
      </w:r>
      <w:r w:rsidRPr="00E0030C">
        <w:rPr>
          <w:sz w:val="24"/>
          <w:szCs w:val="24"/>
        </w:rPr>
        <w:tab/>
      </w:r>
      <w:r w:rsidRPr="00E0030C">
        <w:rPr>
          <w:sz w:val="24"/>
          <w:szCs w:val="24"/>
        </w:rPr>
        <w:tab/>
      </w:r>
      <w:r w:rsidRPr="00E0030C">
        <w:rPr>
          <w:sz w:val="24"/>
          <w:szCs w:val="24"/>
        </w:rPr>
        <w:tab/>
      </w:r>
      <w:r w:rsidRPr="00E0030C">
        <w:rPr>
          <w:sz w:val="24"/>
          <w:szCs w:val="24"/>
        </w:rPr>
        <w:tab/>
      </w:r>
      <w:r w:rsidRPr="00E0030C">
        <w:rPr>
          <w:sz w:val="24"/>
          <w:szCs w:val="24"/>
        </w:rPr>
        <w:tab/>
      </w:r>
      <w:r w:rsidRPr="00E0030C">
        <w:rPr>
          <w:sz w:val="24"/>
          <w:szCs w:val="24"/>
        </w:rPr>
        <w:tab/>
      </w:r>
      <w:r w:rsidRPr="00E0030C">
        <w:rPr>
          <w:sz w:val="24"/>
          <w:szCs w:val="24"/>
        </w:rPr>
        <w:tab/>
      </w:r>
      <w:r w:rsidRPr="00E0030C">
        <w:rPr>
          <w:sz w:val="24"/>
          <w:szCs w:val="24"/>
        </w:rPr>
        <w:tab/>
        <w:t xml:space="preserve">           </w:t>
      </w:r>
      <w:r w:rsidR="005F52BE" w:rsidRPr="00E0030C">
        <w:rPr>
          <w:sz w:val="24"/>
          <w:szCs w:val="24"/>
        </w:rPr>
        <w:t>"___"___________20__</w:t>
      </w:r>
      <w:r>
        <w:rPr>
          <w:sz w:val="28"/>
          <w:szCs w:val="28"/>
        </w:rPr>
        <w:t xml:space="preserve"> г.</w:t>
      </w:r>
    </w:p>
    <w:p w14:paraId="580CA3D0" w14:textId="77777777" w:rsidR="006016BC" w:rsidRDefault="006016BC">
      <w:pPr>
        <w:rPr>
          <w:sz w:val="28"/>
          <w:szCs w:val="28"/>
        </w:rPr>
      </w:pPr>
    </w:p>
    <w:p w14:paraId="77F54F35" w14:textId="77777777" w:rsidR="006016BC" w:rsidRDefault="006016BC" w:rsidP="006016BC">
      <w:pPr>
        <w:pStyle w:val="a9"/>
        <w:rPr>
          <w:sz w:val="24"/>
          <w:szCs w:val="24"/>
        </w:rPr>
      </w:pPr>
      <w:r>
        <w:rPr>
          <w:sz w:val="24"/>
          <w:szCs w:val="24"/>
        </w:rPr>
        <w:t xml:space="preserve">Экземпляр настоящей </w:t>
      </w:r>
    </w:p>
    <w:p w14:paraId="18EC8CA2" w14:textId="77777777" w:rsidR="006016BC" w:rsidRDefault="006016BC" w:rsidP="006016BC">
      <w:pPr>
        <w:pStyle w:val="a9"/>
        <w:rPr>
          <w:sz w:val="24"/>
          <w:szCs w:val="24"/>
        </w:rPr>
      </w:pPr>
      <w:r>
        <w:rPr>
          <w:sz w:val="24"/>
          <w:szCs w:val="24"/>
        </w:rPr>
        <w:lastRenderedPageBreak/>
        <w:t>Инструкции получил (а): _________________ /___________________________</w:t>
      </w:r>
    </w:p>
    <w:p w14:paraId="45DBD760" w14:textId="77777777" w:rsidR="006016BC" w:rsidRDefault="006016BC" w:rsidP="006016BC">
      <w:pPr>
        <w:pStyle w:val="a9"/>
        <w:rPr>
          <w:sz w:val="16"/>
          <w:szCs w:val="16"/>
        </w:rPr>
      </w:pPr>
      <w:r>
        <w:rPr>
          <w:sz w:val="24"/>
          <w:szCs w:val="24"/>
        </w:rPr>
        <w:t xml:space="preserve">                                                </w:t>
      </w:r>
      <w:r>
        <w:rPr>
          <w:sz w:val="16"/>
          <w:szCs w:val="16"/>
        </w:rPr>
        <w:t>(подпись)</w:t>
      </w:r>
    </w:p>
    <w:p w14:paraId="1DE26461" w14:textId="77777777" w:rsidR="006016BC" w:rsidRDefault="006016BC" w:rsidP="006016BC">
      <w:pPr>
        <w:pStyle w:val="a9"/>
        <w:rPr>
          <w:sz w:val="24"/>
          <w:szCs w:val="24"/>
        </w:rPr>
      </w:pPr>
      <w:r>
        <w:rPr>
          <w:sz w:val="24"/>
          <w:szCs w:val="24"/>
        </w:rPr>
        <w:t>                                                                      </w:t>
      </w:r>
    </w:p>
    <w:p w14:paraId="1131A34D" w14:textId="77777777" w:rsidR="006016BC" w:rsidRDefault="006016BC" w:rsidP="006016BC">
      <w:pPr>
        <w:pStyle w:val="a9"/>
        <w:rPr>
          <w:sz w:val="24"/>
          <w:szCs w:val="24"/>
        </w:rPr>
      </w:pPr>
      <w:r>
        <w:rPr>
          <w:sz w:val="24"/>
          <w:szCs w:val="24"/>
        </w:rPr>
        <w:t>Дата:  «___»_____________20____ год.</w:t>
      </w:r>
    </w:p>
    <w:p w14:paraId="38526E15" w14:textId="77777777" w:rsidR="006016BC" w:rsidRPr="006016BC" w:rsidRDefault="006016BC">
      <w:pPr>
        <w:rPr>
          <w:sz w:val="24"/>
          <w:szCs w:val="24"/>
        </w:rPr>
      </w:pPr>
    </w:p>
    <w:sectPr w:rsidR="006016BC" w:rsidRPr="006016BC" w:rsidSect="005F52BE">
      <w:footerReference w:type="default" r:id="rId7"/>
      <w:pgSz w:w="11906" w:h="16838"/>
      <w:pgMar w:top="567" w:right="567" w:bottom="284" w:left="1418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E7F633" w14:textId="77777777" w:rsidR="00876350" w:rsidRDefault="00876350" w:rsidP="00274051">
      <w:pPr>
        <w:spacing w:after="0" w:line="240" w:lineRule="auto"/>
      </w:pPr>
      <w:r>
        <w:separator/>
      </w:r>
    </w:p>
  </w:endnote>
  <w:endnote w:type="continuationSeparator" w:id="0">
    <w:p w14:paraId="397D79A4" w14:textId="77777777" w:rsidR="00876350" w:rsidRDefault="00876350" w:rsidP="00274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948113"/>
      <w:docPartObj>
        <w:docPartGallery w:val="Page Numbers (Bottom of Page)"/>
        <w:docPartUnique/>
      </w:docPartObj>
    </w:sdtPr>
    <w:sdtEndPr/>
    <w:sdtContent>
      <w:p w14:paraId="7621D752" w14:textId="77777777" w:rsidR="00274051" w:rsidRDefault="00E6273A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517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B4E69A4" w14:textId="77777777" w:rsidR="00274051" w:rsidRDefault="002740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1B56D1" w14:textId="77777777" w:rsidR="00876350" w:rsidRDefault="00876350" w:rsidP="00274051">
      <w:pPr>
        <w:spacing w:after="0" w:line="240" w:lineRule="auto"/>
      </w:pPr>
      <w:r>
        <w:separator/>
      </w:r>
    </w:p>
  </w:footnote>
  <w:footnote w:type="continuationSeparator" w:id="0">
    <w:p w14:paraId="7D502419" w14:textId="77777777" w:rsidR="00876350" w:rsidRDefault="00876350" w:rsidP="002740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AD86CBA"/>
    <w:multiLevelType w:val="hybridMultilevel"/>
    <w:tmpl w:val="2940D0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69D545A"/>
    <w:multiLevelType w:val="singleLevel"/>
    <w:tmpl w:val="DADCDEE0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</w:abstractNum>
  <w:abstractNum w:abstractNumId="3" w15:restartNumberingAfterBreak="0">
    <w:nsid w:val="70844437"/>
    <w:multiLevelType w:val="singleLevel"/>
    <w:tmpl w:val="1836112A"/>
    <w:lvl w:ilvl="0">
      <w:start w:val="8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num w:numId="1">
    <w:abstractNumId w:val="2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3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szCs w:val="24"/>
          <w:u w:val="none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59EB"/>
    <w:rsid w:val="0008443D"/>
    <w:rsid w:val="0010682C"/>
    <w:rsid w:val="00172E87"/>
    <w:rsid w:val="001B231C"/>
    <w:rsid w:val="001B60C0"/>
    <w:rsid w:val="002643D4"/>
    <w:rsid w:val="00274051"/>
    <w:rsid w:val="0029517C"/>
    <w:rsid w:val="002C4FB9"/>
    <w:rsid w:val="00463075"/>
    <w:rsid w:val="004E0F71"/>
    <w:rsid w:val="00540ECC"/>
    <w:rsid w:val="005D71F9"/>
    <w:rsid w:val="005F52BE"/>
    <w:rsid w:val="006016BC"/>
    <w:rsid w:val="006B267B"/>
    <w:rsid w:val="006F2970"/>
    <w:rsid w:val="007119B7"/>
    <w:rsid w:val="00732269"/>
    <w:rsid w:val="0078337A"/>
    <w:rsid w:val="00827B5E"/>
    <w:rsid w:val="00876350"/>
    <w:rsid w:val="00894019"/>
    <w:rsid w:val="009366BA"/>
    <w:rsid w:val="00A62966"/>
    <w:rsid w:val="00AD2817"/>
    <w:rsid w:val="00B535C1"/>
    <w:rsid w:val="00C17631"/>
    <w:rsid w:val="00D76D1B"/>
    <w:rsid w:val="00DD181A"/>
    <w:rsid w:val="00E0030C"/>
    <w:rsid w:val="00E04266"/>
    <w:rsid w:val="00E359EB"/>
    <w:rsid w:val="00E6273A"/>
    <w:rsid w:val="00F249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76D25"/>
  <w15:docId w15:val="{84BA6EA1-B481-4C2D-9C37-4978C0D85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71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40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4051"/>
  </w:style>
  <w:style w:type="paragraph" w:styleId="a5">
    <w:name w:val="footer"/>
    <w:basedOn w:val="a"/>
    <w:link w:val="a6"/>
    <w:uiPriority w:val="99"/>
    <w:unhideWhenUsed/>
    <w:rsid w:val="002740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74051"/>
  </w:style>
  <w:style w:type="paragraph" w:styleId="a7">
    <w:name w:val="Balloon Text"/>
    <w:basedOn w:val="a"/>
    <w:link w:val="a8"/>
    <w:uiPriority w:val="99"/>
    <w:semiHidden/>
    <w:unhideWhenUsed/>
    <w:rsid w:val="00172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2E87"/>
    <w:rPr>
      <w:rFonts w:ascii="Tahoma" w:hAnsi="Tahoma" w:cs="Tahoma"/>
      <w:sz w:val="16"/>
      <w:szCs w:val="16"/>
    </w:rPr>
  </w:style>
  <w:style w:type="paragraph" w:styleId="a9">
    <w:name w:val="No Spacing"/>
    <w:link w:val="aa"/>
    <w:uiPriority w:val="1"/>
    <w:qFormat/>
    <w:rsid w:val="006016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Без интервала Знак"/>
    <w:link w:val="a9"/>
    <w:uiPriority w:val="1"/>
    <w:locked/>
    <w:rsid w:val="00F2491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F249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4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1714</Words>
  <Characters>9776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Юридическая_контора Закон_и_право</cp:lastModifiedBy>
  <cp:revision>22</cp:revision>
  <cp:lastPrinted>2014-06-10T09:04:00Z</cp:lastPrinted>
  <dcterms:created xsi:type="dcterms:W3CDTF">2012-09-20T12:16:00Z</dcterms:created>
  <dcterms:modified xsi:type="dcterms:W3CDTF">2020-02-09T14:34:00Z</dcterms:modified>
</cp:coreProperties>
</file>