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B16AA" w14:textId="28BC529D" w:rsidR="00A75C07" w:rsidRPr="00B84948" w:rsidRDefault="00C4337F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bookmarkStart w:id="0" w:name="_Hlk127774864"/>
      <w:r w:rsidRPr="00B84948">
        <w:rPr>
          <w:sz w:val="24"/>
          <w:szCs w:val="24"/>
          <w:lang w:val="kk-KZ"/>
        </w:rPr>
        <w:t xml:space="preserve">ИП </w:t>
      </w:r>
      <w:r w:rsidR="00211F0E">
        <w:rPr>
          <w:sz w:val="24"/>
          <w:szCs w:val="24"/>
          <w:lang w:val="kk-KZ"/>
        </w:rPr>
        <w:t>З</w:t>
      </w:r>
    </w:p>
    <w:p w14:paraId="49084710" w14:textId="3F4101F1" w:rsidR="00B433E7" w:rsidRPr="00B84948" w:rsidRDefault="00211F0E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З</w:t>
      </w:r>
      <w:r w:rsidR="00B433E7" w:rsidRPr="00B84948">
        <w:rPr>
          <w:sz w:val="24"/>
          <w:szCs w:val="24"/>
          <w:lang w:val="kk-KZ"/>
        </w:rPr>
        <w:t xml:space="preserve"> </w:t>
      </w:r>
      <w:r>
        <w:rPr>
          <w:sz w:val="24"/>
          <w:szCs w:val="24"/>
          <w:lang w:val="kk-KZ"/>
        </w:rPr>
        <w:t>ЗТ</w:t>
      </w:r>
    </w:p>
    <w:bookmarkEnd w:id="0"/>
    <w:p w14:paraId="22414E61" w14:textId="54FE2340" w:rsidR="00A75C07" w:rsidRPr="00B84948" w:rsidRDefault="00B433E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>ИИН</w:t>
      </w:r>
      <w:r w:rsidR="00A75C07" w:rsidRPr="00B84948">
        <w:rPr>
          <w:sz w:val="24"/>
          <w:szCs w:val="24"/>
          <w:lang w:val="kk-KZ"/>
        </w:rPr>
        <w:t xml:space="preserve"> </w:t>
      </w:r>
      <w:r w:rsidR="00211F0E">
        <w:rPr>
          <w:sz w:val="24"/>
          <w:szCs w:val="24"/>
          <w:lang w:val="kk-KZ"/>
        </w:rPr>
        <w:t>..............</w:t>
      </w:r>
    </w:p>
    <w:p w14:paraId="3E6891D1" w14:textId="53C35D89" w:rsidR="00A75C07" w:rsidRPr="00211F0E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>Email</w:t>
      </w:r>
      <w:r w:rsidRPr="00B84948">
        <w:rPr>
          <w:sz w:val="24"/>
          <w:szCs w:val="24"/>
        </w:rPr>
        <w:t xml:space="preserve">: </w:t>
      </w:r>
      <w:r w:rsidR="00211F0E">
        <w:rPr>
          <w:sz w:val="24"/>
          <w:szCs w:val="24"/>
          <w:lang w:val="kk-KZ"/>
        </w:rPr>
        <w:t xml:space="preserve"> </w:t>
      </w:r>
    </w:p>
    <w:p w14:paraId="687CE2DE" w14:textId="11EED373" w:rsidR="00A75C07" w:rsidRPr="00B84948" w:rsidRDefault="00A75C07" w:rsidP="00812CF7">
      <w:pPr>
        <w:pStyle w:val="aa"/>
        <w:spacing w:line="221" w:lineRule="auto"/>
        <w:ind w:left="4962" w:right="-1"/>
        <w:jc w:val="both"/>
        <w:rPr>
          <w:b/>
          <w:bCs/>
          <w:sz w:val="24"/>
          <w:szCs w:val="24"/>
          <w:lang w:val="kk-KZ"/>
        </w:rPr>
      </w:pPr>
      <w:r w:rsidRPr="00B84948">
        <w:rPr>
          <w:b/>
          <w:bCs/>
          <w:sz w:val="24"/>
          <w:szCs w:val="24"/>
        </w:rPr>
        <w:t xml:space="preserve">Договор </w:t>
      </w:r>
      <w:r w:rsidR="00812CF7" w:rsidRPr="00B84948">
        <w:rPr>
          <w:b/>
          <w:bCs/>
          <w:sz w:val="24"/>
          <w:szCs w:val="24"/>
          <w:lang w:val="kk-KZ"/>
        </w:rPr>
        <w:t>поставки №67 от 25 июня 2025 г.</w:t>
      </w:r>
    </w:p>
    <w:p w14:paraId="2A6ED309" w14:textId="77777777" w:rsidR="00154FD9" w:rsidRPr="00B84948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</w:rPr>
      </w:pPr>
      <w:r w:rsidRPr="00B84948">
        <w:rPr>
          <w:sz w:val="24"/>
          <w:szCs w:val="24"/>
          <w:lang w:val="kk-KZ"/>
        </w:rPr>
        <w:t xml:space="preserve">юридический адрес: </w:t>
      </w:r>
      <w:r w:rsidR="00E82352" w:rsidRPr="00B84948">
        <w:rPr>
          <w:sz w:val="24"/>
          <w:szCs w:val="24"/>
        </w:rPr>
        <w:t>Казахстан,</w:t>
      </w:r>
      <w:r w:rsidR="003E2461" w:rsidRPr="00B84948">
        <w:rPr>
          <w:sz w:val="24"/>
          <w:szCs w:val="24"/>
          <w:lang w:val="kk-KZ"/>
        </w:rPr>
        <w:t xml:space="preserve"> </w:t>
      </w:r>
      <w:r w:rsidR="00E82352" w:rsidRPr="00B84948">
        <w:rPr>
          <w:sz w:val="24"/>
          <w:szCs w:val="24"/>
        </w:rPr>
        <w:t xml:space="preserve">Туркестанская </w:t>
      </w:r>
      <w:r w:rsidR="00E82352" w:rsidRPr="00B84948">
        <w:rPr>
          <w:sz w:val="24"/>
          <w:szCs w:val="24"/>
          <w:lang w:val="kk-KZ"/>
        </w:rPr>
        <w:t>о</w:t>
      </w:r>
      <w:proofErr w:type="spellStart"/>
      <w:r w:rsidR="00E82352" w:rsidRPr="00B84948">
        <w:rPr>
          <w:sz w:val="24"/>
          <w:szCs w:val="24"/>
        </w:rPr>
        <w:t>бласть</w:t>
      </w:r>
      <w:proofErr w:type="spellEnd"/>
      <w:r w:rsidR="00E82352" w:rsidRPr="00B84948">
        <w:rPr>
          <w:sz w:val="24"/>
          <w:szCs w:val="24"/>
        </w:rPr>
        <w:t>,</w:t>
      </w:r>
      <w:r w:rsidR="00E82352" w:rsidRPr="00B84948">
        <w:rPr>
          <w:sz w:val="24"/>
          <w:szCs w:val="24"/>
          <w:lang w:val="kk-KZ"/>
        </w:rPr>
        <w:t xml:space="preserve"> </w:t>
      </w:r>
      <w:r w:rsidR="00E82352" w:rsidRPr="00B84948">
        <w:rPr>
          <w:sz w:val="24"/>
          <w:szCs w:val="24"/>
        </w:rPr>
        <w:t xml:space="preserve">Сарыагашский </w:t>
      </w:r>
      <w:r w:rsidR="00E82352" w:rsidRPr="00B84948">
        <w:rPr>
          <w:sz w:val="24"/>
          <w:szCs w:val="24"/>
          <w:lang w:val="kk-KZ"/>
        </w:rPr>
        <w:t>р</w:t>
      </w:r>
      <w:proofErr w:type="spellStart"/>
      <w:r w:rsidR="00E82352" w:rsidRPr="00B84948">
        <w:rPr>
          <w:sz w:val="24"/>
          <w:szCs w:val="24"/>
        </w:rPr>
        <w:t>айон</w:t>
      </w:r>
      <w:proofErr w:type="spellEnd"/>
      <w:r w:rsidR="00E82352" w:rsidRPr="00B84948">
        <w:rPr>
          <w:sz w:val="24"/>
          <w:szCs w:val="24"/>
        </w:rPr>
        <w:t>,</w:t>
      </w:r>
      <w:r w:rsidR="003E2461" w:rsidRPr="00B84948">
        <w:rPr>
          <w:sz w:val="24"/>
          <w:szCs w:val="24"/>
          <w:lang w:val="kk-KZ"/>
        </w:rPr>
        <w:t xml:space="preserve"> </w:t>
      </w:r>
      <w:proofErr w:type="spellStart"/>
      <w:r w:rsidR="00E82352" w:rsidRPr="00B84948">
        <w:rPr>
          <w:sz w:val="24"/>
          <w:szCs w:val="24"/>
        </w:rPr>
        <w:t>Жылгинский</w:t>
      </w:r>
      <w:proofErr w:type="spellEnd"/>
      <w:r w:rsidR="003E2461" w:rsidRPr="00B84948">
        <w:rPr>
          <w:sz w:val="24"/>
          <w:szCs w:val="24"/>
          <w:lang w:val="kk-KZ"/>
        </w:rPr>
        <w:t xml:space="preserve"> с.о.</w:t>
      </w:r>
      <w:r w:rsidR="00E82352" w:rsidRPr="00B84948">
        <w:rPr>
          <w:sz w:val="24"/>
          <w:szCs w:val="24"/>
        </w:rPr>
        <w:t xml:space="preserve">, </w:t>
      </w:r>
    </w:p>
    <w:p w14:paraId="1181CB36" w14:textId="3B5D9D93" w:rsidR="00154FD9" w:rsidRPr="00B84948" w:rsidRDefault="00154FD9" w:rsidP="00A75C07">
      <w:pPr>
        <w:pStyle w:val="aa"/>
        <w:spacing w:line="221" w:lineRule="auto"/>
        <w:ind w:left="4962" w:right="-1"/>
        <w:jc w:val="both"/>
        <w:rPr>
          <w:sz w:val="24"/>
          <w:szCs w:val="24"/>
        </w:rPr>
      </w:pPr>
      <w:r w:rsidRPr="00B84948">
        <w:rPr>
          <w:sz w:val="24"/>
          <w:szCs w:val="24"/>
          <w:lang w:val="kk-KZ"/>
        </w:rPr>
        <w:t xml:space="preserve">с. </w:t>
      </w:r>
      <w:proofErr w:type="spellStart"/>
      <w:r w:rsidR="00E82352" w:rsidRPr="00B84948">
        <w:rPr>
          <w:sz w:val="24"/>
          <w:szCs w:val="24"/>
        </w:rPr>
        <w:t>Жылга</w:t>
      </w:r>
      <w:proofErr w:type="spellEnd"/>
      <w:r w:rsidR="00E82352" w:rsidRPr="00B84948">
        <w:rPr>
          <w:sz w:val="24"/>
          <w:szCs w:val="24"/>
        </w:rPr>
        <w:t xml:space="preserve">, </w:t>
      </w:r>
      <w:r w:rsidRPr="00B84948">
        <w:rPr>
          <w:sz w:val="24"/>
          <w:szCs w:val="24"/>
          <w:lang w:val="kk-KZ"/>
        </w:rPr>
        <w:t>у</w:t>
      </w:r>
      <w:r w:rsidR="00E82352" w:rsidRPr="00B84948">
        <w:rPr>
          <w:sz w:val="24"/>
          <w:szCs w:val="24"/>
        </w:rPr>
        <w:t>л</w:t>
      </w:r>
      <w:r w:rsidRPr="00B84948">
        <w:rPr>
          <w:sz w:val="24"/>
          <w:szCs w:val="24"/>
          <w:lang w:val="kk-KZ"/>
        </w:rPr>
        <w:t>.</w:t>
      </w:r>
      <w:r w:rsidR="00E82352" w:rsidRPr="00B84948">
        <w:rPr>
          <w:sz w:val="24"/>
          <w:szCs w:val="24"/>
        </w:rPr>
        <w:t xml:space="preserve"> </w:t>
      </w:r>
      <w:proofErr w:type="spellStart"/>
      <w:r w:rsidR="00E82352" w:rsidRPr="00B84948">
        <w:rPr>
          <w:sz w:val="24"/>
          <w:szCs w:val="24"/>
        </w:rPr>
        <w:t>А.Куртыбаев</w:t>
      </w:r>
      <w:proofErr w:type="spellEnd"/>
      <w:r w:rsidR="00E82352" w:rsidRPr="00B84948">
        <w:rPr>
          <w:sz w:val="24"/>
          <w:szCs w:val="24"/>
        </w:rPr>
        <w:t xml:space="preserve">, </w:t>
      </w:r>
      <w:r w:rsidRPr="00B84948">
        <w:rPr>
          <w:sz w:val="24"/>
          <w:szCs w:val="24"/>
          <w:lang w:val="kk-KZ"/>
        </w:rPr>
        <w:t xml:space="preserve">д. </w:t>
      </w:r>
      <w:r w:rsidR="00E82352" w:rsidRPr="00B84948">
        <w:rPr>
          <w:sz w:val="24"/>
          <w:szCs w:val="24"/>
        </w:rPr>
        <w:t>47</w:t>
      </w:r>
    </w:p>
    <w:p w14:paraId="31919EAC" w14:textId="3A29C73E" w:rsidR="00A75C07" w:rsidRPr="00B84948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 xml:space="preserve">фактический адрес: г. Алматы, </w:t>
      </w:r>
      <w:r w:rsidR="00B847F8" w:rsidRPr="00B84948">
        <w:rPr>
          <w:sz w:val="24"/>
          <w:szCs w:val="24"/>
          <w:lang w:val="kk-KZ"/>
        </w:rPr>
        <w:t xml:space="preserve">Алмалинский </w:t>
      </w:r>
      <w:r w:rsidRPr="00B84948">
        <w:rPr>
          <w:sz w:val="24"/>
          <w:szCs w:val="24"/>
          <w:lang w:val="kk-KZ"/>
        </w:rPr>
        <w:t xml:space="preserve">район, </w:t>
      </w:r>
      <w:r w:rsidR="00B847F8" w:rsidRPr="00B84948">
        <w:rPr>
          <w:sz w:val="24"/>
          <w:szCs w:val="24"/>
          <w:lang w:val="kk-KZ"/>
        </w:rPr>
        <w:t xml:space="preserve">пр. Сейфуллина, </w:t>
      </w:r>
      <w:r w:rsidR="00FE0208" w:rsidRPr="00B84948">
        <w:rPr>
          <w:sz w:val="24"/>
          <w:szCs w:val="24"/>
          <w:lang w:val="kk-KZ"/>
        </w:rPr>
        <w:t xml:space="preserve">д. </w:t>
      </w:r>
      <w:r w:rsidR="00B847F8" w:rsidRPr="00B84948">
        <w:rPr>
          <w:sz w:val="24"/>
          <w:szCs w:val="24"/>
          <w:lang w:val="kk-KZ"/>
        </w:rPr>
        <w:t>404 / пр. Сейфуллина</w:t>
      </w:r>
      <w:r w:rsidR="00FE0208" w:rsidRPr="00B84948">
        <w:rPr>
          <w:sz w:val="24"/>
          <w:szCs w:val="24"/>
          <w:lang w:val="kk-KZ"/>
        </w:rPr>
        <w:t>, д. 404 а</w:t>
      </w:r>
      <w:r w:rsidR="00B847F8" w:rsidRPr="00B84948">
        <w:rPr>
          <w:sz w:val="24"/>
          <w:szCs w:val="24"/>
          <w:lang w:val="kk-KZ"/>
        </w:rPr>
        <w:t xml:space="preserve"> </w:t>
      </w:r>
    </w:p>
    <w:p w14:paraId="3A81098C" w14:textId="77777777" w:rsidR="00A75C07" w:rsidRPr="00B84948" w:rsidRDefault="00A75C07" w:rsidP="00A75C07">
      <w:pPr>
        <w:pStyle w:val="aa"/>
        <w:spacing w:line="221" w:lineRule="auto"/>
        <w:ind w:left="4962" w:right="-1"/>
        <w:jc w:val="both"/>
        <w:rPr>
          <w:sz w:val="12"/>
          <w:szCs w:val="12"/>
          <w:lang w:val="kk-KZ"/>
        </w:rPr>
      </w:pPr>
    </w:p>
    <w:p w14:paraId="03580A44" w14:textId="27F0A824" w:rsidR="00A75C07" w:rsidRPr="00B84948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 xml:space="preserve">от </w:t>
      </w:r>
      <w:r w:rsidR="00FE0208" w:rsidRPr="00B84948">
        <w:rPr>
          <w:sz w:val="24"/>
          <w:szCs w:val="24"/>
          <w:lang w:val="kk-KZ"/>
        </w:rPr>
        <w:t xml:space="preserve">ИП </w:t>
      </w:r>
      <w:r w:rsidR="00211F0E">
        <w:rPr>
          <w:sz w:val="24"/>
          <w:szCs w:val="24"/>
          <w:lang w:val="kk-KZ"/>
        </w:rPr>
        <w:t>ФОВ</w:t>
      </w:r>
    </w:p>
    <w:p w14:paraId="03312BA9" w14:textId="565C0733" w:rsidR="004B663B" w:rsidRPr="00B84948" w:rsidRDefault="00853ACC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>Северо-Казахстанская обл., Район имени Г</w:t>
      </w:r>
      <w:r w:rsidR="00211F0E">
        <w:rPr>
          <w:sz w:val="24"/>
          <w:szCs w:val="24"/>
          <w:lang w:val="kk-KZ"/>
        </w:rPr>
        <w:t xml:space="preserve"> </w:t>
      </w:r>
      <w:r w:rsidRPr="00B84948">
        <w:rPr>
          <w:sz w:val="24"/>
          <w:szCs w:val="24"/>
          <w:lang w:val="kk-KZ"/>
        </w:rPr>
        <w:t xml:space="preserve"> М</w:t>
      </w:r>
      <w:r w:rsidR="00211F0E">
        <w:rPr>
          <w:sz w:val="24"/>
          <w:szCs w:val="24"/>
          <w:lang w:val="kk-KZ"/>
        </w:rPr>
        <w:t xml:space="preserve"> </w:t>
      </w:r>
      <w:r w:rsidRPr="00B84948">
        <w:rPr>
          <w:sz w:val="24"/>
          <w:szCs w:val="24"/>
          <w:lang w:val="kk-KZ"/>
        </w:rPr>
        <w:t>, с. Н</w:t>
      </w:r>
      <w:r w:rsidR="00211F0E">
        <w:rPr>
          <w:sz w:val="24"/>
          <w:szCs w:val="24"/>
          <w:lang w:val="kk-KZ"/>
        </w:rPr>
        <w:t xml:space="preserve"> </w:t>
      </w:r>
      <w:r w:rsidR="004B663B" w:rsidRPr="00B84948">
        <w:rPr>
          <w:sz w:val="24"/>
          <w:szCs w:val="24"/>
          <w:lang w:val="kk-KZ"/>
        </w:rPr>
        <w:t>, мкр. С</w:t>
      </w:r>
      <w:r w:rsidR="00211F0E">
        <w:rPr>
          <w:sz w:val="24"/>
          <w:szCs w:val="24"/>
          <w:lang w:val="kk-KZ"/>
        </w:rPr>
        <w:t xml:space="preserve"> </w:t>
      </w:r>
      <w:r w:rsidR="004B663B" w:rsidRPr="00B84948">
        <w:rPr>
          <w:sz w:val="24"/>
          <w:szCs w:val="24"/>
          <w:lang w:val="kk-KZ"/>
        </w:rPr>
        <w:t xml:space="preserve">, </w:t>
      </w:r>
    </w:p>
    <w:p w14:paraId="638E9457" w14:textId="610C7A6E" w:rsidR="00A75C07" w:rsidRPr="00B84948" w:rsidRDefault="004B663B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 xml:space="preserve">д. </w:t>
      </w:r>
      <w:r w:rsidR="00211F0E">
        <w:rPr>
          <w:sz w:val="24"/>
          <w:szCs w:val="24"/>
          <w:lang w:val="kk-KZ"/>
        </w:rPr>
        <w:t xml:space="preserve"> </w:t>
      </w:r>
    </w:p>
    <w:p w14:paraId="6FDDABF0" w14:textId="77777777" w:rsidR="00A75C07" w:rsidRPr="00B84948" w:rsidRDefault="00A75C07" w:rsidP="00A75C07">
      <w:pPr>
        <w:pStyle w:val="aa"/>
        <w:spacing w:line="221" w:lineRule="auto"/>
        <w:ind w:left="4962" w:right="-1"/>
        <w:jc w:val="both"/>
        <w:rPr>
          <w:sz w:val="12"/>
          <w:szCs w:val="12"/>
          <w:lang w:val="kk-KZ"/>
        </w:rPr>
      </w:pPr>
    </w:p>
    <w:p w14:paraId="261A0A54" w14:textId="77777777" w:rsidR="00A75C07" w:rsidRPr="00AA599B" w:rsidRDefault="00A75C07" w:rsidP="00A75C07">
      <w:pPr>
        <w:pStyle w:val="aa"/>
        <w:spacing w:line="221" w:lineRule="auto"/>
        <w:ind w:left="4962" w:right="-1"/>
        <w:rPr>
          <w:b/>
          <w:bCs/>
          <w:sz w:val="24"/>
          <w:szCs w:val="24"/>
          <w:lang w:val="kk-KZ"/>
        </w:rPr>
      </w:pPr>
      <w:r w:rsidRPr="00AA599B">
        <w:rPr>
          <w:b/>
          <w:bCs/>
          <w:sz w:val="24"/>
          <w:szCs w:val="24"/>
          <w:lang w:val="kk-KZ"/>
        </w:rPr>
        <w:t>Представитель по доверенности:</w:t>
      </w:r>
    </w:p>
    <w:p w14:paraId="500B00F8" w14:textId="77777777" w:rsidR="00A75C07" w:rsidRPr="00B84948" w:rsidRDefault="00A75C07" w:rsidP="00A75C07">
      <w:pPr>
        <w:pStyle w:val="aa"/>
        <w:spacing w:line="221" w:lineRule="auto"/>
        <w:ind w:left="4962" w:right="-1"/>
        <w:rPr>
          <w:sz w:val="24"/>
          <w:szCs w:val="24"/>
        </w:rPr>
      </w:pPr>
      <w:r w:rsidRPr="00B84948">
        <w:rPr>
          <w:sz w:val="24"/>
          <w:szCs w:val="24"/>
        </w:rPr>
        <w:t>Адвокатская контора Закон и Право</w:t>
      </w:r>
    </w:p>
    <w:p w14:paraId="51311CBC" w14:textId="77777777" w:rsidR="00A75C07" w:rsidRPr="00B84948" w:rsidRDefault="00A75C07" w:rsidP="00A75C07">
      <w:pPr>
        <w:pStyle w:val="aa"/>
        <w:spacing w:line="221" w:lineRule="auto"/>
        <w:ind w:left="4962" w:right="-1"/>
        <w:rPr>
          <w:sz w:val="24"/>
          <w:szCs w:val="24"/>
        </w:rPr>
      </w:pPr>
      <w:r w:rsidRPr="00B84948">
        <w:rPr>
          <w:sz w:val="24"/>
          <w:szCs w:val="24"/>
        </w:rPr>
        <w:t>БИН 201240021767 </w:t>
      </w:r>
    </w:p>
    <w:p w14:paraId="64282EB0" w14:textId="5187A1B6" w:rsidR="00A75C07" w:rsidRPr="00B84948" w:rsidRDefault="00A75C07" w:rsidP="00A75C07">
      <w:pPr>
        <w:pStyle w:val="aa"/>
        <w:spacing w:line="221" w:lineRule="auto"/>
        <w:ind w:left="4962" w:right="-1"/>
        <w:jc w:val="both"/>
        <w:rPr>
          <w:rFonts w:eastAsia="Times New Roman"/>
          <w:color w:val="000000" w:themeColor="text1"/>
          <w:sz w:val="24"/>
          <w:szCs w:val="24"/>
        </w:rPr>
      </w:pPr>
      <w:r w:rsidRPr="00B84948">
        <w:rPr>
          <w:rFonts w:eastAsia="Times New Roman"/>
          <w:color w:val="000000" w:themeColor="text1"/>
          <w:sz w:val="24"/>
          <w:szCs w:val="24"/>
        </w:rPr>
        <w:t xml:space="preserve">г. Алматы, </w:t>
      </w:r>
      <w:r w:rsidR="004B663B" w:rsidRPr="00B84948">
        <w:rPr>
          <w:rFonts w:eastAsia="Times New Roman"/>
          <w:color w:val="000000" w:themeColor="text1"/>
          <w:sz w:val="24"/>
          <w:szCs w:val="24"/>
          <w:lang w:val="kk-KZ"/>
        </w:rPr>
        <w:t xml:space="preserve">Алмалинский район, </w:t>
      </w:r>
      <w:r w:rsidRPr="00B84948">
        <w:rPr>
          <w:rFonts w:eastAsia="Times New Roman"/>
          <w:color w:val="000000" w:themeColor="text1"/>
          <w:sz w:val="24"/>
          <w:szCs w:val="24"/>
        </w:rPr>
        <w:t>пр. Абылай Хана, д. 79, офис 304</w:t>
      </w:r>
    </w:p>
    <w:p w14:paraId="74940055" w14:textId="77777777" w:rsidR="00A75C07" w:rsidRPr="00B84948" w:rsidRDefault="00A75C07" w:rsidP="00A75C07">
      <w:pPr>
        <w:spacing w:after="0" w:line="221" w:lineRule="auto"/>
        <w:ind w:left="4962"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Pr="00B84948">
          <w:rPr>
            <w:rStyle w:val="a8"/>
            <w:rFonts w:ascii="Times New Roman" w:hAnsi="Times New Roman" w:cs="Times New Roman"/>
            <w:sz w:val="24"/>
            <w:szCs w:val="24"/>
          </w:rPr>
          <w:t>info@zakonpravo.kz</w:t>
        </w:r>
      </w:hyperlink>
      <w:r w:rsidRPr="00B849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7" w:history="1">
        <w:r w:rsidRPr="00B84948">
          <w:rPr>
            <w:rStyle w:val="a8"/>
            <w:rFonts w:ascii="Times New Roman" w:hAnsi="Times New Roman" w:cs="Times New Roman"/>
            <w:sz w:val="24"/>
            <w:szCs w:val="24"/>
          </w:rPr>
          <w:t>www.zakonpravo.kz</w:t>
        </w:r>
      </w:hyperlink>
    </w:p>
    <w:p w14:paraId="6CDDBA62" w14:textId="77777777" w:rsidR="00A75C07" w:rsidRPr="00B84948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</w:rPr>
        <w:t>+ 7 727 </w:t>
      </w:r>
      <w:r w:rsidRPr="00B84948">
        <w:rPr>
          <w:sz w:val="24"/>
          <w:szCs w:val="24"/>
          <w:lang w:val="kk-KZ"/>
        </w:rPr>
        <w:t>978 57 55</w:t>
      </w:r>
      <w:r w:rsidRPr="00B84948">
        <w:rPr>
          <w:sz w:val="24"/>
          <w:szCs w:val="24"/>
        </w:rPr>
        <w:t>; +7 </w:t>
      </w:r>
      <w:r w:rsidRPr="00B84948">
        <w:rPr>
          <w:sz w:val="24"/>
          <w:szCs w:val="24"/>
          <w:lang w:val="kk-KZ"/>
        </w:rPr>
        <w:t>700</w:t>
      </w:r>
      <w:r w:rsidRPr="00B84948">
        <w:rPr>
          <w:sz w:val="24"/>
          <w:szCs w:val="24"/>
        </w:rPr>
        <w:t> 97</w:t>
      </w:r>
      <w:r w:rsidRPr="00B84948">
        <w:rPr>
          <w:sz w:val="24"/>
          <w:szCs w:val="24"/>
          <w:lang w:val="kk-KZ"/>
        </w:rPr>
        <w:t>8</w:t>
      </w:r>
      <w:r w:rsidRPr="00B84948">
        <w:rPr>
          <w:sz w:val="24"/>
          <w:szCs w:val="24"/>
        </w:rPr>
        <w:t xml:space="preserve"> 5</w:t>
      </w:r>
      <w:r w:rsidRPr="00B84948">
        <w:rPr>
          <w:sz w:val="24"/>
          <w:szCs w:val="24"/>
          <w:lang w:val="kk-KZ"/>
        </w:rPr>
        <w:t>7 5</w:t>
      </w:r>
      <w:r w:rsidRPr="00B84948">
        <w:rPr>
          <w:sz w:val="24"/>
          <w:szCs w:val="24"/>
        </w:rPr>
        <w:t>5</w:t>
      </w:r>
    </w:p>
    <w:p w14:paraId="11442509" w14:textId="77777777" w:rsidR="00A75C07" w:rsidRPr="00B84948" w:rsidRDefault="00A75C07" w:rsidP="00A75C07">
      <w:pPr>
        <w:pStyle w:val="aa"/>
        <w:spacing w:line="221" w:lineRule="auto"/>
        <w:ind w:left="5387"/>
        <w:jc w:val="both"/>
        <w:rPr>
          <w:sz w:val="24"/>
          <w:szCs w:val="24"/>
          <w:lang w:val="kk-KZ"/>
        </w:rPr>
      </w:pPr>
    </w:p>
    <w:p w14:paraId="7E4D7F3E" w14:textId="77777777" w:rsidR="00A75C07" w:rsidRPr="00B84948" w:rsidRDefault="00A75C07" w:rsidP="00A75C07">
      <w:pPr>
        <w:pStyle w:val="aa"/>
        <w:spacing w:line="221" w:lineRule="auto"/>
        <w:jc w:val="right"/>
        <w:rPr>
          <w:sz w:val="24"/>
          <w:szCs w:val="24"/>
          <w:lang w:val="kk-KZ"/>
        </w:rPr>
      </w:pPr>
    </w:p>
    <w:p w14:paraId="7E175778" w14:textId="77777777" w:rsidR="00A75C07" w:rsidRPr="00B84948" w:rsidRDefault="00A75C07" w:rsidP="00A75C07">
      <w:pPr>
        <w:pStyle w:val="aa"/>
        <w:spacing w:line="221" w:lineRule="auto"/>
        <w:jc w:val="center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>Предложение о досудебном урегулировании спора</w:t>
      </w:r>
    </w:p>
    <w:p w14:paraId="3256EC34" w14:textId="77777777" w:rsidR="00A75C07" w:rsidRPr="00B84948" w:rsidRDefault="00A75C07" w:rsidP="00A75C07">
      <w:pPr>
        <w:pStyle w:val="aa"/>
        <w:spacing w:line="221" w:lineRule="auto"/>
        <w:jc w:val="right"/>
        <w:rPr>
          <w:sz w:val="24"/>
          <w:szCs w:val="24"/>
        </w:rPr>
      </w:pPr>
    </w:p>
    <w:p w14:paraId="4BB057AA" w14:textId="0611B645" w:rsidR="00A75C07" w:rsidRPr="00B84948" w:rsidRDefault="0020035A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25 июня</w:t>
      </w:r>
      <w:r w:rsidR="00A75C0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202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5</w:t>
      </w:r>
      <w:r w:rsidR="00A75C0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года между 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ИП </w:t>
      </w:r>
      <w:r w:rsidR="005019EA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«</w:t>
      </w:r>
      <w:r w:rsidR="00211F0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З</w:t>
      </w:r>
      <w:r w:rsidR="005019EA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»</w:t>
      </w:r>
      <w:r w:rsidR="00BC459D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(далее Поставщик)</w:t>
      </w:r>
      <w:r w:rsidR="005019EA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и ИП «</w:t>
      </w:r>
      <w:r w:rsidR="00211F0E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ФОВ</w:t>
      </w:r>
      <w:r w:rsidR="005019EA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»</w:t>
      </w:r>
      <w:r w:rsidR="00A75C0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="00812C46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(далее </w:t>
      </w:r>
      <w:r w:rsidR="00BC459D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Покупатель</w:t>
      </w:r>
      <w:r w:rsidR="00812C46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)</w:t>
      </w:r>
      <w:r w:rsidR="00731D4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="00A75C0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был заключен Договор </w:t>
      </w:r>
      <w:r w:rsidR="00755405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поставки </w:t>
      </w:r>
      <w:r w:rsidR="00A75C0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№</w:t>
      </w:r>
      <w:r w:rsidR="00755405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67</w:t>
      </w:r>
      <w:r w:rsidR="00AB44AE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о поставке товара (далее - Договор)</w:t>
      </w:r>
      <w:r w:rsidR="00A75C07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.</w:t>
      </w:r>
    </w:p>
    <w:p w14:paraId="1A860721" w14:textId="36B768E0" w:rsidR="00812C46" w:rsidRPr="00B84948" w:rsidRDefault="00812C46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Согласно Договору </w:t>
      </w:r>
      <w:r w:rsidR="00BC459D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Поставщик обязался </w:t>
      </w:r>
      <w:r w:rsidR="00E44848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поставить, а Покупатель оплатить товар.</w:t>
      </w:r>
    </w:p>
    <w:p w14:paraId="450FFF8A" w14:textId="298EDD07" w:rsidR="00E44848" w:rsidRPr="00B84948" w:rsidRDefault="00F330CC" w:rsidP="00337CDC">
      <w:pPr>
        <w:pStyle w:val="aa"/>
        <w:spacing w:line="221" w:lineRule="auto"/>
        <w:ind w:firstLine="708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>27 июня 2025 года</w:t>
      </w:r>
      <w:r w:rsidR="00E0588C" w:rsidRPr="00B84948">
        <w:rPr>
          <w:sz w:val="24"/>
          <w:szCs w:val="24"/>
          <w:lang w:val="kk-KZ"/>
        </w:rPr>
        <w:t xml:space="preserve"> </w:t>
      </w:r>
      <w:r w:rsidRPr="00B84948">
        <w:rPr>
          <w:sz w:val="24"/>
          <w:szCs w:val="24"/>
          <w:lang w:val="kk-KZ"/>
        </w:rPr>
        <w:t>с</w:t>
      </w:r>
      <w:proofErr w:type="spellStart"/>
      <w:r w:rsidR="00304C32" w:rsidRPr="00B84948">
        <w:rPr>
          <w:sz w:val="24"/>
          <w:szCs w:val="24"/>
        </w:rPr>
        <w:t>огласно</w:t>
      </w:r>
      <w:proofErr w:type="spellEnd"/>
      <w:r w:rsidR="00304C32" w:rsidRPr="00B84948">
        <w:rPr>
          <w:sz w:val="24"/>
          <w:szCs w:val="24"/>
        </w:rPr>
        <w:t xml:space="preserve"> Приложению №1 «Спецификация»</w:t>
      </w:r>
      <w:r w:rsidR="00917590" w:rsidRPr="00B84948">
        <w:rPr>
          <w:sz w:val="24"/>
          <w:szCs w:val="24"/>
        </w:rPr>
        <w:t xml:space="preserve"> (далее - Приложение)</w:t>
      </w:r>
      <w:r w:rsidR="00304C32" w:rsidRPr="00B84948">
        <w:rPr>
          <w:sz w:val="24"/>
          <w:szCs w:val="24"/>
        </w:rPr>
        <w:t xml:space="preserve"> к Договору Покупатель оплатил Поставщику </w:t>
      </w:r>
      <w:r w:rsidR="00E0588C" w:rsidRPr="00B84948">
        <w:rPr>
          <w:sz w:val="24"/>
          <w:szCs w:val="24"/>
          <w:lang w:val="kk-KZ"/>
        </w:rPr>
        <w:t>сумму в размере 10</w:t>
      </w:r>
      <w:r w:rsidR="00B96922" w:rsidRPr="00B84948">
        <w:rPr>
          <w:sz w:val="24"/>
          <w:szCs w:val="24"/>
          <w:lang w:val="kk-KZ"/>
        </w:rPr>
        <w:t> </w:t>
      </w:r>
      <w:r w:rsidR="00E0588C" w:rsidRPr="00B84948">
        <w:rPr>
          <w:sz w:val="24"/>
          <w:szCs w:val="24"/>
          <w:lang w:val="kk-KZ"/>
        </w:rPr>
        <w:t>1</w:t>
      </w:r>
      <w:r w:rsidR="00B96922" w:rsidRPr="00B84948">
        <w:rPr>
          <w:sz w:val="24"/>
          <w:szCs w:val="24"/>
          <w:lang w:val="kk-KZ"/>
        </w:rPr>
        <w:t>12 255 тенге.</w:t>
      </w:r>
      <w:r w:rsidR="00304C32" w:rsidRPr="00B84948">
        <w:rPr>
          <w:sz w:val="24"/>
          <w:szCs w:val="24"/>
          <w:lang w:val="kk-KZ"/>
        </w:rPr>
        <w:t xml:space="preserve"> Согласно </w:t>
      </w:r>
      <w:r w:rsidR="00917590" w:rsidRPr="00B84948">
        <w:rPr>
          <w:sz w:val="24"/>
          <w:szCs w:val="24"/>
          <w:lang w:val="kk-KZ"/>
        </w:rPr>
        <w:t>Приложению срок поставки товара указан 5 рабочих дней с момента оплаты.</w:t>
      </w:r>
    </w:p>
    <w:p w14:paraId="7064CFAD" w14:textId="722FC5AC" w:rsidR="009577F4" w:rsidRPr="00B84948" w:rsidRDefault="00C4089B" w:rsidP="00C4089B">
      <w:pPr>
        <w:pStyle w:val="aa"/>
        <w:spacing w:line="221" w:lineRule="auto"/>
        <w:ind w:firstLine="708"/>
        <w:jc w:val="both"/>
        <w:rPr>
          <w:sz w:val="24"/>
          <w:szCs w:val="24"/>
          <w:lang w:val="kk-KZ"/>
        </w:rPr>
      </w:pPr>
      <w:r w:rsidRPr="00B84948">
        <w:rPr>
          <w:sz w:val="24"/>
          <w:szCs w:val="24"/>
          <w:lang w:val="kk-KZ"/>
        </w:rPr>
        <w:t>Поставщи</w:t>
      </w:r>
      <w:r w:rsidR="00D455FF" w:rsidRPr="00B84948">
        <w:rPr>
          <w:sz w:val="24"/>
          <w:szCs w:val="24"/>
          <w:lang w:val="kk-KZ"/>
        </w:rPr>
        <w:t>к</w:t>
      </w:r>
      <w:r w:rsidRPr="00B84948">
        <w:rPr>
          <w:sz w:val="24"/>
          <w:szCs w:val="24"/>
          <w:lang w:val="kk-KZ"/>
        </w:rPr>
        <w:t xml:space="preserve"> </w:t>
      </w:r>
      <w:r w:rsidRPr="00B84948">
        <w:rPr>
          <w:sz w:val="24"/>
          <w:szCs w:val="24"/>
        </w:rPr>
        <w:t xml:space="preserve">в </w:t>
      </w:r>
      <w:r w:rsidRPr="00B84948">
        <w:rPr>
          <w:sz w:val="24"/>
          <w:szCs w:val="24"/>
          <w:lang w:val="kk-KZ"/>
        </w:rPr>
        <w:t xml:space="preserve">обозначенный </w:t>
      </w:r>
      <w:r w:rsidR="00731D47" w:rsidRPr="00B84948">
        <w:rPr>
          <w:sz w:val="24"/>
          <w:szCs w:val="24"/>
          <w:lang w:val="kk-KZ"/>
        </w:rPr>
        <w:t>в Д</w:t>
      </w:r>
      <w:r w:rsidRPr="00B84948">
        <w:rPr>
          <w:sz w:val="24"/>
          <w:szCs w:val="24"/>
          <w:lang w:val="kk-KZ"/>
        </w:rPr>
        <w:t>оговор</w:t>
      </w:r>
      <w:r w:rsidR="00731D47" w:rsidRPr="00B84948">
        <w:rPr>
          <w:sz w:val="24"/>
          <w:szCs w:val="24"/>
          <w:lang w:val="kk-KZ"/>
        </w:rPr>
        <w:t>е</w:t>
      </w:r>
      <w:r w:rsidRPr="00B84948">
        <w:rPr>
          <w:sz w:val="24"/>
          <w:szCs w:val="24"/>
          <w:lang w:val="kk-KZ"/>
        </w:rPr>
        <w:t xml:space="preserve"> </w:t>
      </w:r>
      <w:r w:rsidRPr="00B84948">
        <w:rPr>
          <w:sz w:val="24"/>
          <w:szCs w:val="24"/>
        </w:rPr>
        <w:t xml:space="preserve">срок </w:t>
      </w:r>
      <w:r w:rsidRPr="00B84948">
        <w:rPr>
          <w:sz w:val="24"/>
          <w:szCs w:val="24"/>
          <w:lang w:val="kk-KZ"/>
        </w:rPr>
        <w:t>не поставил</w:t>
      </w:r>
      <w:r w:rsidR="009577F4" w:rsidRPr="00B84948">
        <w:rPr>
          <w:sz w:val="24"/>
          <w:szCs w:val="24"/>
          <w:lang w:val="kk-KZ"/>
        </w:rPr>
        <w:t xml:space="preserve"> </w:t>
      </w:r>
      <w:r w:rsidR="00D455FF" w:rsidRPr="00B84948">
        <w:rPr>
          <w:sz w:val="24"/>
          <w:szCs w:val="24"/>
          <w:lang w:val="kk-KZ"/>
        </w:rPr>
        <w:t>Товар.</w:t>
      </w:r>
    </w:p>
    <w:p w14:paraId="3AC751AB" w14:textId="011C00B1" w:rsidR="00917590" w:rsidRPr="00B84948" w:rsidRDefault="00C4089B" w:rsidP="00337CDC">
      <w:pPr>
        <w:pStyle w:val="aa"/>
        <w:spacing w:line="221" w:lineRule="auto"/>
        <w:ind w:firstLine="708"/>
        <w:jc w:val="both"/>
        <w:rPr>
          <w:sz w:val="24"/>
          <w:szCs w:val="24"/>
        </w:rPr>
      </w:pPr>
      <w:r w:rsidRPr="00B84948">
        <w:rPr>
          <w:sz w:val="24"/>
          <w:szCs w:val="24"/>
          <w:lang w:val="kk-KZ"/>
        </w:rPr>
        <w:t xml:space="preserve">Тем самым </w:t>
      </w:r>
      <w:r w:rsidR="009577F4" w:rsidRPr="00B84948">
        <w:rPr>
          <w:sz w:val="24"/>
          <w:szCs w:val="24"/>
          <w:lang w:val="kk-KZ"/>
        </w:rPr>
        <w:t>ИП «</w:t>
      </w:r>
      <w:r w:rsidR="00211F0E">
        <w:rPr>
          <w:sz w:val="24"/>
          <w:szCs w:val="24"/>
          <w:lang w:val="kk-KZ"/>
        </w:rPr>
        <w:t>З</w:t>
      </w:r>
      <w:r w:rsidR="009577F4" w:rsidRPr="00B84948">
        <w:rPr>
          <w:sz w:val="24"/>
          <w:szCs w:val="24"/>
          <w:lang w:val="kk-KZ"/>
        </w:rPr>
        <w:t>»</w:t>
      </w:r>
      <w:r w:rsidRPr="00B84948">
        <w:rPr>
          <w:sz w:val="24"/>
          <w:szCs w:val="24"/>
        </w:rPr>
        <w:t xml:space="preserve"> </w:t>
      </w:r>
      <w:r w:rsidRPr="00B84948">
        <w:rPr>
          <w:sz w:val="24"/>
          <w:szCs w:val="24"/>
          <w:lang w:val="kk-KZ"/>
        </w:rPr>
        <w:t xml:space="preserve">нарушил условия </w:t>
      </w:r>
      <w:r w:rsidR="009577F4" w:rsidRPr="00B84948">
        <w:rPr>
          <w:sz w:val="24"/>
          <w:szCs w:val="24"/>
          <w:lang w:val="kk-KZ"/>
        </w:rPr>
        <w:t>Д</w:t>
      </w:r>
      <w:r w:rsidRPr="00B84948">
        <w:rPr>
          <w:sz w:val="24"/>
          <w:szCs w:val="24"/>
          <w:lang w:val="kk-KZ"/>
        </w:rPr>
        <w:t>оговора.</w:t>
      </w:r>
      <w:r w:rsidRPr="00B84948">
        <w:rPr>
          <w:sz w:val="24"/>
          <w:szCs w:val="24"/>
        </w:rPr>
        <w:t xml:space="preserve"> В результате чего </w:t>
      </w:r>
      <w:r w:rsidR="009577F4" w:rsidRPr="00B84948">
        <w:rPr>
          <w:sz w:val="24"/>
          <w:szCs w:val="24"/>
          <w:lang w:val="kk-KZ"/>
        </w:rPr>
        <w:t>Покупатель</w:t>
      </w:r>
      <w:r w:rsidRPr="00B84948">
        <w:rPr>
          <w:sz w:val="24"/>
          <w:szCs w:val="24"/>
        </w:rPr>
        <w:t xml:space="preserve"> в значительной степени </w:t>
      </w:r>
      <w:proofErr w:type="spellStart"/>
      <w:r w:rsidRPr="00B84948">
        <w:rPr>
          <w:sz w:val="24"/>
          <w:szCs w:val="24"/>
        </w:rPr>
        <w:t>лишилс</w:t>
      </w:r>
      <w:proofErr w:type="spellEnd"/>
      <w:r w:rsidR="009577F4" w:rsidRPr="00B84948">
        <w:rPr>
          <w:sz w:val="24"/>
          <w:szCs w:val="24"/>
          <w:lang w:val="kk-KZ"/>
        </w:rPr>
        <w:t>я</w:t>
      </w:r>
      <w:r w:rsidRPr="00B84948">
        <w:rPr>
          <w:sz w:val="24"/>
          <w:szCs w:val="24"/>
        </w:rPr>
        <w:t xml:space="preserve"> того, на что был вправе рассчитывать при заключении </w:t>
      </w:r>
      <w:r w:rsidR="009577F4" w:rsidRPr="00B84948">
        <w:rPr>
          <w:sz w:val="24"/>
          <w:szCs w:val="24"/>
          <w:lang w:val="kk-KZ"/>
        </w:rPr>
        <w:t>Д</w:t>
      </w:r>
      <w:r w:rsidRPr="00B84948">
        <w:rPr>
          <w:sz w:val="24"/>
          <w:szCs w:val="24"/>
        </w:rPr>
        <w:t xml:space="preserve">оговора. </w:t>
      </w:r>
    </w:p>
    <w:p w14:paraId="3D18B8B8" w14:textId="6FC2B6BD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В связи с чем </w:t>
      </w:r>
      <w:r w:rsidR="003F50F9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Покупатель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считает, что </w:t>
      </w:r>
      <w:r w:rsidR="003F50F9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Поставщик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недобросовестно отнес</w:t>
      </w:r>
      <w:r w:rsidR="003F50F9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ся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к принятым на себя обязательствам по </w:t>
      </w:r>
      <w:r w:rsidR="003F50F9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Договору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, и ввел е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ё в 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заблуждение касательно</w:t>
      </w:r>
      <w:r w:rsidR="00B25FCE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своей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компетенции.</w:t>
      </w:r>
    </w:p>
    <w:p w14:paraId="7152A96F" w14:textId="4B8E598B" w:rsidR="001537D6" w:rsidRPr="00B84948" w:rsidRDefault="001537D6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Согласно </w:t>
      </w:r>
      <w:r w:rsidR="001003EB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п. 6.1 Договора </w:t>
      </w:r>
      <w:r w:rsidR="00267C9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Покупатель имеет право </w:t>
      </w:r>
      <w:r w:rsidR="000C25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на предъявление пени в размере 1</w:t>
      </w:r>
      <w:r w:rsidR="000C25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% от стоимости несвоевременно поставленного товара</w:t>
      </w:r>
      <w:r w:rsidR="000C25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.</w:t>
      </w:r>
      <w:r w:rsidR="003B7CFB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Таким образом, на 04.05.2026 г. </w:t>
      </w:r>
      <w:r w:rsidR="00560E8C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Вам подлежит оплатить пеню ИП Федорова О.В. в размере </w:t>
      </w:r>
      <w:r w:rsidR="009625C8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101 122 тенге.</w:t>
      </w:r>
    </w:p>
    <w:p w14:paraId="40FDF23C" w14:textId="07ABF574" w:rsidR="000C253F" w:rsidRPr="00B84948" w:rsidRDefault="000C253F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Согласно п. 6.2</w:t>
      </w:r>
      <w:r w:rsidR="00DE666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Договора </w:t>
      </w:r>
      <w:r w:rsidR="00853CE3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 случае непоставки товара Поставщик обязан произвести возврат денежных средств, а также уплатить неустойку в размере 1</w:t>
      </w:r>
      <w:r w:rsidR="0094048B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% </w:t>
      </w:r>
      <w:r w:rsidR="00A06C8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о</w:t>
      </w:r>
      <w:r w:rsidR="00FE20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т</w:t>
      </w:r>
      <w:r w:rsidR="00A06C8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общей суммы заявки</w:t>
      </w:r>
      <w:r w:rsidR="00A06C8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.</w:t>
      </w:r>
      <w:r w:rsidR="009625C8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Таким образом, на 04.05.2026 г. Вам подлежит оплатить неустойку ИП Федорова О.В. в размере 101 122 тенге.</w:t>
      </w:r>
    </w:p>
    <w:p w14:paraId="78733671" w14:textId="77777777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Согласно статье 386 Гражданского кодекса Республики Казахстан (далее ГК РК) 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Договор вступает в силу и становится обязательным для сторон с момента его заключения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.</w:t>
      </w:r>
    </w:p>
    <w:p w14:paraId="1BAFC492" w14:textId="77777777" w:rsidR="00A75C07" w:rsidRPr="00B84948" w:rsidRDefault="00A75C07" w:rsidP="00337CDC">
      <w:pPr>
        <w:shd w:val="clear" w:color="auto" w:fill="FFFFFF"/>
        <w:spacing w:after="0" w:line="221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</w:pP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Согласно статье 272 ГК РК – «О</w:t>
      </w:r>
      <w:proofErr w:type="spellStart"/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  <w:t>бязательство</w:t>
      </w:r>
      <w:proofErr w:type="spellEnd"/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  <w:t xml:space="preserve">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</w:t>
      </w: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»</w:t>
      </w: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  <w:t>.</w:t>
      </w:r>
    </w:p>
    <w:p w14:paraId="4114D255" w14:textId="77777777" w:rsidR="00A75C07" w:rsidRPr="00B84948" w:rsidRDefault="00A75C07" w:rsidP="00337CDC">
      <w:pPr>
        <w:shd w:val="clear" w:color="auto" w:fill="FFFFFF"/>
        <w:spacing w:after="0" w:line="221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</w:pPr>
      <w:r w:rsidRPr="00B84948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  <w:lang w:val="kk-KZ"/>
        </w:rPr>
        <w:t xml:space="preserve">Согласно статье 277 </w:t>
      </w: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B84948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  <w:lang w:val="kk-KZ"/>
        </w:rPr>
        <w:t xml:space="preserve"> – «</w:t>
      </w:r>
      <w:r w:rsidRPr="00B84948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</w:rPr>
        <w:t>Если обязательство предусматривает или позволяет определить день его исполнения или период времени, в течение которого оно должно быть исполнено, обязательство подлежит исполнению в этот день или, соответственно, в любой момент в пределах такого периода</w:t>
      </w:r>
      <w:r w:rsidRPr="00B84948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  <w:lang w:val="kk-KZ"/>
        </w:rPr>
        <w:t>»</w:t>
      </w:r>
      <w:r w:rsidRPr="00B84948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</w:rPr>
        <w:t>.</w:t>
      </w:r>
    </w:p>
    <w:p w14:paraId="41FDF11D" w14:textId="77777777" w:rsidR="00A75C07" w:rsidRPr="00B84948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lastRenderedPageBreak/>
        <w:t xml:space="preserve">Согласно статье 401 </w:t>
      </w: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«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Изменение и расторжение договора возможны по соглашению сторон, если иное не предусмотрено настоящим Кодексом, другими законодательными актами и договором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».</w:t>
      </w:r>
    </w:p>
    <w:p w14:paraId="4617ACF1" w14:textId="77777777" w:rsidR="00A75C07" w:rsidRPr="00B84948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Согласно статье 402 </w:t>
      </w: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Соглашение об изменении и расторжении договора совершается в той же форме, что и договор, если из законодательства, договора или обычаев делового оборота не вытекает иное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»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552775D" w14:textId="77777777" w:rsidR="00A75C07" w:rsidRPr="00B84948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Согласно части 5 статьи 403 </w:t>
      </w:r>
      <w:r w:rsidRPr="00B84948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B8494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«</w:t>
      </w:r>
      <w:r w:rsidRPr="00B84948">
        <w:rPr>
          <w:rFonts w:ascii="Times New Roman" w:hAnsi="Times New Roman" w:cs="Times New Roman"/>
          <w:sz w:val="24"/>
          <w:szCs w:val="24"/>
        </w:rPr>
        <w:t>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>».</w:t>
      </w:r>
    </w:p>
    <w:p w14:paraId="7670BC60" w14:textId="71356E32" w:rsidR="00265C93" w:rsidRPr="00B84948" w:rsidRDefault="00B55182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>Согласно части 1 статьи 9 ГК РК</w:t>
      </w:r>
      <w:r w:rsidR="004E0385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з</w:t>
      </w:r>
      <w:proofErr w:type="spellStart"/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ащита</w:t>
      </w:r>
      <w:proofErr w:type="spellEnd"/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 xml:space="preserve"> гражданских прав осуществляется судом, арбитражем путем: восстановления положения, существовавшего до нарушения права; взыскания убытков, неустойки</w:t>
      </w:r>
      <w:r w:rsidR="000931F5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.</w:t>
      </w:r>
    </w:p>
    <w:p w14:paraId="6B2D02CF" w14:textId="03A4056A" w:rsidR="004E0385" w:rsidRPr="00B84948" w:rsidRDefault="004E0385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Согласно части 4 статьи 9 ГК РК 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п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од убытками подразумеваются расходы, которые произведены или должны быть произведены лицом, право которого нарушено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.</w:t>
      </w:r>
    </w:p>
    <w:p w14:paraId="229BFC58" w14:textId="0732CE7F" w:rsidR="009E49FD" w:rsidRPr="00B84948" w:rsidRDefault="009E49FD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>В связи с неисполнение</w:t>
      </w:r>
      <w:r w:rsidR="001E7559" w:rsidRPr="00B84948">
        <w:rPr>
          <w:rFonts w:ascii="Times New Roman" w:hAnsi="Times New Roman" w:cs="Times New Roman"/>
          <w:sz w:val="24"/>
          <w:szCs w:val="24"/>
          <w:lang w:val="kk-KZ"/>
        </w:rPr>
        <w:t>м Вами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Договора ИП </w:t>
      </w:r>
      <w:r w:rsidR="00211F0E">
        <w:rPr>
          <w:rFonts w:ascii="Times New Roman" w:hAnsi="Times New Roman" w:cs="Times New Roman"/>
          <w:sz w:val="24"/>
          <w:szCs w:val="24"/>
          <w:lang w:val="kk-KZ"/>
        </w:rPr>
        <w:t>ФОВ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понесла убытки на сумму</w:t>
      </w:r>
      <w:r w:rsidR="00F3392A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F2F13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6 016 000 </w:t>
      </w:r>
      <w:r w:rsidR="00CB0AF1" w:rsidRPr="00B84948">
        <w:rPr>
          <w:rFonts w:ascii="Times New Roman" w:hAnsi="Times New Roman" w:cs="Times New Roman"/>
          <w:sz w:val="24"/>
          <w:szCs w:val="24"/>
          <w:lang w:val="kk-KZ"/>
        </w:rPr>
        <w:t>тенге</w:t>
      </w:r>
      <w:r w:rsidR="00F9743E" w:rsidRPr="00B84948">
        <w:rPr>
          <w:rFonts w:ascii="Times New Roman" w:hAnsi="Times New Roman" w:cs="Times New Roman"/>
          <w:sz w:val="24"/>
          <w:szCs w:val="24"/>
          <w:lang w:val="kk-KZ"/>
        </w:rPr>
        <w:t>, что подтверждается</w:t>
      </w:r>
      <w:r w:rsidR="000A0716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Договором №49 от </w:t>
      </w:r>
      <w:r w:rsidR="007906AC" w:rsidRPr="00B84948">
        <w:rPr>
          <w:rFonts w:ascii="Times New Roman" w:hAnsi="Times New Roman" w:cs="Times New Roman"/>
          <w:sz w:val="24"/>
          <w:szCs w:val="24"/>
          <w:lang w:val="kk-KZ"/>
        </w:rPr>
        <w:t>21</w:t>
      </w:r>
      <w:r w:rsidR="000A0716" w:rsidRPr="00B84948">
        <w:rPr>
          <w:rFonts w:ascii="Times New Roman" w:hAnsi="Times New Roman" w:cs="Times New Roman"/>
          <w:sz w:val="24"/>
          <w:szCs w:val="24"/>
          <w:lang w:val="kk-KZ"/>
        </w:rPr>
        <w:t>.0</w:t>
      </w:r>
      <w:r w:rsidR="007906AC" w:rsidRPr="00B84948"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0A0716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.2025 г. и </w:t>
      </w:r>
      <w:r w:rsidR="00F9743E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906AC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Договором №50 от 25.09.2025 г. на поставку </w:t>
      </w:r>
      <w:r w:rsidR="00750973" w:rsidRPr="00B84948">
        <w:rPr>
          <w:rFonts w:ascii="Times New Roman" w:hAnsi="Times New Roman" w:cs="Times New Roman"/>
          <w:sz w:val="24"/>
          <w:szCs w:val="24"/>
          <w:lang w:val="kk-KZ"/>
        </w:rPr>
        <w:t>товаров,</w:t>
      </w:r>
      <w:r w:rsidR="00AB5B22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50973" w:rsidRPr="00B84948">
        <w:rPr>
          <w:rFonts w:ascii="Times New Roman" w:hAnsi="Times New Roman" w:cs="Times New Roman"/>
          <w:sz w:val="24"/>
          <w:szCs w:val="24"/>
          <w:lang w:val="kk-KZ"/>
        </w:rPr>
        <w:t>аналогичных указанным в Договоре, заключенными между ТОО «</w:t>
      </w:r>
      <w:r w:rsidR="00AA599B">
        <w:rPr>
          <w:rFonts w:ascii="Times New Roman" w:hAnsi="Times New Roman" w:cs="Times New Roman"/>
          <w:sz w:val="24"/>
          <w:szCs w:val="24"/>
          <w:lang w:val="kk-KZ"/>
        </w:rPr>
        <w:t>СИ</w:t>
      </w:r>
      <w:r w:rsidR="00750973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» и ИП </w:t>
      </w:r>
      <w:r w:rsidR="00211F0E">
        <w:rPr>
          <w:rFonts w:ascii="Times New Roman" w:hAnsi="Times New Roman" w:cs="Times New Roman"/>
          <w:sz w:val="24"/>
          <w:szCs w:val="24"/>
          <w:lang w:val="kk-KZ"/>
        </w:rPr>
        <w:t>ФОВ</w:t>
      </w:r>
      <w:r w:rsidR="00FB27F3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и фискальными чеками на указанную сумму.</w:t>
      </w:r>
      <w:r w:rsidR="00AB5B22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А именно ИП </w:t>
      </w:r>
      <w:r w:rsidR="00211F0E">
        <w:rPr>
          <w:rFonts w:ascii="Times New Roman" w:hAnsi="Times New Roman" w:cs="Times New Roman"/>
          <w:sz w:val="24"/>
          <w:szCs w:val="24"/>
          <w:lang w:val="kk-KZ"/>
        </w:rPr>
        <w:t>ФОВ</w:t>
      </w:r>
      <w:r w:rsidR="00000381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приобрела у ТОО «</w:t>
      </w:r>
      <w:r w:rsidR="00AA599B">
        <w:rPr>
          <w:rFonts w:ascii="Times New Roman" w:hAnsi="Times New Roman" w:cs="Times New Roman"/>
          <w:sz w:val="24"/>
          <w:szCs w:val="24"/>
          <w:lang w:val="kk-KZ"/>
        </w:rPr>
        <w:t>СИ</w:t>
      </w:r>
      <w:r w:rsidR="00000381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8A5E9F" w:rsidRPr="00B84948">
        <w:rPr>
          <w:rFonts w:ascii="Times New Roman" w:hAnsi="Times New Roman" w:cs="Times New Roman"/>
          <w:sz w:val="24"/>
          <w:szCs w:val="24"/>
          <w:lang w:val="kk-KZ"/>
        </w:rPr>
        <w:t>«СИП-3 1х70» на сумму 5 586 000 тенге и АВ</w:t>
      </w:r>
      <w:r w:rsidR="00544066" w:rsidRPr="00B84948">
        <w:rPr>
          <w:rFonts w:ascii="Times New Roman" w:hAnsi="Times New Roman" w:cs="Times New Roman"/>
          <w:sz w:val="24"/>
          <w:szCs w:val="24"/>
          <w:lang w:val="kk-KZ"/>
        </w:rPr>
        <w:t>БШВ 4х25 на сумму</w:t>
      </w:r>
      <w:r w:rsidR="00834F82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430 000 тенге, которые указаны в Приложении №1 к Договору Спецификация</w:t>
      </w:r>
      <w:r w:rsidR="00991B51" w:rsidRPr="00B8494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C9F6FDC" w14:textId="67C40D50" w:rsidR="0067552E" w:rsidRPr="00B84948" w:rsidRDefault="0067552E" w:rsidP="0067552E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Кроме вышеперечисленных денежных требований просим возместить 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причиненные ненадлежащим исполнением Договора расходы по оплате юридической помощи в сумме 1000 000 тенге</w:t>
      </w:r>
      <w:r w:rsidR="00202DCA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.</w:t>
      </w:r>
    </w:p>
    <w:p w14:paraId="0E2DF0A8" w14:textId="2F6234A5" w:rsidR="00C6082B" w:rsidRPr="00B84948" w:rsidRDefault="00C6082B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F1E698" w14:textId="338900D8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 связи с изложенным, про</w:t>
      </w:r>
      <w:r w:rsidR="00806E0B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шу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:</w:t>
      </w:r>
    </w:p>
    <w:p w14:paraId="20EFD42D" w14:textId="0D9FD5A9" w:rsidR="00045B04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заключить с </w:t>
      </w:r>
      <w:r w:rsidR="00F9743E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="001E7559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письменное Соглашение о расторжении Договора </w:t>
      </w:r>
      <w:r w:rsidR="00F9743E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поставки</w:t>
      </w:r>
      <w:r w:rsidR="007F3958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№</w:t>
      </w:r>
      <w:r w:rsidR="007F3958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67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от </w:t>
      </w:r>
      <w:r w:rsidR="007F3958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25 июня 2025 года</w:t>
      </w:r>
      <w:r w:rsidR="00045B04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;</w:t>
      </w:r>
    </w:p>
    <w:p w14:paraId="2528374D" w14:textId="3C0BD764" w:rsidR="00A75C07" w:rsidRPr="00B84948" w:rsidRDefault="00045B04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</w:t>
      </w:r>
      <w:r w:rsidR="00A75C07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возвратить 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="00453B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сумму </w:t>
      </w:r>
      <w:r w:rsidR="00A75C07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оплат</w:t>
      </w:r>
      <w:r w:rsidR="00453B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ы</w:t>
      </w:r>
      <w:r w:rsidR="00A75C07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по </w:t>
      </w:r>
      <w:r w:rsidR="00A85CB9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Договору поставки №67 от 25 июня 2025 года </w:t>
      </w:r>
      <w:r w:rsidR="00A75C07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в </w:t>
      </w:r>
      <w:r w:rsidR="00453B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размере 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10 112 255 </w:t>
      </w:r>
      <w:r w:rsidR="00A75C07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тенге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;</w:t>
      </w:r>
    </w:p>
    <w:p w14:paraId="224E1658" w14:textId="5ED5F481" w:rsidR="00A85CB9" w:rsidRPr="00B84948" w:rsidRDefault="00A85CB9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выплатить 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пеню в размере 101 122  тенге;</w:t>
      </w:r>
    </w:p>
    <w:p w14:paraId="4455B528" w14:textId="342ED0AB" w:rsidR="00A85CB9" w:rsidRPr="00B84948" w:rsidRDefault="00A85CB9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выплатить 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неустойку в размере 101 122  тенге</w:t>
      </w:r>
      <w:r w:rsidR="00C14A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;</w:t>
      </w:r>
    </w:p>
    <w:p w14:paraId="7730CB4E" w14:textId="62A1A002" w:rsidR="007F3958" w:rsidRPr="00B84948" w:rsidRDefault="007F3958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</w:t>
      </w:r>
      <w:r w:rsidR="007320C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выплатить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сумму убытков в </w:t>
      </w:r>
      <w:r w:rsidR="00453B3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рамзере </w:t>
      </w:r>
      <w:r w:rsidR="00991B51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6 016 000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тенге</w:t>
      </w:r>
      <w:r w:rsidR="007320C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;</w:t>
      </w:r>
    </w:p>
    <w:p w14:paraId="193E357C" w14:textId="09852F79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</w:t>
      </w:r>
      <w:r w:rsidR="0067552E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выплатить 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="0067552E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сумму </w:t>
      </w:r>
      <w:r w:rsidR="00852CA2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расходы по оплате юридической помощи в размере 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1000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 000 тенге.</w:t>
      </w:r>
    </w:p>
    <w:p w14:paraId="02969896" w14:textId="64F4D5DC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Всего просим выплатить 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="00007EEA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18 555 259 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тенге.</w:t>
      </w:r>
    </w:p>
    <w:p w14:paraId="6668715B" w14:textId="3B08D537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Просим предоставить ответ в течение 10 дней со дня получения данного предложения. В случае недостижения соглашения о расторжении Договор</w:t>
      </w:r>
      <w:r w:rsidR="0093647D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а</w:t>
      </w:r>
      <w:r w:rsidR="00007EEA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и выплаты требуемой суммы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="006C52E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ИП 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ФОВ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обратится в суд с иском о расторжении </w:t>
      </w:r>
      <w:r w:rsidR="006C52E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Д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оговор</w:t>
      </w:r>
      <w:r w:rsidR="006C52E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а</w:t>
      </w:r>
      <w:r w:rsidR="00706C86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и </w:t>
      </w:r>
      <w:r w:rsidR="007C422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взыскании убытков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, с возложением на </w:t>
      </w:r>
      <w:r w:rsidR="006C52E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ИП «</w:t>
      </w:r>
      <w:r w:rsidR="00211F0E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З</w:t>
      </w:r>
      <w:r w:rsidR="006C52EF"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»</w:t>
      </w: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всех понесенных по делу судебных расходов. </w:t>
      </w:r>
    </w:p>
    <w:p w14:paraId="4FD1991C" w14:textId="77777777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B84948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Согласно статьи 109 Гражданского процессуального кодекса Республики Казахстан – «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Если спор возник вследствие нарушения лицом, участвующим в деле, претензионного или иного досудебного порядка урегулирования спора, предусмотренного законом или договором, в том числе нарушения срока представления ответа на претензию, оставления претензии без ответа, а также нарушения внесудебного порядка урегулирования спора, установленного законом, суд относит на это лицо судебные расходы независимо от результатов рассмотрения дела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»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</w:p>
    <w:p w14:paraId="36EBAAFA" w14:textId="39B5903A" w:rsidR="00A75C07" w:rsidRPr="00B84948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Для мирного урегулирования спора предлагаем обратиться к </w:t>
      </w:r>
      <w:r w:rsidR="00F02188"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Федоровой О.В.</w:t>
      </w:r>
      <w:r w:rsidRPr="00B84948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по номеру телефона </w:t>
      </w:r>
      <w:r w:rsidRPr="00B84948">
        <w:rPr>
          <w:rFonts w:ascii="Times New Roman" w:hAnsi="Times New Roman" w:cs="Times New Roman"/>
          <w:sz w:val="24"/>
          <w:szCs w:val="24"/>
        </w:rPr>
        <w:t>+</w:t>
      </w:r>
      <w:r w:rsidR="00607BA3"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7 771 </w:t>
      </w:r>
      <w:r w:rsidR="00AA599B"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11A663F" w14:textId="44D243FA" w:rsidR="0075581B" w:rsidRPr="00B84948" w:rsidRDefault="0075581B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>Приложение: доверенность, уведомление о представительстве, удостоверение адвоката, справка о государственной регистрации юридического лица.</w:t>
      </w:r>
    </w:p>
    <w:p w14:paraId="0A0B1091" w14:textId="77777777" w:rsidR="00A75C07" w:rsidRPr="00B84948" w:rsidRDefault="00A75C07" w:rsidP="00A75C07">
      <w:pPr>
        <w:spacing w:after="0" w:line="221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658732AF" w14:textId="77777777" w:rsidR="00A75C07" w:rsidRPr="00B84948" w:rsidRDefault="00A75C07" w:rsidP="00A75C07">
      <w:pPr>
        <w:spacing w:after="0" w:line="221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С уважением, </w:t>
      </w:r>
    </w:p>
    <w:p w14:paraId="41D18E42" w14:textId="77777777" w:rsidR="00607BA3" w:rsidRPr="00B84948" w:rsidRDefault="00A75C07" w:rsidP="00A75C07">
      <w:pPr>
        <w:spacing w:after="0" w:line="221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>представитель по доверенности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0EB063A1" w14:textId="379FE631" w:rsidR="00A75C07" w:rsidRPr="00B84948" w:rsidRDefault="00607BA3" w:rsidP="00607BA3">
      <w:pPr>
        <w:spacing w:after="0" w:line="221" w:lineRule="auto"/>
        <w:ind w:left="567"/>
        <w:rPr>
          <w:rFonts w:ascii="Times New Roman" w:hAnsi="Times New Roman" w:cs="Times New Roman"/>
          <w:sz w:val="24"/>
          <w:szCs w:val="24"/>
          <w:lang w:val="kk-KZ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Адвокат 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  <w:t>Саржанов Г.Т.</w:t>
      </w:r>
    </w:p>
    <w:p w14:paraId="7CED4965" w14:textId="4676D3EE" w:rsidR="00702393" w:rsidRPr="00B84948" w:rsidRDefault="00A75C07" w:rsidP="003D1DFD">
      <w:pPr>
        <w:spacing w:after="0" w:line="221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ab/>
      </w:r>
      <w:r w:rsidR="003D1DFD" w:rsidRPr="00B84948">
        <w:rPr>
          <w:rFonts w:ascii="Times New Roman" w:hAnsi="Times New Roman" w:cs="Times New Roman"/>
          <w:sz w:val="24"/>
          <w:szCs w:val="24"/>
          <w:lang w:val="kk-KZ"/>
        </w:rPr>
        <w:t>18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>.0</w:t>
      </w:r>
      <w:r w:rsidR="00607BA3" w:rsidRPr="00B84948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>.202</w:t>
      </w:r>
      <w:r w:rsidR="00607BA3" w:rsidRPr="00B84948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B84948">
        <w:rPr>
          <w:rFonts w:ascii="Times New Roman" w:hAnsi="Times New Roman" w:cs="Times New Roman"/>
          <w:sz w:val="24"/>
          <w:szCs w:val="24"/>
          <w:lang w:val="kk-KZ"/>
        </w:rPr>
        <w:t xml:space="preserve"> г</w:t>
      </w:r>
      <w:r w:rsidR="003D1DFD" w:rsidRPr="00B8494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sectPr w:rsidR="00702393" w:rsidRPr="00B84948" w:rsidSect="00B849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567" w:bottom="397" w:left="1134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F9ED9" w14:textId="77777777" w:rsidR="00266523" w:rsidRDefault="00266523" w:rsidP="00702393">
      <w:pPr>
        <w:spacing w:after="0" w:line="240" w:lineRule="auto"/>
      </w:pPr>
      <w:r>
        <w:separator/>
      </w:r>
    </w:p>
  </w:endnote>
  <w:endnote w:type="continuationSeparator" w:id="0">
    <w:p w14:paraId="344E0510" w14:textId="77777777" w:rsidR="00266523" w:rsidRDefault="002665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6B4AD" w14:textId="77777777" w:rsidR="00266523" w:rsidRDefault="00266523" w:rsidP="00702393">
      <w:pPr>
        <w:spacing w:after="0" w:line="240" w:lineRule="auto"/>
      </w:pPr>
      <w:r>
        <w:separator/>
      </w:r>
    </w:p>
  </w:footnote>
  <w:footnote w:type="continuationSeparator" w:id="0">
    <w:p w14:paraId="3E4F0099" w14:textId="77777777" w:rsidR="00266523" w:rsidRDefault="002665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0381"/>
    <w:rsid w:val="000056B3"/>
    <w:rsid w:val="00007EEA"/>
    <w:rsid w:val="00014D8B"/>
    <w:rsid w:val="00017580"/>
    <w:rsid w:val="00045B04"/>
    <w:rsid w:val="00073B9D"/>
    <w:rsid w:val="000931F5"/>
    <w:rsid w:val="000A0716"/>
    <w:rsid w:val="000C253F"/>
    <w:rsid w:val="000F2F13"/>
    <w:rsid w:val="001003EB"/>
    <w:rsid w:val="00152128"/>
    <w:rsid w:val="001537D6"/>
    <w:rsid w:val="001539CF"/>
    <w:rsid w:val="00154FD9"/>
    <w:rsid w:val="00193E1B"/>
    <w:rsid w:val="001B04F7"/>
    <w:rsid w:val="001C5801"/>
    <w:rsid w:val="001E7559"/>
    <w:rsid w:val="0020035A"/>
    <w:rsid w:val="00202DCA"/>
    <w:rsid w:val="00211F0E"/>
    <w:rsid w:val="0024773B"/>
    <w:rsid w:val="002570B0"/>
    <w:rsid w:val="00265C93"/>
    <w:rsid w:val="00266523"/>
    <w:rsid w:val="00267C9F"/>
    <w:rsid w:val="00295342"/>
    <w:rsid w:val="002A1A72"/>
    <w:rsid w:val="002B659E"/>
    <w:rsid w:val="00304C32"/>
    <w:rsid w:val="00314A35"/>
    <w:rsid w:val="00327D34"/>
    <w:rsid w:val="00327E86"/>
    <w:rsid w:val="00337CDC"/>
    <w:rsid w:val="00396063"/>
    <w:rsid w:val="003B7CFB"/>
    <w:rsid w:val="003C77EA"/>
    <w:rsid w:val="003D1DFD"/>
    <w:rsid w:val="003E2461"/>
    <w:rsid w:val="003E3623"/>
    <w:rsid w:val="003F50F9"/>
    <w:rsid w:val="00442855"/>
    <w:rsid w:val="00453B3F"/>
    <w:rsid w:val="004B663B"/>
    <w:rsid w:val="004E0385"/>
    <w:rsid w:val="005019EA"/>
    <w:rsid w:val="00544066"/>
    <w:rsid w:val="00560E8C"/>
    <w:rsid w:val="005A4A70"/>
    <w:rsid w:val="005B4DC1"/>
    <w:rsid w:val="005D48E3"/>
    <w:rsid w:val="00607BA3"/>
    <w:rsid w:val="0067552E"/>
    <w:rsid w:val="006B0A4D"/>
    <w:rsid w:val="006C52EF"/>
    <w:rsid w:val="006E2D0A"/>
    <w:rsid w:val="00702393"/>
    <w:rsid w:val="00706C86"/>
    <w:rsid w:val="00717135"/>
    <w:rsid w:val="00722D19"/>
    <w:rsid w:val="00731D47"/>
    <w:rsid w:val="007320CF"/>
    <w:rsid w:val="00741974"/>
    <w:rsid w:val="00750973"/>
    <w:rsid w:val="00755405"/>
    <w:rsid w:val="0075581B"/>
    <w:rsid w:val="007906AC"/>
    <w:rsid w:val="007C422F"/>
    <w:rsid w:val="007F3958"/>
    <w:rsid w:val="00806E0B"/>
    <w:rsid w:val="00812C46"/>
    <w:rsid w:val="00812CF7"/>
    <w:rsid w:val="00834F82"/>
    <w:rsid w:val="00852CA2"/>
    <w:rsid w:val="00853ACC"/>
    <w:rsid w:val="00853CE3"/>
    <w:rsid w:val="008A1A11"/>
    <w:rsid w:val="008A5E9F"/>
    <w:rsid w:val="008A7236"/>
    <w:rsid w:val="008E7DF6"/>
    <w:rsid w:val="008F4E8E"/>
    <w:rsid w:val="0091354D"/>
    <w:rsid w:val="00917590"/>
    <w:rsid w:val="0093647D"/>
    <w:rsid w:val="0094048B"/>
    <w:rsid w:val="0094655E"/>
    <w:rsid w:val="009577F4"/>
    <w:rsid w:val="009625C8"/>
    <w:rsid w:val="00991B51"/>
    <w:rsid w:val="009E49FD"/>
    <w:rsid w:val="009E6904"/>
    <w:rsid w:val="009F2F2B"/>
    <w:rsid w:val="00A06C8D"/>
    <w:rsid w:val="00A23573"/>
    <w:rsid w:val="00A45B15"/>
    <w:rsid w:val="00A66068"/>
    <w:rsid w:val="00A75C07"/>
    <w:rsid w:val="00A85CB9"/>
    <w:rsid w:val="00AA599B"/>
    <w:rsid w:val="00AB44AE"/>
    <w:rsid w:val="00AB5B22"/>
    <w:rsid w:val="00B25FCE"/>
    <w:rsid w:val="00B31BDB"/>
    <w:rsid w:val="00B433E7"/>
    <w:rsid w:val="00B55182"/>
    <w:rsid w:val="00B847F8"/>
    <w:rsid w:val="00B84948"/>
    <w:rsid w:val="00B96922"/>
    <w:rsid w:val="00BB27EB"/>
    <w:rsid w:val="00BC3674"/>
    <w:rsid w:val="00BC459D"/>
    <w:rsid w:val="00BD7730"/>
    <w:rsid w:val="00C14A3F"/>
    <w:rsid w:val="00C16D9C"/>
    <w:rsid w:val="00C2105F"/>
    <w:rsid w:val="00C4089B"/>
    <w:rsid w:val="00C4337F"/>
    <w:rsid w:val="00C6082B"/>
    <w:rsid w:val="00CA1ACA"/>
    <w:rsid w:val="00CB0AF1"/>
    <w:rsid w:val="00CB275A"/>
    <w:rsid w:val="00CF5BD5"/>
    <w:rsid w:val="00D02DFB"/>
    <w:rsid w:val="00D455FF"/>
    <w:rsid w:val="00D478A1"/>
    <w:rsid w:val="00D64239"/>
    <w:rsid w:val="00D9574E"/>
    <w:rsid w:val="00DB660C"/>
    <w:rsid w:val="00DE666F"/>
    <w:rsid w:val="00E049AD"/>
    <w:rsid w:val="00E0588C"/>
    <w:rsid w:val="00E44848"/>
    <w:rsid w:val="00E750C3"/>
    <w:rsid w:val="00E753FD"/>
    <w:rsid w:val="00E82352"/>
    <w:rsid w:val="00EE78AD"/>
    <w:rsid w:val="00F02188"/>
    <w:rsid w:val="00F05328"/>
    <w:rsid w:val="00F173BA"/>
    <w:rsid w:val="00F330CC"/>
    <w:rsid w:val="00F3392A"/>
    <w:rsid w:val="00F96E54"/>
    <w:rsid w:val="00F9743E"/>
    <w:rsid w:val="00FB27F3"/>
    <w:rsid w:val="00FE0208"/>
    <w:rsid w:val="00FE207D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A75C07"/>
    <w:rPr>
      <w:color w:val="0000FF"/>
      <w:u w:val="single"/>
    </w:rPr>
  </w:style>
  <w:style w:type="character" w:customStyle="1" w:styleId="a9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a"/>
    <w:uiPriority w:val="1"/>
    <w:locked/>
    <w:rsid w:val="00A75C07"/>
    <w:rPr>
      <w:rFonts w:ascii="Times New Roman" w:eastAsiaTheme="minorEastAsia" w:hAnsi="Times New Roman" w:cs="Times New Roman"/>
      <w:sz w:val="28"/>
      <w:lang w:eastAsia="zh-CN"/>
    </w:rPr>
  </w:style>
  <w:style w:type="paragraph" w:styleId="aa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9"/>
    <w:uiPriority w:val="1"/>
    <w:qFormat/>
    <w:rsid w:val="00A75C07"/>
    <w:pPr>
      <w:spacing w:after="0" w:line="240" w:lineRule="auto"/>
    </w:pPr>
    <w:rPr>
      <w:rFonts w:ascii="Times New Roman" w:eastAsiaTheme="minorEastAsia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zakonpravo.kz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pravo.k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875</Words>
  <Characters>5309</Characters>
  <Application>Microsoft Office Word</Application>
  <DocSecurity>0</DocSecurity>
  <Lines>106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132</cp:revision>
  <cp:lastPrinted>2021-08-17T09:15:00Z</cp:lastPrinted>
  <dcterms:created xsi:type="dcterms:W3CDTF">2021-08-13T09:00:00Z</dcterms:created>
  <dcterms:modified xsi:type="dcterms:W3CDTF">2026-05-23T12:56:00Z</dcterms:modified>
</cp:coreProperties>
</file>