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1178B" w14:textId="77777777" w:rsidR="006256A5" w:rsidRPr="00F5271D" w:rsidRDefault="006256A5" w:rsidP="006256A5">
      <w:pPr>
        <w:pStyle w:val="a3"/>
        <w:ind w:left="5664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  <w:r w:rsidRPr="00F5271D"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В </w:t>
      </w:r>
      <w:r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Специализированный межрайонный административный суд </w:t>
      </w:r>
      <w:r>
        <w:rPr>
          <w:rFonts w:ascii="Times New Roman" w:hAnsi="Times New Roman" w:cs="Times New Roman"/>
          <w:b/>
          <w:bCs/>
          <w:sz w:val="24"/>
          <w:szCs w:val="24"/>
          <w:lang w:val="kk-KZ" w:bidi="ru-RU"/>
        </w:rPr>
        <w:t>г</w:t>
      </w:r>
      <w:r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.Алматы </w:t>
      </w:r>
      <w:r w:rsidRPr="00F5271D"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 </w:t>
      </w:r>
    </w:p>
    <w:p w14:paraId="7D4112A9" w14:textId="77777777" w:rsidR="006256A5" w:rsidRDefault="006256A5" w:rsidP="006256A5">
      <w:pPr>
        <w:pStyle w:val="a3"/>
        <w:ind w:left="5664"/>
        <w:rPr>
          <w:rFonts w:ascii="Times New Roman" w:hAnsi="Times New Roman" w:cs="Times New Roman"/>
          <w:sz w:val="24"/>
          <w:szCs w:val="24"/>
          <w:lang w:bidi="ru-RU"/>
        </w:rPr>
      </w:pPr>
      <w:r w:rsidRPr="00AA1DE2">
        <w:rPr>
          <w:rFonts w:ascii="Times New Roman" w:hAnsi="Times New Roman" w:cs="Times New Roman"/>
          <w:sz w:val="24"/>
          <w:szCs w:val="24"/>
          <w:lang w:bidi="ru-RU"/>
        </w:rPr>
        <w:t xml:space="preserve">050040, </w:t>
      </w:r>
      <w:r w:rsidRPr="00F5271D">
        <w:rPr>
          <w:rFonts w:ascii="Times New Roman" w:hAnsi="Times New Roman" w:cs="Times New Roman"/>
          <w:sz w:val="24"/>
          <w:szCs w:val="24"/>
          <w:lang w:bidi="ru-RU"/>
        </w:rPr>
        <w:t xml:space="preserve">г. Алматы, Бостандыкский район, </w:t>
      </w:r>
      <w:r>
        <w:rPr>
          <w:rFonts w:ascii="Times New Roman" w:hAnsi="Times New Roman" w:cs="Times New Roman"/>
          <w:sz w:val="24"/>
          <w:szCs w:val="24"/>
          <w:lang w:bidi="ru-RU"/>
        </w:rPr>
        <w:t>ул.</w:t>
      </w:r>
      <w:r w:rsidRPr="00AA1DE2">
        <w:rPr>
          <w:rFonts w:ascii="Times New Roman" w:hAnsi="Times New Roman" w:cs="Times New Roman"/>
          <w:sz w:val="24"/>
          <w:szCs w:val="24"/>
          <w:lang w:bidi="ru-RU"/>
        </w:rPr>
        <w:t xml:space="preserve"> Маркова № 34 </w:t>
      </w:r>
    </w:p>
    <w:p w14:paraId="4475D9DA" w14:textId="77777777" w:rsidR="006256A5" w:rsidRDefault="006256A5" w:rsidP="006256A5">
      <w:pPr>
        <w:pStyle w:val="a3"/>
        <w:ind w:left="5664"/>
        <w:rPr>
          <w:rFonts w:ascii="Times New Roman" w:hAnsi="Times New Roman" w:cs="Times New Roman"/>
          <w:sz w:val="24"/>
          <w:szCs w:val="24"/>
        </w:rPr>
      </w:pPr>
      <w:r w:rsidRPr="00AA1DE2">
        <w:rPr>
          <w:rFonts w:ascii="Times New Roman" w:hAnsi="Times New Roman" w:cs="Times New Roman"/>
          <w:sz w:val="24"/>
          <w:szCs w:val="24"/>
        </w:rPr>
        <w:t>+7 727 333-10-25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AA1DE2">
        <w:rPr>
          <w:rFonts w:ascii="Times New Roman" w:hAnsi="Times New Roman" w:cs="Times New Roman"/>
          <w:sz w:val="24"/>
          <w:szCs w:val="24"/>
        </w:rPr>
        <w:t>+7 775 709-32-45</w:t>
      </w:r>
    </w:p>
    <w:p w14:paraId="78334ECB" w14:textId="77777777" w:rsidR="006256A5" w:rsidRPr="00F5271D" w:rsidRDefault="00877CD8" w:rsidP="006256A5">
      <w:pPr>
        <w:pStyle w:val="a3"/>
        <w:ind w:left="5664"/>
        <w:rPr>
          <w:rFonts w:ascii="Times New Roman" w:hAnsi="Times New Roman" w:cs="Times New Roman"/>
          <w:sz w:val="24"/>
          <w:szCs w:val="24"/>
        </w:rPr>
      </w:pPr>
      <w:hyperlink r:id="rId5" w:history="1">
        <w:r w:rsidR="006256A5" w:rsidRPr="00113700">
          <w:rPr>
            <w:rStyle w:val="a6"/>
            <w:rFonts w:ascii="Times New Roman" w:hAnsi="Times New Roman" w:cs="Times New Roman"/>
            <w:sz w:val="24"/>
            <w:szCs w:val="24"/>
          </w:rPr>
          <w:t>727-0316@sud.kz</w:t>
        </w:r>
      </w:hyperlink>
      <w:r w:rsidR="006256A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62B057" w14:textId="77777777" w:rsidR="006256A5" w:rsidRPr="00F5271D" w:rsidRDefault="006256A5" w:rsidP="006256A5">
      <w:pPr>
        <w:pStyle w:val="a3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13D757" w14:textId="35D0067C" w:rsidR="006256A5" w:rsidRPr="007F3ED3" w:rsidRDefault="006256A5" w:rsidP="006256A5">
      <w:pPr>
        <w:pStyle w:val="a3"/>
        <w:ind w:left="566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>Истец</w:t>
      </w:r>
      <w:r w:rsidRPr="00AA1DE2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>:</w:t>
      </w:r>
      <w:r w:rsidRPr="00AA1D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F3ED3">
        <w:rPr>
          <w:rFonts w:ascii="Times New Roman" w:hAnsi="Times New Roman" w:cs="Times New Roman"/>
          <w:sz w:val="24"/>
          <w:szCs w:val="24"/>
          <w:lang w:val="kk-KZ"/>
        </w:rPr>
        <w:t>Е</w:t>
      </w:r>
      <w:r w:rsidR="000D0452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7F3ED3">
        <w:rPr>
          <w:rFonts w:ascii="Times New Roman" w:hAnsi="Times New Roman" w:cs="Times New Roman"/>
          <w:sz w:val="24"/>
          <w:szCs w:val="24"/>
          <w:lang w:val="kk-KZ"/>
        </w:rPr>
        <w:t>Ж</w:t>
      </w:r>
      <w:r w:rsidR="000D0452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0039075D" w14:textId="4BF43594" w:rsidR="006256A5" w:rsidRPr="007F3ED3" w:rsidRDefault="006256A5" w:rsidP="006256A5">
      <w:pPr>
        <w:pStyle w:val="a3"/>
        <w:ind w:left="566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3ED3">
        <w:rPr>
          <w:rFonts w:ascii="Times New Roman" w:hAnsi="Times New Roman" w:cs="Times New Roman"/>
          <w:sz w:val="24"/>
          <w:szCs w:val="24"/>
          <w:lang w:val="kk-KZ"/>
        </w:rPr>
        <w:t xml:space="preserve">ИИН </w:t>
      </w:r>
      <w:r w:rsidR="000D0452">
        <w:rPr>
          <w:rFonts w:ascii="Times New Roman" w:hAnsi="Times New Roman" w:cs="Times New Roman"/>
          <w:sz w:val="24"/>
          <w:szCs w:val="24"/>
          <w:lang w:val="kk-KZ"/>
        </w:rPr>
        <w:t>.............</w:t>
      </w:r>
      <w:r w:rsidRPr="007F3E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26DC3DB3" w14:textId="77777777" w:rsidR="006256A5" w:rsidRPr="00AA1DE2" w:rsidRDefault="006256A5" w:rsidP="006256A5">
      <w:pPr>
        <w:pStyle w:val="a3"/>
        <w:ind w:left="5664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A1DE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Представитель по доверенности: </w:t>
      </w:r>
    </w:p>
    <w:p w14:paraId="6A37B75F" w14:textId="77777777" w:rsidR="006256A5" w:rsidRPr="00AA1DE2" w:rsidRDefault="006256A5" w:rsidP="006256A5">
      <w:pPr>
        <w:pStyle w:val="1"/>
        <w:ind w:left="5664" w:firstLine="0"/>
        <w:rPr>
          <w:color w:val="000000" w:themeColor="text1"/>
          <w:sz w:val="24"/>
          <w:szCs w:val="24"/>
        </w:rPr>
      </w:pPr>
      <w:r w:rsidRPr="00AA1DE2">
        <w:rPr>
          <w:color w:val="000000" w:themeColor="text1"/>
          <w:sz w:val="24"/>
          <w:szCs w:val="24"/>
        </w:rPr>
        <w:t>Адвокатская контора Закон и Право</w:t>
      </w:r>
    </w:p>
    <w:p w14:paraId="76829A57" w14:textId="77777777" w:rsidR="006256A5" w:rsidRPr="00AA1DE2" w:rsidRDefault="006256A5" w:rsidP="006256A5">
      <w:pPr>
        <w:pStyle w:val="a3"/>
        <w:ind w:left="5664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A1DE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БИН 201240021767 </w:t>
      </w:r>
    </w:p>
    <w:p w14:paraId="0B67EBDA" w14:textId="77777777" w:rsidR="006256A5" w:rsidRPr="00AA1DE2" w:rsidRDefault="006256A5" w:rsidP="006256A5">
      <w:pPr>
        <w:pStyle w:val="a3"/>
        <w:ind w:left="5664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A1DE2">
        <w:rPr>
          <w:rFonts w:ascii="Times New Roman" w:eastAsia="Times New Roman" w:hAnsi="Times New Roman" w:cs="Times New Roman"/>
          <w:sz w:val="24"/>
          <w:szCs w:val="24"/>
        </w:rPr>
        <w:t xml:space="preserve">г. Алматы, пр. Абылай Хана, д. 79, офис 304. </w:t>
      </w:r>
    </w:p>
    <w:p w14:paraId="2CCFC192" w14:textId="77777777" w:rsidR="006256A5" w:rsidRPr="00AA1DE2" w:rsidRDefault="00877CD8" w:rsidP="006256A5">
      <w:pPr>
        <w:pStyle w:val="a3"/>
        <w:ind w:left="5664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6" w:history="1">
        <w:r w:rsidR="006256A5" w:rsidRPr="00AA1DE2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info</w:t>
        </w:r>
        <w:r w:rsidR="006256A5" w:rsidRPr="00AA1DE2">
          <w:rPr>
            <w:rStyle w:val="a6"/>
            <w:rFonts w:ascii="Times New Roman" w:hAnsi="Times New Roman" w:cs="Times New Roman"/>
            <w:sz w:val="24"/>
            <w:szCs w:val="24"/>
          </w:rPr>
          <w:t>@</w:t>
        </w:r>
        <w:r w:rsidR="006256A5" w:rsidRPr="00AA1DE2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zakonpravo</w:t>
        </w:r>
        <w:r w:rsidR="006256A5" w:rsidRPr="00AA1DE2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="006256A5" w:rsidRPr="00AA1DE2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kz</w:t>
        </w:r>
      </w:hyperlink>
      <w:r w:rsidR="006256A5" w:rsidRPr="00AA1DE2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hyperlink r:id="rId7" w:history="1">
        <w:r w:rsidR="006256A5" w:rsidRPr="00AA1DE2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6256A5" w:rsidRPr="00AA1DE2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="006256A5" w:rsidRPr="00AA1DE2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zakonpravo</w:t>
        </w:r>
        <w:r w:rsidR="006256A5" w:rsidRPr="00AA1DE2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6256A5" w:rsidRPr="00AA1DE2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kz</w:t>
        </w:r>
        <w:proofErr w:type="spellEnd"/>
      </w:hyperlink>
      <w:r w:rsidR="006256A5" w:rsidRPr="00AA1D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941BA6F" w14:textId="77777777" w:rsidR="006256A5" w:rsidRPr="00AA1DE2" w:rsidRDefault="006256A5" w:rsidP="006256A5">
      <w:pPr>
        <w:pStyle w:val="a3"/>
        <w:ind w:left="5664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A1DE2">
        <w:rPr>
          <w:rFonts w:ascii="Times New Roman" w:eastAsia="Times New Roman" w:hAnsi="Times New Roman" w:cs="Times New Roman"/>
          <w:sz w:val="24"/>
          <w:szCs w:val="24"/>
        </w:rPr>
        <w:t>+ 7 727 971 78 58; +7 708 97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AA1D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50</w:t>
      </w:r>
      <w:r w:rsidRPr="00AA1D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85</w:t>
      </w:r>
      <w:r w:rsidRPr="00AA1DE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999F73D" w14:textId="4F6CF898" w:rsidR="006256A5" w:rsidRDefault="00877CD8" w:rsidP="006256A5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2AE9A82" w14:textId="77777777" w:rsidR="006256A5" w:rsidRPr="00C93C87" w:rsidRDefault="006256A5" w:rsidP="006256A5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C93C87">
        <w:rPr>
          <w:rFonts w:ascii="Times New Roman" w:hAnsi="Times New Roman" w:cs="Times New Roman"/>
          <w:b/>
          <w:sz w:val="24"/>
        </w:rPr>
        <w:t>Ходатайство</w:t>
      </w:r>
    </w:p>
    <w:p w14:paraId="4F6A1B4F" w14:textId="77777777" w:rsidR="006256A5" w:rsidRDefault="006256A5" w:rsidP="006256A5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на дистанционное участие в судебном заседании через МВКС </w:t>
      </w:r>
    </w:p>
    <w:p w14:paraId="34A67460" w14:textId="77777777" w:rsidR="006256A5" w:rsidRDefault="006256A5" w:rsidP="006256A5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 ознакомлений с материалами административного дела</w:t>
      </w:r>
    </w:p>
    <w:p w14:paraId="70CB5612" w14:textId="77777777" w:rsidR="006256A5" w:rsidRDefault="006256A5" w:rsidP="006256A5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3B1F084" w14:textId="77777777" w:rsidR="006256A5" w:rsidRPr="005C352E" w:rsidRDefault="006256A5" w:rsidP="006256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52E">
        <w:rPr>
          <w:rFonts w:ascii="Times New Roman" w:eastAsia="Times New Roman" w:hAnsi="Times New Roman" w:cs="Times New Roman"/>
          <w:sz w:val="24"/>
          <w:szCs w:val="24"/>
        </w:rPr>
        <w:t xml:space="preserve">В, вашем производстве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имеется административное </w:t>
      </w:r>
      <w:r w:rsidRPr="005C352E">
        <w:rPr>
          <w:rFonts w:ascii="Times New Roman" w:eastAsia="Times New Roman" w:hAnsi="Times New Roman" w:cs="Times New Roman"/>
          <w:sz w:val="24"/>
          <w:szCs w:val="24"/>
        </w:rPr>
        <w:t xml:space="preserve">дело </w:t>
      </w:r>
      <w:r w:rsidRPr="00FF7FA2">
        <w:rPr>
          <w:rFonts w:ascii="Times New Roman" w:hAnsi="Times New Roman" w:cs="Times New Roman"/>
          <w:sz w:val="24"/>
          <w:szCs w:val="24"/>
        </w:rPr>
        <w:t xml:space="preserve">№7594-23-00-4\929                </w:t>
      </w:r>
      <w:r w:rsidRPr="005C3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по иску </w:t>
      </w:r>
      <w:r w:rsidRPr="007F3ED3">
        <w:rPr>
          <w:rFonts w:ascii="Times New Roman" w:hAnsi="Times New Roman" w:cs="Times New Roman"/>
          <w:sz w:val="24"/>
          <w:szCs w:val="24"/>
          <w:lang w:val="kk-KZ"/>
        </w:rPr>
        <w:t xml:space="preserve">Ерменова Жанат </w:t>
      </w:r>
      <w:r w:rsidRPr="005C3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(далее – Истец) к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ЧСИ </w:t>
      </w:r>
      <w:r w:rsidRPr="000571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исполнительного округа города Алматы Сарыбекову Джанибеку Турсынбаевичу об отмене постановления об обращении взыскания на имущество, об изъятии имущества, о передаче арестованного имущества на реализацию от 24 февраля 2023 года; об отмене постановления о наложении ареста на недвижимое имущество; обязать устранить допущенные нарушения прав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5C352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64DB16" w14:textId="77777777" w:rsidR="006256A5" w:rsidRDefault="006256A5" w:rsidP="006256A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ч.1 ст.133-3 ГПК РК л</w:t>
      </w:r>
      <w:r w:rsidRPr="00DD72BE">
        <w:rPr>
          <w:rFonts w:ascii="Times New Roman" w:hAnsi="Times New Roman" w:cs="Times New Roman"/>
          <w:sz w:val="24"/>
          <w:szCs w:val="24"/>
        </w:rPr>
        <w:t>ица, участвующие в деле, их представители, а также свидетели, эксперты, специалисты, переводчики могут участвовать в судебном заседании путем использования технических средств связи по заявленному ими ходатайству или по инициативе суда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4359A61" w14:textId="77777777" w:rsidR="006256A5" w:rsidRDefault="006256A5" w:rsidP="006256A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3A65B77D">
        <w:rPr>
          <w:rFonts w:ascii="Times New Roman" w:hAnsi="Times New Roman" w:cs="Times New Roman"/>
          <w:sz w:val="24"/>
          <w:szCs w:val="24"/>
        </w:rPr>
        <w:t>В целях всестороннего, полного и объективного рассмотрения дел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3A65B77D">
        <w:rPr>
          <w:rFonts w:ascii="Times New Roman" w:hAnsi="Times New Roman" w:cs="Times New Roman"/>
          <w:sz w:val="24"/>
          <w:szCs w:val="24"/>
        </w:rPr>
        <w:t>судом, нам н</w:t>
      </w:r>
      <w:r>
        <w:rPr>
          <w:rFonts w:ascii="Times New Roman" w:hAnsi="Times New Roman" w:cs="Times New Roman"/>
          <w:sz w:val="24"/>
          <w:szCs w:val="24"/>
        </w:rPr>
        <w:t>еобходимо ознакомиться исполнительным производством ЧСИ и</w:t>
      </w:r>
      <w:r w:rsidRPr="3A65B77D">
        <w:rPr>
          <w:rFonts w:ascii="Times New Roman" w:hAnsi="Times New Roman" w:cs="Times New Roman"/>
          <w:sz w:val="24"/>
          <w:szCs w:val="24"/>
        </w:rPr>
        <w:t xml:space="preserve"> приложенными док</w:t>
      </w:r>
      <w:r>
        <w:rPr>
          <w:rFonts w:ascii="Times New Roman" w:hAnsi="Times New Roman" w:cs="Times New Roman"/>
          <w:sz w:val="24"/>
          <w:szCs w:val="24"/>
        </w:rPr>
        <w:t>ументами,</w:t>
      </w:r>
      <w:r w:rsidRPr="3A65B77D">
        <w:rPr>
          <w:rFonts w:ascii="Times New Roman" w:hAnsi="Times New Roman" w:cs="Times New Roman"/>
          <w:sz w:val="24"/>
          <w:szCs w:val="24"/>
        </w:rPr>
        <w:t xml:space="preserve"> после чего суду будут предоставлены доказательства, которые могут повлиять на содержание принятого решения.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3A65B77D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77706EB3" w14:textId="77777777" w:rsidR="006256A5" w:rsidRDefault="006256A5" w:rsidP="006256A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3A65B77D">
        <w:rPr>
          <w:rFonts w:ascii="Times New Roman" w:hAnsi="Times New Roman" w:cs="Times New Roman"/>
          <w:sz w:val="24"/>
          <w:szCs w:val="24"/>
        </w:rPr>
        <w:t xml:space="preserve">На основании вышеизложенного и руководствуясь ст. </w:t>
      </w:r>
      <w:r>
        <w:rPr>
          <w:rFonts w:ascii="Times New Roman" w:hAnsi="Times New Roman" w:cs="Times New Roman"/>
          <w:sz w:val="24"/>
          <w:szCs w:val="24"/>
        </w:rPr>
        <w:t>75</w:t>
      </w:r>
      <w:r w:rsidRPr="3A65B7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АП</w:t>
      </w:r>
      <w:r w:rsidRPr="3A65B77D">
        <w:rPr>
          <w:rFonts w:ascii="Times New Roman" w:hAnsi="Times New Roman" w:cs="Times New Roman"/>
          <w:sz w:val="24"/>
          <w:szCs w:val="24"/>
        </w:rPr>
        <w:t>ПК РК,</w:t>
      </w:r>
    </w:p>
    <w:p w14:paraId="2F53C5B6" w14:textId="77777777" w:rsidR="006256A5" w:rsidRDefault="006256A5" w:rsidP="006256A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BD4942F" w14:textId="77777777" w:rsidR="006256A5" w:rsidRDefault="006256A5" w:rsidP="006256A5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3A65B77D">
        <w:rPr>
          <w:rFonts w:ascii="Times New Roman" w:hAnsi="Times New Roman" w:cs="Times New Roman"/>
          <w:b/>
          <w:bCs/>
          <w:sz w:val="24"/>
          <w:szCs w:val="24"/>
        </w:rPr>
        <w:t>ПРОШУ СУД:</w:t>
      </w:r>
    </w:p>
    <w:p w14:paraId="6545AA56" w14:textId="77777777" w:rsidR="006256A5" w:rsidRDefault="006256A5" w:rsidP="006256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3A65B77D">
        <w:rPr>
          <w:rFonts w:ascii="Times New Roman" w:hAnsi="Times New Roman" w:cs="Times New Roman"/>
          <w:sz w:val="24"/>
          <w:szCs w:val="24"/>
        </w:rPr>
        <w:t> </w:t>
      </w:r>
    </w:p>
    <w:p w14:paraId="3CA48839" w14:textId="77777777" w:rsidR="006256A5" w:rsidRPr="00A566C5" w:rsidRDefault="006256A5" w:rsidP="006256A5">
      <w:pPr>
        <w:pStyle w:val="a5"/>
        <w:numPr>
          <w:ilvl w:val="0"/>
          <w:numId w:val="2"/>
        </w:numPr>
        <w:spacing w:after="0" w:line="240" w:lineRule="auto"/>
        <w:ind w:left="426"/>
        <w:jc w:val="both"/>
        <w:rPr>
          <w:color w:val="000000" w:themeColor="text1"/>
          <w:sz w:val="24"/>
          <w:szCs w:val="24"/>
        </w:rPr>
      </w:pPr>
      <w:r w:rsidRPr="3A65B77D">
        <w:rPr>
          <w:rFonts w:ascii="Times New Roman" w:hAnsi="Times New Roman" w:cs="Times New Roman"/>
          <w:sz w:val="24"/>
          <w:szCs w:val="24"/>
        </w:rPr>
        <w:t>Предоставить возможность ознакомления с</w:t>
      </w:r>
      <w:r>
        <w:rPr>
          <w:rFonts w:ascii="Times New Roman" w:hAnsi="Times New Roman" w:cs="Times New Roman"/>
          <w:sz w:val="24"/>
          <w:szCs w:val="24"/>
        </w:rPr>
        <w:t>о всеми материалами административного</w:t>
      </w:r>
      <w:r w:rsidRPr="002E058C">
        <w:rPr>
          <w:rFonts w:ascii="Times New Roman" w:hAnsi="Times New Roman" w:cs="Times New Roman"/>
          <w:sz w:val="24"/>
          <w:szCs w:val="24"/>
        </w:rPr>
        <w:t xml:space="preserve"> </w:t>
      </w:r>
      <w:r w:rsidRPr="00852319">
        <w:rPr>
          <w:rFonts w:ascii="Times New Roman" w:hAnsi="Times New Roman" w:cs="Times New Roman"/>
          <w:sz w:val="24"/>
          <w:szCs w:val="24"/>
        </w:rPr>
        <w:t>дел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52319">
        <w:rPr>
          <w:rFonts w:ascii="Times New Roman" w:hAnsi="Times New Roman" w:cs="Times New Roman"/>
          <w:sz w:val="24"/>
          <w:szCs w:val="24"/>
        </w:rPr>
        <w:t xml:space="preserve"> </w:t>
      </w:r>
      <w:r w:rsidRPr="00CC1EF7">
        <w:rPr>
          <w:rFonts w:ascii="Times New Roman" w:hAnsi="Times New Roman" w:cs="Times New Roman"/>
          <w:sz w:val="24"/>
          <w:szCs w:val="24"/>
        </w:rPr>
        <w:t xml:space="preserve">№ </w:t>
      </w:r>
      <w:proofErr w:type="gramStart"/>
      <w:r w:rsidRPr="00FF7FA2">
        <w:rPr>
          <w:rFonts w:ascii="Times New Roman" w:hAnsi="Times New Roman" w:cs="Times New Roman"/>
          <w:sz w:val="24"/>
          <w:szCs w:val="24"/>
        </w:rPr>
        <w:t>№7594-23-00-4</w:t>
      </w:r>
      <w:proofErr w:type="gramEnd"/>
      <w:r w:rsidRPr="00FF7FA2">
        <w:rPr>
          <w:rFonts w:ascii="Times New Roman" w:hAnsi="Times New Roman" w:cs="Times New Roman"/>
          <w:sz w:val="24"/>
          <w:szCs w:val="24"/>
        </w:rPr>
        <w:t>\929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F0ACA87" w14:textId="77777777" w:rsidR="006256A5" w:rsidRDefault="006256A5" w:rsidP="006256A5">
      <w:pPr>
        <w:pStyle w:val="a5"/>
        <w:numPr>
          <w:ilvl w:val="0"/>
          <w:numId w:val="2"/>
        </w:numPr>
        <w:spacing w:after="0" w:line="240" w:lineRule="auto"/>
        <w:ind w:left="426"/>
        <w:jc w:val="both"/>
        <w:rPr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Провести судебные заседания</w:t>
      </w:r>
      <w:r w:rsidRPr="3A65B7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по средствам мобильной видеоконференцсвязи.  </w:t>
      </w:r>
    </w:p>
    <w:p w14:paraId="2C084C06" w14:textId="77777777" w:rsidR="006256A5" w:rsidRDefault="006256A5" w:rsidP="006256A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55957BF" w14:textId="77777777" w:rsidR="006256A5" w:rsidRDefault="006256A5" w:rsidP="006256A5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F8824DC" w14:textId="77777777" w:rsidR="006256A5" w:rsidRDefault="006256A5" w:rsidP="006256A5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4FAEA09" w14:textId="77777777" w:rsidR="006256A5" w:rsidRPr="00DD72BE" w:rsidRDefault="006256A5" w:rsidP="006256A5">
      <w:pPr>
        <w:spacing w:after="0"/>
        <w:rPr>
          <w:rFonts w:ascii="Times New Roman" w:hAnsi="Times New Roman" w:cs="Times New Roman"/>
          <w:b/>
          <w:sz w:val="24"/>
        </w:rPr>
      </w:pPr>
      <w:r w:rsidRPr="00DD72BE">
        <w:rPr>
          <w:rFonts w:ascii="Times New Roman" w:hAnsi="Times New Roman" w:cs="Times New Roman"/>
          <w:b/>
          <w:sz w:val="24"/>
        </w:rPr>
        <w:t>С уважением,</w:t>
      </w:r>
    </w:p>
    <w:p w14:paraId="28F11424" w14:textId="77777777" w:rsidR="006256A5" w:rsidRPr="00DD72BE" w:rsidRDefault="006256A5" w:rsidP="006256A5">
      <w:pPr>
        <w:spacing w:after="0"/>
        <w:rPr>
          <w:rFonts w:ascii="Times New Roman" w:hAnsi="Times New Roman" w:cs="Times New Roman"/>
          <w:b/>
          <w:sz w:val="24"/>
        </w:rPr>
      </w:pPr>
      <w:r w:rsidRPr="00DD72BE">
        <w:rPr>
          <w:rFonts w:ascii="Times New Roman" w:hAnsi="Times New Roman" w:cs="Times New Roman"/>
          <w:b/>
          <w:sz w:val="24"/>
        </w:rPr>
        <w:t>Представитель по доверенности</w:t>
      </w:r>
    </w:p>
    <w:p w14:paraId="439E7DBF" w14:textId="77777777" w:rsidR="006256A5" w:rsidRPr="00316781" w:rsidRDefault="006256A5" w:rsidP="006256A5">
      <w:pPr>
        <w:spacing w:after="0"/>
        <w:jc w:val="right"/>
        <w:rPr>
          <w:rFonts w:ascii="Times New Roman" w:hAnsi="Times New Roman" w:cs="Times New Roman"/>
          <w:b/>
          <w:sz w:val="24"/>
          <w:lang w:val="kk-KZ"/>
        </w:rPr>
      </w:pPr>
      <w:r w:rsidRPr="00DD72BE">
        <w:rPr>
          <w:rFonts w:ascii="Times New Roman" w:hAnsi="Times New Roman" w:cs="Times New Roman"/>
          <w:b/>
          <w:sz w:val="24"/>
        </w:rPr>
        <w:t>__________/</w:t>
      </w:r>
      <w:r>
        <w:rPr>
          <w:rFonts w:ascii="Times New Roman" w:hAnsi="Times New Roman" w:cs="Times New Roman"/>
          <w:b/>
          <w:sz w:val="24"/>
        </w:rPr>
        <w:t>Н</w:t>
      </w:r>
      <w:r>
        <w:rPr>
          <w:rFonts w:ascii="Times New Roman" w:hAnsi="Times New Roman" w:cs="Times New Roman"/>
          <w:b/>
          <w:sz w:val="24"/>
          <w:lang w:val="kk-KZ"/>
        </w:rPr>
        <w:t>ұрланов Н.Н.</w:t>
      </w:r>
    </w:p>
    <w:p w14:paraId="324AEBF8" w14:textId="77777777" w:rsidR="006256A5" w:rsidRDefault="006256A5" w:rsidP="006256A5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F4B4BED" w14:textId="77777777" w:rsidR="006256A5" w:rsidRPr="009D3057" w:rsidRDefault="006256A5" w:rsidP="006256A5">
      <w:pPr>
        <w:spacing w:after="0"/>
        <w:ind w:left="3540" w:firstLine="708"/>
        <w:jc w:val="both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bCs/>
          <w:sz w:val="16"/>
          <w:szCs w:val="16"/>
        </w:rPr>
        <w:t>«_</w:t>
      </w:r>
      <w:proofErr w:type="gramStart"/>
      <w:r>
        <w:rPr>
          <w:rFonts w:ascii="Times New Roman" w:hAnsi="Times New Roman" w:cs="Times New Roman"/>
          <w:bCs/>
          <w:sz w:val="16"/>
          <w:szCs w:val="16"/>
        </w:rPr>
        <w:t>_»_</w:t>
      </w:r>
      <w:proofErr w:type="gramEnd"/>
      <w:r>
        <w:rPr>
          <w:rFonts w:ascii="Times New Roman" w:hAnsi="Times New Roman" w:cs="Times New Roman"/>
          <w:bCs/>
          <w:sz w:val="16"/>
          <w:szCs w:val="16"/>
        </w:rPr>
        <w:t>_________202</w:t>
      </w:r>
      <w:r>
        <w:rPr>
          <w:rFonts w:ascii="Times New Roman" w:hAnsi="Times New Roman" w:cs="Times New Roman"/>
          <w:bCs/>
          <w:sz w:val="16"/>
          <w:szCs w:val="16"/>
          <w:lang w:val="kk-KZ"/>
        </w:rPr>
        <w:t>3</w:t>
      </w:r>
      <w:r w:rsidRPr="009D3057">
        <w:rPr>
          <w:rFonts w:ascii="Times New Roman" w:hAnsi="Times New Roman" w:cs="Times New Roman"/>
          <w:bCs/>
          <w:sz w:val="16"/>
          <w:szCs w:val="16"/>
        </w:rPr>
        <w:t xml:space="preserve"> год</w:t>
      </w:r>
    </w:p>
    <w:p w14:paraId="06ACC434" w14:textId="77777777" w:rsidR="006256A5" w:rsidRDefault="006256A5" w:rsidP="006256A5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CEFB12B" w14:textId="77777777" w:rsidR="006256A5" w:rsidRDefault="006256A5" w:rsidP="006256A5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D398EC9" w14:textId="501562AA" w:rsidR="00DD72BE" w:rsidRPr="00DD72BE" w:rsidRDefault="00DD72BE" w:rsidP="00DD72BE">
      <w:pPr>
        <w:spacing w:after="0"/>
        <w:jc w:val="right"/>
        <w:rPr>
          <w:rFonts w:ascii="Times New Roman" w:hAnsi="Times New Roman" w:cs="Times New Roman"/>
          <w:b/>
          <w:sz w:val="24"/>
        </w:rPr>
      </w:pPr>
    </w:p>
    <w:sectPr w:rsidR="00DD72BE" w:rsidRPr="00DD72BE" w:rsidSect="00C93C87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D13F5"/>
    <w:multiLevelType w:val="hybridMultilevel"/>
    <w:tmpl w:val="880A5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884B37"/>
    <w:multiLevelType w:val="hybridMultilevel"/>
    <w:tmpl w:val="EEAE46B6"/>
    <w:lvl w:ilvl="0" w:tplc="100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391853819">
    <w:abstractNumId w:val="0"/>
  </w:num>
  <w:num w:numId="2" w16cid:durableId="2387520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0438"/>
    <w:rsid w:val="00025AA9"/>
    <w:rsid w:val="00057114"/>
    <w:rsid w:val="0008039D"/>
    <w:rsid w:val="000D0452"/>
    <w:rsid w:val="000D705E"/>
    <w:rsid w:val="001E1AD7"/>
    <w:rsid w:val="001F7FDD"/>
    <w:rsid w:val="00212866"/>
    <w:rsid w:val="00230251"/>
    <w:rsid w:val="00316781"/>
    <w:rsid w:val="00397A62"/>
    <w:rsid w:val="003A719E"/>
    <w:rsid w:val="00441CA1"/>
    <w:rsid w:val="00476DB2"/>
    <w:rsid w:val="00571A4B"/>
    <w:rsid w:val="005979C0"/>
    <w:rsid w:val="005E7020"/>
    <w:rsid w:val="006256A5"/>
    <w:rsid w:val="00676D34"/>
    <w:rsid w:val="00701A44"/>
    <w:rsid w:val="007B1BCC"/>
    <w:rsid w:val="00845EA3"/>
    <w:rsid w:val="00877CD8"/>
    <w:rsid w:val="008E6B31"/>
    <w:rsid w:val="00907BFF"/>
    <w:rsid w:val="009D3057"/>
    <w:rsid w:val="00A50438"/>
    <w:rsid w:val="00A752B2"/>
    <w:rsid w:val="00A81B8B"/>
    <w:rsid w:val="00A8567A"/>
    <w:rsid w:val="00B104E1"/>
    <w:rsid w:val="00B31490"/>
    <w:rsid w:val="00C166F2"/>
    <w:rsid w:val="00C412B8"/>
    <w:rsid w:val="00C93C87"/>
    <w:rsid w:val="00CA49EC"/>
    <w:rsid w:val="00DB4B32"/>
    <w:rsid w:val="00DD72BE"/>
    <w:rsid w:val="00EB7F60"/>
    <w:rsid w:val="00F8652A"/>
    <w:rsid w:val="00FF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DFC1A"/>
  <w15:docId w15:val="{97624091-FE27-450D-87B9-D792D2076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C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"/>
    <w:link w:val="a4"/>
    <w:uiPriority w:val="1"/>
    <w:qFormat/>
    <w:rsid w:val="00C93C87"/>
    <w:pPr>
      <w:spacing w:after="0" w:line="240" w:lineRule="auto"/>
    </w:pPr>
  </w:style>
  <w:style w:type="character" w:customStyle="1" w:styleId="a4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3"/>
    <w:uiPriority w:val="1"/>
    <w:locked/>
    <w:rsid w:val="00C93C87"/>
  </w:style>
  <w:style w:type="paragraph" w:styleId="a5">
    <w:name w:val="List Paragraph"/>
    <w:basedOn w:val="a"/>
    <w:uiPriority w:val="34"/>
    <w:qFormat/>
    <w:rsid w:val="00DD72BE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8E6B31"/>
    <w:rPr>
      <w:color w:val="0000FF"/>
      <w:u w:val="single"/>
    </w:rPr>
  </w:style>
  <w:style w:type="character" w:customStyle="1" w:styleId="normaltextrun">
    <w:name w:val="normaltextrun"/>
    <w:basedOn w:val="a0"/>
    <w:rsid w:val="00212866"/>
  </w:style>
  <w:style w:type="paragraph" w:customStyle="1" w:styleId="1">
    <w:name w:val="Основной текст1"/>
    <w:basedOn w:val="a"/>
    <w:rsid w:val="00212866"/>
    <w:pPr>
      <w:widowControl w:val="0"/>
      <w:spacing w:after="0" w:line="262" w:lineRule="auto"/>
      <w:ind w:firstLine="40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38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akonpravo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zakonpravo.kz" TargetMode="External"/><Relationship Id="rId5" Type="http://schemas.openxmlformats.org/officeDocument/2006/relationships/hyperlink" Target="mailto:727-0316@sud.k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Адвокатская контора Закон и Право</cp:lastModifiedBy>
  <cp:revision>39</cp:revision>
  <dcterms:created xsi:type="dcterms:W3CDTF">2019-10-07T14:47:00Z</dcterms:created>
  <dcterms:modified xsi:type="dcterms:W3CDTF">2023-08-04T08:38:00Z</dcterms:modified>
</cp:coreProperties>
</file>