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76405725" w:rsidR="006116CF" w:rsidRPr="00B85432" w:rsidRDefault="00B85432" w:rsidP="00B85432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B85432">
        <w:rPr>
          <w:b/>
          <w:bCs/>
          <w:lang w:val="kk-KZ"/>
        </w:rPr>
        <w:t>Р</w:t>
      </w:r>
      <w:proofErr w:type="spellStart"/>
      <w:r w:rsidRPr="00B85432">
        <w:rPr>
          <w:b/>
          <w:bCs/>
        </w:rPr>
        <w:t>еструктуризаци</w:t>
      </w:r>
      <w:proofErr w:type="spellEnd"/>
      <w:r w:rsidRPr="00B85432">
        <w:rPr>
          <w:b/>
          <w:bCs/>
          <w:lang w:val="kk-KZ"/>
        </w:rPr>
        <w:t>я</w:t>
      </w:r>
      <w:r w:rsidRPr="00B85432">
        <w:rPr>
          <w:b/>
          <w:bCs/>
        </w:rPr>
        <w:t xml:space="preserve"> финансовых организаций и организаций, входящих в банковский конгломерат в качестве родительской организации и не являющихся финансовыми организациями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5C5B3CF3" w14:textId="77777777" w:rsidR="00ED436B" w:rsidRDefault="00CF71D8" w:rsidP="00A37F77">
      <w:pPr>
        <w:pStyle w:val="a9"/>
        <w:jc w:val="both"/>
      </w:pPr>
      <w:r>
        <w:rPr>
          <w:rFonts w:ascii="Helvetica" w:hAnsi="Helvetica" w:cs="Helvetica"/>
          <w:shd w:val="clear" w:color="auto" w:fill="FFFFFF"/>
        </w:rPr>
        <w:tab/>
      </w:r>
      <w:r w:rsidR="00ED436B">
        <w:t xml:space="preserve">Согласно ст. 59-1 Закона РК «О банках и банковской деятельности в Республике </w:t>
      </w:r>
      <w:proofErr w:type="spellStart"/>
      <w:proofErr w:type="gramStart"/>
      <w:r w:rsidR="00ED436B">
        <w:t>Казахстан»</w:t>
      </w:r>
      <w:r>
        <w:t>под</w:t>
      </w:r>
      <w:proofErr w:type="spellEnd"/>
      <w:proofErr w:type="gramEnd"/>
      <w:r>
        <w:t xml:space="preserve"> реструктуризацией банка понимается комплекс административных, юридических, финансовых, </w:t>
      </w:r>
      <w:proofErr w:type="spellStart"/>
      <w:r>
        <w:t>организационнотехнических</w:t>
      </w:r>
      <w:proofErr w:type="spellEnd"/>
      <w:r>
        <w:t xml:space="preserve"> и других мероприятий и процедур, реализуемых банком на основании плана реструктуризации банка (далее - план реструктуризации) для оздоровления его финансового положения и улучшения качества работы. </w:t>
      </w:r>
    </w:p>
    <w:p w14:paraId="72C0153E" w14:textId="77777777" w:rsidR="00ED436B" w:rsidRDefault="00CF71D8" w:rsidP="00ED436B">
      <w:pPr>
        <w:pStyle w:val="a9"/>
        <w:ind w:firstLine="720"/>
        <w:jc w:val="both"/>
      </w:pPr>
      <w:r>
        <w:t xml:space="preserve">Положения настоящей главы распространяются на проведение реструктуризации организацией, входящей в банковский конгломерат в качестве родительской организации и не являющейся банком. Положения настоящей главы не распространяются на проведение банком реструктуризации активов и (или) обязательств по требованию уполномоченного органа. </w:t>
      </w:r>
    </w:p>
    <w:p w14:paraId="5491F01D" w14:textId="77777777" w:rsidR="00ED436B" w:rsidRDefault="00CF71D8" w:rsidP="00ED436B">
      <w:pPr>
        <w:pStyle w:val="a9"/>
        <w:ind w:firstLine="720"/>
        <w:jc w:val="both"/>
      </w:pPr>
      <w:r>
        <w:t xml:space="preserve">В соответствии с </w:t>
      </w:r>
      <w:proofErr w:type="spellStart"/>
      <w:r>
        <w:t>пп</w:t>
      </w:r>
      <w:proofErr w:type="spellEnd"/>
      <w:r>
        <w:t xml:space="preserve">. 45) ст. 3 Бюджетного кодекса РК реструктуризация займа - изменение по соглашению сторон сроков, финансовых и иных условий исполнения ими обязательств по договору займа. </w:t>
      </w:r>
    </w:p>
    <w:p w14:paraId="31DC7670" w14:textId="77777777" w:rsidR="00ED436B" w:rsidRDefault="00CF71D8" w:rsidP="00ED436B">
      <w:pPr>
        <w:pStyle w:val="a9"/>
        <w:ind w:firstLine="720"/>
        <w:jc w:val="both"/>
      </w:pPr>
      <w:r>
        <w:t xml:space="preserve">Однако оба этих закона регулируют лишь узкий круг правоотношений, связанных с банковской деятельностью и бюджетом, и, следовательно, указанные выше определения неприменимы к иным отношениям. </w:t>
      </w:r>
    </w:p>
    <w:p w14:paraId="4B86EAFA" w14:textId="77777777" w:rsidR="00ED436B" w:rsidRDefault="00CF71D8" w:rsidP="00ED436B">
      <w:pPr>
        <w:pStyle w:val="a9"/>
        <w:ind w:firstLine="720"/>
        <w:jc w:val="both"/>
      </w:pPr>
      <w:r>
        <w:t xml:space="preserve">Осуществление предпринимательской деятельности участниками имущественного оборота предполагает возникновение долгов в форме кредиторской или дебиторской задолженности. В практике нередко возникают ситуации, когда по тем или иным причинам организация или индивидуальный предприниматель не имеет возможности взыскать долги с контрагентов. </w:t>
      </w:r>
    </w:p>
    <w:p w14:paraId="18D6EDF5" w14:textId="77777777" w:rsidR="00ED436B" w:rsidRDefault="00CF71D8" w:rsidP="00ED436B">
      <w:pPr>
        <w:pStyle w:val="a9"/>
        <w:ind w:firstLine="720"/>
        <w:jc w:val="both"/>
      </w:pPr>
      <w:r>
        <w:t xml:space="preserve">Как правило, подобные ситуации возникают вследствие неплатежеспособности должника либо его недобросовестности. Казалось бы, такого рода ситуации должны встречаться как редкое исключение, но на самом деле с ними сталкиваются очень многие юридические и физические лица. </w:t>
      </w:r>
    </w:p>
    <w:p w14:paraId="72B4E6C9" w14:textId="2106B192" w:rsidR="00ED436B" w:rsidRDefault="00CF71D8" w:rsidP="00ED436B">
      <w:pPr>
        <w:pStyle w:val="a9"/>
        <w:ind w:firstLine="720"/>
        <w:jc w:val="both"/>
      </w:pPr>
      <w:r>
        <w:t xml:space="preserve">В данной обстановке особую актуальность приобретает институт реструктуризации долгов, позволяющий участникам имущественного оборота преодолеть тяжелые времена без потери бизнеса, имущества и деловой репутации. </w:t>
      </w:r>
    </w:p>
    <w:p w14:paraId="522EBB5D" w14:textId="77777777" w:rsidR="00ED436B" w:rsidRDefault="00CF71D8" w:rsidP="00ED436B">
      <w:pPr>
        <w:pStyle w:val="a9"/>
        <w:ind w:firstLine="720"/>
        <w:jc w:val="both"/>
      </w:pPr>
      <w:r>
        <w:t xml:space="preserve">Глава </w:t>
      </w:r>
      <w:proofErr w:type="gramStart"/>
      <w:r>
        <w:t>34-1</w:t>
      </w:r>
      <w:proofErr w:type="gramEnd"/>
      <w:r>
        <w:t xml:space="preserve"> Гражданского процессуального Кодекса Республики Казахстан определяет порядок разрешения судом гражданских дел о реструктуризации финансовых организаций. </w:t>
      </w:r>
    </w:p>
    <w:p w14:paraId="7B4A2EB7" w14:textId="77777777" w:rsidR="00ED436B" w:rsidRDefault="00CF71D8" w:rsidP="00ED436B">
      <w:pPr>
        <w:pStyle w:val="a9"/>
        <w:ind w:firstLine="720"/>
        <w:jc w:val="both"/>
      </w:pPr>
      <w:r>
        <w:t xml:space="preserve">Согласно </w:t>
      </w:r>
      <w:proofErr w:type="spellStart"/>
      <w:r>
        <w:t>пп</w:t>
      </w:r>
      <w:proofErr w:type="spellEnd"/>
      <w:r>
        <w:t xml:space="preserve">. 4) и 6) ст. 1 Закона РК от 4 июля 2003 года «0 государственном регулировании, контроле и надзоре финансового рынка и финансовых организаций» финансовая организация - юридическое лицо, осуществляющее предпринимательскую деятельность по предоставлению финансовых услуг. Финансовые услуги - деятельность участников страхового рынка, рынка ценных бумаг, накопительных пенсионных фондов, банковская деятельность, деятельность организаций по проведению отдельных видов банковских операций, а также деятельность центрального депозитария, единого регистратора и обществ взаимного страхования, не подлежащая лицензированию. </w:t>
      </w:r>
    </w:p>
    <w:p w14:paraId="5912E7C6" w14:textId="77777777" w:rsidR="00ED436B" w:rsidRDefault="00CF71D8" w:rsidP="00ED436B">
      <w:pPr>
        <w:pStyle w:val="a9"/>
        <w:ind w:firstLine="720"/>
        <w:jc w:val="both"/>
      </w:pPr>
      <w:r>
        <w:t xml:space="preserve">Согласно </w:t>
      </w:r>
      <w:proofErr w:type="spellStart"/>
      <w:r>
        <w:t>пп</w:t>
      </w:r>
      <w:proofErr w:type="spellEnd"/>
      <w:r>
        <w:t xml:space="preserve">. 3) ст. 2 Закона РК «О банках и банковской деятельности в Республике Казахстан» банковский конгломерат - группа юридических лиц, состоящая из банковского холдинга, банка, а также дочерних организаций банковского холдинга и (или) дочерних организаций банка и (или) организаций, в которых банковский холдинг и (или) его дочерние организации имеют значительное участие в капитале. </w:t>
      </w:r>
    </w:p>
    <w:p w14:paraId="0A96FAE2" w14:textId="77777777" w:rsidR="00ED436B" w:rsidRDefault="00CF71D8" w:rsidP="00ED436B">
      <w:pPr>
        <w:pStyle w:val="a9"/>
        <w:ind w:firstLine="720"/>
        <w:jc w:val="both"/>
      </w:pPr>
      <w:r>
        <w:t xml:space="preserve">В состав банковского конгломерата не входят национальный управляющий холдинг, банковский холдинг-нерезидент Республики Казахстан, а также дочерние организации и организации, в которых банковский холдинг-нерезидент Республики Казахстан имеет значительное участие в капитале, являющиеся нерезидентами Республики Казахстан. </w:t>
      </w:r>
    </w:p>
    <w:p w14:paraId="3281CCFF" w14:textId="77777777" w:rsidR="00ED436B" w:rsidRDefault="00CF71D8" w:rsidP="00ED436B">
      <w:pPr>
        <w:pStyle w:val="a9"/>
        <w:ind w:firstLine="720"/>
        <w:jc w:val="both"/>
      </w:pPr>
      <w:r>
        <w:t xml:space="preserve">Вместе с тем, действующее законодательство не содержит единого определения понятия реструктуризации, применимого ко всем обязательственным и иным правоотношениям, связанным с долгами. В юридической науке реструктуризации долгов дается следующее определение: «Пересмотр сроков выплаты процентов по займам и/или погашения основной суммы долга. </w:t>
      </w:r>
    </w:p>
    <w:p w14:paraId="4168AC4B" w14:textId="77777777" w:rsidR="00ED436B" w:rsidRDefault="00CF71D8" w:rsidP="00ED436B">
      <w:pPr>
        <w:pStyle w:val="a9"/>
        <w:ind w:firstLine="720"/>
        <w:jc w:val="both"/>
      </w:pPr>
      <w:r>
        <w:t xml:space="preserve">Условия реструктуризации долга могут также предусматривать списание части долга и уменьшение ставки процентов». </w:t>
      </w:r>
    </w:p>
    <w:p w14:paraId="7C00E930" w14:textId="77777777" w:rsidR="00ED436B" w:rsidRDefault="00CF71D8" w:rsidP="00ED436B">
      <w:pPr>
        <w:pStyle w:val="a9"/>
        <w:ind w:firstLine="720"/>
        <w:jc w:val="both"/>
      </w:pPr>
      <w:r>
        <w:t xml:space="preserve">К реструктуризации долга также относятся: </w:t>
      </w:r>
    </w:p>
    <w:p w14:paraId="2C1BF66E" w14:textId="77777777" w:rsidR="00ED436B" w:rsidRDefault="00CF71D8" w:rsidP="00ED436B">
      <w:pPr>
        <w:pStyle w:val="a9"/>
        <w:ind w:firstLine="720"/>
        <w:jc w:val="both"/>
      </w:pPr>
      <w:r>
        <w:lastRenderedPageBreak/>
        <w:t xml:space="preserve">- отступное, зачет долгов, (ст.ст. 369, 370 ГК); </w:t>
      </w:r>
    </w:p>
    <w:p w14:paraId="4F0A5415" w14:textId="5A488B7C" w:rsidR="00ED436B" w:rsidRDefault="00CF71D8" w:rsidP="00ED436B">
      <w:pPr>
        <w:pStyle w:val="a9"/>
        <w:ind w:firstLine="720"/>
        <w:jc w:val="both"/>
      </w:pPr>
      <w:r>
        <w:t xml:space="preserve">- цессия (уступка права требования), перевод долга (ст.ст. 339, 348 ГК); </w:t>
      </w:r>
    </w:p>
    <w:p w14:paraId="1D1B12A4" w14:textId="77777777" w:rsidR="00ED436B" w:rsidRDefault="00CF71D8" w:rsidP="00ED436B">
      <w:pPr>
        <w:pStyle w:val="a9"/>
        <w:ind w:firstLine="720"/>
        <w:jc w:val="both"/>
      </w:pPr>
      <w:r>
        <w:t xml:space="preserve">- мировое соглашение (ст. 49 ГПК); </w:t>
      </w:r>
    </w:p>
    <w:p w14:paraId="4957C216" w14:textId="77777777" w:rsidR="00ED436B" w:rsidRDefault="00CF71D8" w:rsidP="00ED436B">
      <w:pPr>
        <w:pStyle w:val="a9"/>
        <w:ind w:firstLine="720"/>
        <w:jc w:val="both"/>
      </w:pPr>
      <w:r>
        <w:t xml:space="preserve">- отсрочка и рассрочка исполнения решения, изменение способа и порядка исполнения решения (ст. 233 ГПК); </w:t>
      </w:r>
    </w:p>
    <w:p w14:paraId="76024505" w14:textId="77777777" w:rsidR="00ED436B" w:rsidRDefault="00CF71D8" w:rsidP="00ED436B">
      <w:pPr>
        <w:pStyle w:val="a9"/>
        <w:ind w:firstLine="720"/>
        <w:jc w:val="both"/>
      </w:pPr>
      <w:r>
        <w:t xml:space="preserve">- индексация присужденных денежных сумм (ст. 234 ГПК); </w:t>
      </w:r>
    </w:p>
    <w:p w14:paraId="469C3D4A" w14:textId="77777777" w:rsidR="00ED436B" w:rsidRDefault="00CF71D8" w:rsidP="00ED436B">
      <w:pPr>
        <w:pStyle w:val="a9"/>
        <w:ind w:firstLine="720"/>
        <w:jc w:val="both"/>
      </w:pPr>
      <w:r>
        <w:t xml:space="preserve">- секьюритизация «перевод долга в ценные бумаги должника» (Закон РК от 20 февраля 2006 года «О проектном финансировании и секьюритизации»); </w:t>
      </w:r>
    </w:p>
    <w:p w14:paraId="0861C06B" w14:textId="77777777" w:rsidR="00ED436B" w:rsidRDefault="00CF71D8" w:rsidP="00ED436B">
      <w:pPr>
        <w:pStyle w:val="a9"/>
        <w:ind w:firstLine="720"/>
        <w:jc w:val="both"/>
      </w:pPr>
      <w:r>
        <w:t xml:space="preserve">- новация (ст. 372 ГК). </w:t>
      </w:r>
    </w:p>
    <w:p w14:paraId="4C18CC6C" w14:textId="6E6734CE" w:rsidR="00ED436B" w:rsidRDefault="00CF71D8" w:rsidP="00ED436B">
      <w:pPr>
        <w:pStyle w:val="a9"/>
        <w:ind w:firstLine="720"/>
        <w:jc w:val="both"/>
      </w:pPr>
      <w:r>
        <w:t xml:space="preserve">Новация может иметь место в форме конвертации «перевод долга в активы должника» (к примеру, конвертация «долга в услуги, товары, работы должника») или в форме конверсии «перевод долга в имущество должника» (к примеру, конверсия «долга в недвижимое имущество должника»); </w:t>
      </w:r>
    </w:p>
    <w:p w14:paraId="3A6A978E" w14:textId="77777777" w:rsidR="00ED436B" w:rsidRDefault="00CF71D8" w:rsidP="00ED436B">
      <w:pPr>
        <w:pStyle w:val="a9"/>
        <w:ind w:firstLine="720"/>
        <w:jc w:val="both"/>
      </w:pPr>
      <w:r>
        <w:t xml:space="preserve">- реорганизация юридических лиц; - реабилитационные процедуры при банкротстве (Закон РК от 7 марта 2014 года «О реабилитации и банкротстве»). </w:t>
      </w:r>
    </w:p>
    <w:p w14:paraId="6432EED0" w14:textId="77777777" w:rsidR="00ED436B" w:rsidRDefault="00CF71D8" w:rsidP="00ED436B">
      <w:pPr>
        <w:pStyle w:val="a9"/>
        <w:ind w:firstLine="720"/>
        <w:jc w:val="both"/>
      </w:pPr>
      <w:r>
        <w:t xml:space="preserve">Анализ всех определений позволяет выделить основные признаки, характеризующие понятие реструктуризация долга </w:t>
      </w:r>
      <w:proofErr w:type="gramStart"/>
      <w:r>
        <w:t>- это основанное</w:t>
      </w:r>
      <w:proofErr w:type="gramEnd"/>
      <w:r>
        <w:t xml:space="preserve"> на соглашении кредитора и должника прекращение долговых обязательств путем замены указанных обязательств иными долговыми обязательствами, предусматривающими другие условия погашения обязательств с целью восстановления платежеспособности должника. </w:t>
      </w:r>
    </w:p>
    <w:p w14:paraId="3BE01DF3" w14:textId="1FE9B78A" w:rsidR="00ED436B" w:rsidRDefault="00CF71D8" w:rsidP="00ED436B">
      <w:pPr>
        <w:pStyle w:val="a9"/>
        <w:ind w:firstLine="720"/>
        <w:jc w:val="both"/>
      </w:pPr>
      <w:r>
        <w:t xml:space="preserve">К примеру, могут быть изменены: </w:t>
      </w:r>
    </w:p>
    <w:p w14:paraId="4E118E84" w14:textId="77777777" w:rsidR="00ED436B" w:rsidRDefault="00CF71D8" w:rsidP="00ED436B">
      <w:pPr>
        <w:pStyle w:val="a9"/>
        <w:ind w:firstLine="720"/>
        <w:jc w:val="both"/>
      </w:pPr>
      <w:r>
        <w:t xml:space="preserve">- сумма займа (основного долга и/или вознаграждения); - валюта займа; - ставка (процент) вознаграждения; </w:t>
      </w:r>
    </w:p>
    <w:p w14:paraId="0347C460" w14:textId="77777777" w:rsidR="00ED436B" w:rsidRDefault="00CF71D8" w:rsidP="00ED436B">
      <w:pPr>
        <w:pStyle w:val="a9"/>
        <w:ind w:firstLine="720"/>
        <w:jc w:val="both"/>
      </w:pPr>
      <w:r>
        <w:t xml:space="preserve">- срок погашения основного долга; </w:t>
      </w:r>
    </w:p>
    <w:p w14:paraId="463379FF" w14:textId="77777777" w:rsidR="00ED436B" w:rsidRDefault="00CF71D8" w:rsidP="00ED436B">
      <w:pPr>
        <w:pStyle w:val="a9"/>
        <w:ind w:firstLine="720"/>
        <w:jc w:val="both"/>
      </w:pPr>
      <w:r>
        <w:t xml:space="preserve">- срок выплаты вознаграждения; </w:t>
      </w:r>
    </w:p>
    <w:p w14:paraId="76D0AABB" w14:textId="77777777" w:rsidR="00ED436B" w:rsidRDefault="00CF71D8" w:rsidP="00ED436B">
      <w:pPr>
        <w:pStyle w:val="a9"/>
        <w:ind w:firstLine="720"/>
        <w:jc w:val="both"/>
      </w:pPr>
      <w:r>
        <w:t xml:space="preserve">- обеспечение займа; - штрафные санкции; </w:t>
      </w:r>
    </w:p>
    <w:p w14:paraId="3BE74777" w14:textId="77777777" w:rsidR="00ED436B" w:rsidRDefault="00CF71D8" w:rsidP="00ED436B">
      <w:pPr>
        <w:pStyle w:val="a9"/>
        <w:ind w:firstLine="720"/>
        <w:jc w:val="both"/>
      </w:pPr>
      <w:r>
        <w:t xml:space="preserve">- </w:t>
      </w:r>
      <w:proofErr w:type="spellStart"/>
      <w:r>
        <w:t>ит.д</w:t>
      </w:r>
      <w:proofErr w:type="spellEnd"/>
      <w:r>
        <w:t xml:space="preserve">. На практике институт реструктуризации долга наиболее часто применяется в сфере банковского кредита, и именно кредитными организациями </w:t>
      </w:r>
      <w:proofErr w:type="spellStart"/>
      <w:r>
        <w:t>науровне</w:t>
      </w:r>
      <w:proofErr w:type="spellEnd"/>
      <w:r>
        <w:t xml:space="preserve"> внутренних документов наиболее полно и всесторонне разработаны различные варианты реструктуризации долгов. </w:t>
      </w:r>
    </w:p>
    <w:p w14:paraId="606D77A1" w14:textId="77777777" w:rsidR="00ED436B" w:rsidRDefault="00CF71D8" w:rsidP="00ED436B">
      <w:pPr>
        <w:pStyle w:val="a9"/>
        <w:ind w:firstLine="720"/>
        <w:jc w:val="both"/>
      </w:pPr>
      <w:r>
        <w:t xml:space="preserve">В этой связи, указанная глава устанавливает процессуальный порядок реструктуризации долгов лишь для финансовых организаций (банков и </w:t>
      </w:r>
      <w:proofErr w:type="gramStart"/>
      <w:r>
        <w:t>т.п.</w:t>
      </w:r>
      <w:proofErr w:type="gramEnd"/>
      <w:r>
        <w:t xml:space="preserve">), а не для всех субъектов правоотношений. </w:t>
      </w:r>
    </w:p>
    <w:p w14:paraId="42118EA7" w14:textId="369A81AC" w:rsidR="00ED436B" w:rsidRDefault="00CF71D8" w:rsidP="00ED436B">
      <w:pPr>
        <w:pStyle w:val="a9"/>
        <w:ind w:firstLine="720"/>
        <w:jc w:val="both"/>
      </w:pPr>
      <w:r>
        <w:t xml:space="preserve">Порядок реструктуризации банков детально регулируется гл. </w:t>
      </w:r>
      <w:proofErr w:type="gramStart"/>
      <w:r>
        <w:t>6-1</w:t>
      </w:r>
      <w:proofErr w:type="gramEnd"/>
      <w:r>
        <w:t xml:space="preserve"> Закона РК «О банках и банковской деятельности в Республике Казахстан». </w:t>
      </w:r>
    </w:p>
    <w:p w14:paraId="4457CA5A" w14:textId="77777777" w:rsidR="00ED436B" w:rsidRDefault="00CF71D8" w:rsidP="00ED436B">
      <w:pPr>
        <w:pStyle w:val="a9"/>
        <w:ind w:firstLine="720"/>
        <w:jc w:val="both"/>
      </w:pPr>
      <w:r>
        <w:t>Дела о реструктуризации финансовых организаций относятся к особому производству, поскольку реструктуризация осуществляется на основании соглашения между кредитором (собранием кредиторов) и должником.</w:t>
      </w:r>
    </w:p>
    <w:p w14:paraId="0B44146B" w14:textId="77777777" w:rsidR="00ED436B" w:rsidRDefault="00CF71D8" w:rsidP="00ED436B">
      <w:pPr>
        <w:pStyle w:val="a9"/>
        <w:ind w:firstLine="720"/>
        <w:jc w:val="both"/>
      </w:pPr>
      <w:r>
        <w:t xml:space="preserve"> Причиной стремления финансовых организаций к своей реструктуризации является низкая эффективность их деятельности, выражаемая в неудовлетворительных финансовых показателях, в нехватке оборотных средств, в высоком уровне кредиторской и дебиторской задолженности. </w:t>
      </w:r>
    </w:p>
    <w:p w14:paraId="4250897C" w14:textId="77777777" w:rsidR="00ED436B" w:rsidRDefault="00CF71D8" w:rsidP="00ED436B">
      <w:pPr>
        <w:pStyle w:val="a9"/>
        <w:ind w:firstLine="720"/>
        <w:jc w:val="both"/>
      </w:pPr>
      <w:r>
        <w:t xml:space="preserve">Судебная реструктуризация может позволить решить данные проблемы, </w:t>
      </w:r>
      <w:proofErr w:type="gramStart"/>
      <w:r>
        <w:t>т.к.</w:t>
      </w:r>
      <w:proofErr w:type="gramEnd"/>
      <w:r>
        <w:t xml:space="preserve"> после принятия судебного решения о проведении реструктуризации наступают такие правовые последствия, как недопущение обращения взыскания на имущество финансовой организации и др. </w:t>
      </w:r>
    </w:p>
    <w:p w14:paraId="5B37B531" w14:textId="77777777" w:rsidR="00ED436B" w:rsidRDefault="00CF71D8" w:rsidP="00ED436B">
      <w:pPr>
        <w:pStyle w:val="a9"/>
        <w:ind w:firstLine="720"/>
        <w:jc w:val="both"/>
      </w:pPr>
      <w:r>
        <w:t xml:space="preserve">Для реструктуризации характерны следующие этапы: - разработка детального проекта плана предстоящей реструктуризации; - подписание ряда соглашений: соглашения финансовой организации с Национальным Банком РК по вопросам реструктуризации финансовой организации; соглашения о конфиденциальности между сторонами; соглашения между должником и кредиторами об отказе требовать немедленного исполнения обязательства и т.п.; - подписание самого соглашения о реструктуризации в письменной форме. </w:t>
      </w:r>
    </w:p>
    <w:p w14:paraId="3AF15152" w14:textId="77777777" w:rsidR="00ED436B" w:rsidRDefault="00CF71D8" w:rsidP="00ED436B">
      <w:pPr>
        <w:pStyle w:val="a9"/>
        <w:ind w:firstLine="720"/>
        <w:jc w:val="both"/>
      </w:pPr>
      <w:r>
        <w:t xml:space="preserve">Его подписание означает признание существующей задолженности, а также начало течения нового трехгодичного срока исковой давности. </w:t>
      </w:r>
    </w:p>
    <w:p w14:paraId="0C0F2C91" w14:textId="77777777" w:rsidR="00ED436B" w:rsidRDefault="00CF71D8" w:rsidP="00ED436B">
      <w:pPr>
        <w:pStyle w:val="a9"/>
        <w:ind w:firstLine="720"/>
        <w:jc w:val="both"/>
      </w:pPr>
      <w:r>
        <w:t xml:space="preserve">Заявление о реструктуризации финансовой организации по форме и содержанию должно в полной мере отвечать общим требованиям, установленным ст.ст. 150, 151 ГПК, а также специальным требованиям: - в заявлении должны быть указаны предусмотренные законом основания для реструктуризации финансовой организации. </w:t>
      </w:r>
    </w:p>
    <w:p w14:paraId="1187D4C4" w14:textId="77777777" w:rsidR="00ED436B" w:rsidRDefault="00CF71D8" w:rsidP="00ED436B">
      <w:pPr>
        <w:pStyle w:val="a9"/>
        <w:ind w:firstLine="720"/>
        <w:jc w:val="both"/>
      </w:pPr>
      <w:r>
        <w:lastRenderedPageBreak/>
        <w:t xml:space="preserve">Эти основания, предусмотрены ст. </w:t>
      </w:r>
      <w:proofErr w:type="gramStart"/>
      <w:r>
        <w:t>59-2</w:t>
      </w:r>
      <w:proofErr w:type="gramEnd"/>
      <w:r>
        <w:t xml:space="preserve"> Закона РК «О банках и банковской деятельности в Республике Казахстан». </w:t>
      </w:r>
    </w:p>
    <w:p w14:paraId="7192285E" w14:textId="77777777" w:rsidR="00ED436B" w:rsidRDefault="00CF71D8" w:rsidP="00ED436B">
      <w:pPr>
        <w:pStyle w:val="a9"/>
        <w:ind w:firstLine="720"/>
        <w:jc w:val="both"/>
      </w:pPr>
      <w:r>
        <w:t xml:space="preserve">Так, реструктуризация банка может быть осуществлена в связи с неспособностью банка исполнять требования отдельных кредиторов по обязательствам в сроки, превышающие семь календарных дней с момента наступления даты их исполнения, в связи с отсутствием или недостаточностью денег банка. Вместе с тем, следует учесть, что в заявлении не должны указываться другие требования, поскольку они являются самостоятельными требованиями и подлежат разрешению в ином производстве (как в особом, так и исковом или особом исковом производстве). </w:t>
      </w:r>
    </w:p>
    <w:p w14:paraId="644DD6B7" w14:textId="77777777" w:rsidR="00ED436B" w:rsidRDefault="00CF71D8" w:rsidP="00ED436B">
      <w:pPr>
        <w:pStyle w:val="a9"/>
        <w:ind w:firstLine="720"/>
        <w:jc w:val="both"/>
      </w:pPr>
      <w:r>
        <w:t xml:space="preserve">К заявлению должны быть приложены заверенные финансовой организацией: </w:t>
      </w:r>
    </w:p>
    <w:p w14:paraId="563F23B1" w14:textId="77777777" w:rsidR="00ED436B" w:rsidRDefault="00CF71D8" w:rsidP="00ED436B">
      <w:pPr>
        <w:pStyle w:val="a9"/>
        <w:ind w:firstLine="720"/>
        <w:jc w:val="both"/>
      </w:pPr>
      <w:r>
        <w:t xml:space="preserve">1) копия решения совета директоров финансовой организации о проведении реструктуризации; </w:t>
      </w:r>
    </w:p>
    <w:p w14:paraId="4342E3A7" w14:textId="77777777" w:rsidR="00ED436B" w:rsidRDefault="00CF71D8" w:rsidP="00ED436B">
      <w:pPr>
        <w:pStyle w:val="a9"/>
        <w:ind w:firstLine="720"/>
        <w:jc w:val="both"/>
      </w:pPr>
      <w:r>
        <w:t xml:space="preserve">2)копия письменного соглашения финансовой организации с Национальным Банком РК по вопросам реструктуризации финансовой организации; </w:t>
      </w:r>
    </w:p>
    <w:p w14:paraId="26D8F568" w14:textId="77777777" w:rsidR="00ED436B" w:rsidRDefault="00CF71D8" w:rsidP="00ED436B">
      <w:pPr>
        <w:pStyle w:val="a9"/>
        <w:ind w:firstLine="720"/>
        <w:jc w:val="both"/>
      </w:pPr>
      <w:r>
        <w:t>3)проект плана реструктуризации финансовой организации. Заявление подается с копиями по числу лиц, участвующих в деле.</w:t>
      </w:r>
    </w:p>
    <w:p w14:paraId="230A2E02" w14:textId="77777777" w:rsidR="00ED436B" w:rsidRDefault="00CF71D8" w:rsidP="00ED436B">
      <w:pPr>
        <w:pStyle w:val="a9"/>
        <w:ind w:firstLine="720"/>
        <w:jc w:val="both"/>
      </w:pPr>
      <w:r>
        <w:t xml:space="preserve"> Если заявление подано с нарушением указанных требований, оно должно быть на основании ст. 155 ГПК оставлено без движения При подготовке дела о реструктуризации финансовой организации к судебному разбирательству, помимо действий, предусмотренных ст. 170 ГПК, суд уведомляет кредиторов, вовлеченных в реструктуризацию, Национальный Банк РК о времени и месте рассмотрения дела в суде. </w:t>
      </w:r>
    </w:p>
    <w:p w14:paraId="380C202E" w14:textId="77777777" w:rsidR="00ED436B" w:rsidRDefault="00CF71D8" w:rsidP="00ED436B">
      <w:pPr>
        <w:pStyle w:val="a9"/>
        <w:ind w:firstLine="720"/>
        <w:jc w:val="both"/>
      </w:pPr>
      <w:r>
        <w:t xml:space="preserve">После завершения предварительной подготовки дела, но не позднее пяти дней после его возбуждения дело о реструктуризации финансовой организации должно быть назначено к судебному разбирательству, о чем суд выносит определение. </w:t>
      </w:r>
    </w:p>
    <w:p w14:paraId="351453FB" w14:textId="77777777" w:rsidR="00ED436B" w:rsidRDefault="00CF71D8" w:rsidP="00ED436B">
      <w:pPr>
        <w:pStyle w:val="a9"/>
        <w:ind w:firstLine="720"/>
        <w:jc w:val="both"/>
      </w:pPr>
      <w:r>
        <w:t xml:space="preserve">Дело о реструктуризации финансовой организации должно быть рассмотрено судом в срок, не превышающий пяти дней со дня возбуждения дела. Краткий срок рассмотрения дела в суде связан с тем, что суд не рассматривает спор о праве, а фактически проверяет лишь наличие необходимых оснований для начала проведения реструктуризации. </w:t>
      </w:r>
    </w:p>
    <w:p w14:paraId="71C5F7FB" w14:textId="77777777" w:rsidR="00ED436B" w:rsidRDefault="00CF71D8" w:rsidP="00ED436B">
      <w:pPr>
        <w:pStyle w:val="a9"/>
        <w:ind w:firstLine="720"/>
        <w:jc w:val="both"/>
      </w:pPr>
      <w:r>
        <w:t xml:space="preserve">Кроме того, до подачи заявления в суд финансовая организация проводит ряд правовых, организационных и иных мероприятий: доказывает совету директоров о необходимости проведения реструктуризации; подписывает соглашение с Национальным Банком РК по вопросам реструктуризации финансовой организации; разрабатывает детальный проект плана предстоящей реструктуризации. Решение суда по делу о реструктуризации финансовой организации выносится в порядке, установленном ст. 217 ГПК и должно отвечать всем требованиям, предъявляемым к решению суда ст. 221 ГПК. </w:t>
      </w:r>
    </w:p>
    <w:p w14:paraId="14BF2410" w14:textId="03D732D6" w:rsidR="00ED436B" w:rsidRDefault="00CF71D8" w:rsidP="00ED436B">
      <w:pPr>
        <w:pStyle w:val="a9"/>
        <w:ind w:firstLine="720"/>
        <w:jc w:val="both"/>
      </w:pPr>
      <w:r>
        <w:t xml:space="preserve">В резолютивной части решения указывается: </w:t>
      </w:r>
    </w:p>
    <w:p w14:paraId="5EF4FB7A" w14:textId="77777777" w:rsidR="00ED436B" w:rsidRDefault="00CF71D8" w:rsidP="00ED436B">
      <w:pPr>
        <w:pStyle w:val="a9"/>
        <w:ind w:firstLine="720"/>
        <w:jc w:val="both"/>
      </w:pPr>
      <w:r>
        <w:t xml:space="preserve">1) наименование финансовой организации; </w:t>
      </w:r>
    </w:p>
    <w:p w14:paraId="44D01D20" w14:textId="7EFA2F49" w:rsidR="00ED436B" w:rsidRDefault="00CF71D8" w:rsidP="00ED436B">
      <w:pPr>
        <w:pStyle w:val="a9"/>
        <w:ind w:firstLine="720"/>
        <w:jc w:val="both"/>
      </w:pPr>
      <w:r>
        <w:t xml:space="preserve">2) Указание о проведении реструктуризации финансовой организации; </w:t>
      </w:r>
    </w:p>
    <w:p w14:paraId="49BC6E06" w14:textId="77777777" w:rsidR="00ED436B" w:rsidRDefault="00CF71D8" w:rsidP="00ED436B">
      <w:pPr>
        <w:pStyle w:val="a9"/>
        <w:ind w:firstLine="720"/>
        <w:jc w:val="both"/>
      </w:pPr>
      <w:r>
        <w:t xml:space="preserve">3) о сроке реструктуризации; </w:t>
      </w:r>
    </w:p>
    <w:p w14:paraId="10AB8D59" w14:textId="77777777" w:rsidR="00ED436B" w:rsidRDefault="00CF71D8" w:rsidP="00ED436B">
      <w:pPr>
        <w:pStyle w:val="a9"/>
        <w:ind w:firstLine="720"/>
        <w:jc w:val="both"/>
      </w:pPr>
      <w:r>
        <w:t xml:space="preserve">4) о должностных лицах финансовой организации, ответственных за проведение реструктуризации, созыв и проведение собрания кредиторов. </w:t>
      </w:r>
    </w:p>
    <w:p w14:paraId="455F673A" w14:textId="77777777" w:rsidR="00ED436B" w:rsidRDefault="00CF71D8" w:rsidP="00ED436B">
      <w:pPr>
        <w:pStyle w:val="a9"/>
        <w:ind w:firstLine="720"/>
        <w:jc w:val="both"/>
      </w:pPr>
      <w:r>
        <w:t xml:space="preserve">Также в резолютивной части решения указывается: </w:t>
      </w:r>
    </w:p>
    <w:p w14:paraId="66BC22EF" w14:textId="77777777" w:rsidR="00ED436B" w:rsidRDefault="00CF71D8" w:rsidP="00ED436B">
      <w:pPr>
        <w:pStyle w:val="a9"/>
        <w:ind w:firstLine="720"/>
        <w:jc w:val="both"/>
      </w:pPr>
      <w:r>
        <w:t xml:space="preserve">- об отмене обеспечений иска, принятых иными судами Республики Казахстан до вынесения решения о проведении реструктуризации в отношении финансовой организации или организации, входящей в банковский конгломерат в качестве родительской организации и не являющейся финансовой организацией, и (или) ее имущества (п. 3 ст. 163 ГПК); </w:t>
      </w:r>
    </w:p>
    <w:p w14:paraId="2253BA42" w14:textId="77777777" w:rsidR="00ED436B" w:rsidRDefault="00CF71D8" w:rsidP="00ED436B">
      <w:pPr>
        <w:pStyle w:val="a9"/>
        <w:ind w:firstLine="720"/>
        <w:jc w:val="both"/>
      </w:pPr>
      <w:r>
        <w:t xml:space="preserve">- о немедленном его исполнении (п. </w:t>
      </w:r>
      <w:proofErr w:type="gramStart"/>
      <w:r>
        <w:t>1-1</w:t>
      </w:r>
      <w:proofErr w:type="gramEnd"/>
      <w:r>
        <w:t xml:space="preserve"> ст. 235 ГПК). Последствиями начала проведения реструктуризации являются: </w:t>
      </w:r>
    </w:p>
    <w:p w14:paraId="5AC5AB08" w14:textId="77777777" w:rsidR="00ED436B" w:rsidRDefault="00CF71D8" w:rsidP="00ED436B">
      <w:pPr>
        <w:pStyle w:val="a9"/>
        <w:ind w:firstLine="720"/>
        <w:jc w:val="both"/>
      </w:pPr>
      <w:r>
        <w:t xml:space="preserve">1)приостановление исполнения ранее принятых решений судов, </w:t>
      </w:r>
      <w:proofErr w:type="gramStart"/>
      <w:r>
        <w:t xml:space="preserve">арбитраж </w:t>
      </w:r>
      <w:proofErr w:type="spellStart"/>
      <w:r>
        <w:t>ных</w:t>
      </w:r>
      <w:proofErr w:type="spellEnd"/>
      <w:proofErr w:type="gramEnd"/>
      <w:r>
        <w:t xml:space="preserve"> и третейских судов об удовлетворении требований по обязательствам, которые предполагается реструктурировать. Также приостанавливается исполнение требований кредиторов финансовой организации, обязательства перед которыми предполагается реструктурировать, заявленных до вступления в силу решения суда о проведении реструктуризации и в период реструктуризации финансовой организации; </w:t>
      </w:r>
    </w:p>
    <w:p w14:paraId="4E449E1C" w14:textId="77777777" w:rsidR="00ED436B" w:rsidRDefault="00CF71D8" w:rsidP="00ED436B">
      <w:pPr>
        <w:pStyle w:val="a9"/>
        <w:ind w:firstLine="720"/>
        <w:jc w:val="both"/>
      </w:pPr>
      <w:r>
        <w:t xml:space="preserve">2) недопущение обращения взыскания на имущество финансовой организации. </w:t>
      </w:r>
    </w:p>
    <w:p w14:paraId="7625336A" w14:textId="77777777" w:rsidR="00ED436B" w:rsidRDefault="00CF71D8" w:rsidP="00ED436B">
      <w:pPr>
        <w:pStyle w:val="a9"/>
        <w:ind w:firstLine="720"/>
        <w:jc w:val="both"/>
      </w:pPr>
      <w:r>
        <w:lastRenderedPageBreak/>
        <w:t xml:space="preserve">Согласно ст. 158 ГПК также не допускается принятие обеспечительных мер в отношении финансовой организации в период ее реструктуризации. </w:t>
      </w:r>
    </w:p>
    <w:p w14:paraId="18F8B70B" w14:textId="77777777" w:rsidR="00ED436B" w:rsidRDefault="00CF71D8" w:rsidP="00ED436B">
      <w:pPr>
        <w:pStyle w:val="a9"/>
        <w:ind w:firstLine="720"/>
        <w:jc w:val="both"/>
      </w:pPr>
      <w:r>
        <w:t xml:space="preserve">Согласно п. </w:t>
      </w:r>
      <w:proofErr w:type="gramStart"/>
      <w:r>
        <w:t>1-1</w:t>
      </w:r>
      <w:proofErr w:type="gramEnd"/>
      <w:r>
        <w:t xml:space="preserve"> ст. 235 ГПК решения суда о проведении реструктуризации финансовых организаций, вступают в законную силу со дня их принятия и подлежат немедленному исполнению. </w:t>
      </w:r>
    </w:p>
    <w:p w14:paraId="04398670" w14:textId="2DE72EBC" w:rsidR="00ED436B" w:rsidRDefault="00CF71D8" w:rsidP="00ED436B">
      <w:pPr>
        <w:pStyle w:val="a9"/>
        <w:ind w:firstLine="720"/>
        <w:jc w:val="both"/>
      </w:pPr>
      <w:r>
        <w:t xml:space="preserve">Решение суда, которым заявление признано обоснованным, являясь видом судебного акта, одновременно является исполнительным документом, который приводится в исполнение в порядке, установленном для исполнения судебных актов. </w:t>
      </w:r>
      <w:proofErr w:type="gramStart"/>
      <w:r>
        <w:t>Т.е.</w:t>
      </w:r>
      <w:proofErr w:type="gramEnd"/>
      <w:r>
        <w:t xml:space="preserve">, если по другим решениям судов выписываются дополнительно исполнительные листы, то по такому решению исполнительный лист не выписывается, т.к. он сам является исполнительным листом. </w:t>
      </w:r>
    </w:p>
    <w:p w14:paraId="58D10D3E" w14:textId="77777777" w:rsidR="00941EF2" w:rsidRDefault="00CF71D8" w:rsidP="00ED436B">
      <w:pPr>
        <w:pStyle w:val="a9"/>
        <w:ind w:firstLine="720"/>
        <w:jc w:val="both"/>
      </w:pPr>
      <w:r>
        <w:t xml:space="preserve">Копия решения по делу о проведении реструктуризации финансовой организации должно быть направлено: </w:t>
      </w:r>
    </w:p>
    <w:p w14:paraId="05CAA98E" w14:textId="77777777" w:rsidR="00941EF2" w:rsidRDefault="00CF71D8" w:rsidP="00ED436B">
      <w:pPr>
        <w:pStyle w:val="a9"/>
        <w:ind w:firstLine="720"/>
        <w:jc w:val="both"/>
      </w:pPr>
      <w:r>
        <w:t xml:space="preserve">- финансовой организации; </w:t>
      </w:r>
    </w:p>
    <w:p w14:paraId="05D49570" w14:textId="47759B11" w:rsidR="00941EF2" w:rsidRDefault="00CF71D8" w:rsidP="00ED436B">
      <w:pPr>
        <w:pStyle w:val="a9"/>
        <w:ind w:firstLine="720"/>
        <w:jc w:val="both"/>
      </w:pPr>
      <w:r>
        <w:t xml:space="preserve">- Национальному Банку РК; </w:t>
      </w:r>
    </w:p>
    <w:p w14:paraId="438757BE" w14:textId="77777777" w:rsidR="00941EF2" w:rsidRDefault="00CF71D8" w:rsidP="00ED436B">
      <w:pPr>
        <w:pStyle w:val="a9"/>
        <w:ind w:firstLine="720"/>
        <w:jc w:val="both"/>
      </w:pPr>
      <w:r>
        <w:t xml:space="preserve">- в территориальные органы исполнительного производства. </w:t>
      </w:r>
    </w:p>
    <w:p w14:paraId="7605FB81" w14:textId="77777777" w:rsidR="00941EF2" w:rsidRDefault="00CF71D8" w:rsidP="00ED436B">
      <w:pPr>
        <w:pStyle w:val="a9"/>
        <w:ind w:firstLine="720"/>
        <w:jc w:val="both"/>
      </w:pPr>
      <w:r>
        <w:t xml:space="preserve">Таким образом, копия решения суда направляется судом вышеуказанным лицам немедленно после вынесения такого решения (п. 3 ст. 236 ГПК). </w:t>
      </w:r>
    </w:p>
    <w:p w14:paraId="1B5F1E15" w14:textId="77777777" w:rsidR="00941EF2" w:rsidRDefault="00CF71D8" w:rsidP="00ED436B">
      <w:pPr>
        <w:pStyle w:val="a9"/>
        <w:ind w:firstLine="720"/>
        <w:jc w:val="both"/>
      </w:pPr>
      <w:r>
        <w:t xml:space="preserve">К примеру, если решение суда вынесено 1 </w:t>
      </w:r>
      <w:proofErr w:type="spellStart"/>
      <w:r>
        <w:t>ареля</w:t>
      </w:r>
      <w:proofErr w:type="spellEnd"/>
      <w:r>
        <w:t xml:space="preserve"> 2014 года, то копия решения должна быть изготовлена и направлена на исполнение 1 апреля 2014 года. </w:t>
      </w:r>
    </w:p>
    <w:p w14:paraId="64670EC3" w14:textId="77777777" w:rsidR="00941EF2" w:rsidRDefault="00CF71D8" w:rsidP="00ED436B">
      <w:pPr>
        <w:pStyle w:val="a9"/>
        <w:ind w:firstLine="720"/>
        <w:jc w:val="both"/>
      </w:pPr>
      <w:r>
        <w:t>Решение суда исполняется должностными лицами финансовой организации, ответственными за проведение реструктуризации, созыв и проведение собрания кредиторов в установленный судом срок. В случае неисполнения решения без уважительных причин суд, принявший решение, прекращает реструктуризацию по заявлению Национального Банка РК.</w:t>
      </w:r>
    </w:p>
    <w:p w14:paraId="15EAFAE9" w14:textId="77777777" w:rsidR="00941EF2" w:rsidRDefault="00CF71D8" w:rsidP="00ED436B">
      <w:pPr>
        <w:pStyle w:val="a9"/>
        <w:ind w:firstLine="720"/>
        <w:jc w:val="both"/>
      </w:pPr>
      <w:r>
        <w:t xml:space="preserve"> Согласно п. п. 8 и 9 ст. </w:t>
      </w:r>
      <w:proofErr w:type="gramStart"/>
      <w:r>
        <w:t>59-3</w:t>
      </w:r>
      <w:proofErr w:type="gramEnd"/>
      <w:r>
        <w:t xml:space="preserve"> Закона РК «О банках и банковской деятельности в Республике Казахстан» в сроки, предусмотренные решением суда о проведении реструктуризации, банк созывает собрание кредиторов банка, обязательства перед которыми предполагается реструктурировать, в целях проведения с ними переговоров и получения одобрения плана реструктуризации. </w:t>
      </w:r>
    </w:p>
    <w:p w14:paraId="4335832F" w14:textId="77777777" w:rsidR="00941EF2" w:rsidRDefault="00CF71D8" w:rsidP="00ED436B">
      <w:pPr>
        <w:pStyle w:val="a9"/>
        <w:ind w:firstLine="720"/>
        <w:jc w:val="both"/>
      </w:pPr>
      <w:r>
        <w:t xml:space="preserve">Для получения одобрения плана реструктуризации требуется согласие кредиторов, на долю которых приходится не менее двух третей от объема обязательств банка перед кредиторами, обязательства перед которыми предполагается реструктурировать. </w:t>
      </w:r>
    </w:p>
    <w:p w14:paraId="12A06B09" w14:textId="77777777" w:rsidR="00941EF2" w:rsidRDefault="00CF71D8" w:rsidP="00ED436B">
      <w:pPr>
        <w:pStyle w:val="a9"/>
        <w:ind w:firstLine="720"/>
        <w:jc w:val="both"/>
      </w:pPr>
      <w:r>
        <w:t xml:space="preserve">Реструктуризация банка проводится в отношении всех обязательств банка перед кредиторами, которые предполагается реструктурировать в соответствии с планом реструктуризации, при условии одобрения плана реструктуризации кредиторами банка в порядке, предусмотренном настоящим пунктом Банк в срок не позднее следующего рабочего дня со дня одобрения кредиторами плана реструктуризации направляет в уполномоченный орган одобренный кредиторами план реструктуризации либо уведомляет уполномоченный орган (Национальный Банк РК) о невозможности проведения реструктуризации банка в случае неполучения одобрения кредиторов банка. </w:t>
      </w:r>
    </w:p>
    <w:p w14:paraId="684499F4" w14:textId="02019AE8" w:rsidR="00941EF2" w:rsidRDefault="00CF71D8" w:rsidP="00ED436B">
      <w:pPr>
        <w:pStyle w:val="a9"/>
        <w:ind w:firstLine="720"/>
        <w:jc w:val="both"/>
      </w:pPr>
      <w:r>
        <w:t xml:space="preserve">Уполномоченный орган вправе потребовать доработки плана реструктуризации в случае, если условия плана реструктуризации отличаются от условий проекта плана реструктуризации, ранее направленного банком в уполномоченный орган. Банк обязан учесть замечания и предложения уполномоченного органа и повторно представить в уполномоченный орган доработанный план реструктуризации, одобренный кредиторами банка. </w:t>
      </w:r>
    </w:p>
    <w:p w14:paraId="009C29F0" w14:textId="77777777" w:rsidR="00941EF2" w:rsidRDefault="00CF71D8" w:rsidP="00ED436B">
      <w:pPr>
        <w:pStyle w:val="a9"/>
        <w:ind w:firstLine="720"/>
        <w:jc w:val="both"/>
      </w:pPr>
      <w:r>
        <w:t xml:space="preserve">Только после выполнения вышеуказанных требований банк представляет план реструктуризации в суд на утверждение. </w:t>
      </w:r>
    </w:p>
    <w:p w14:paraId="15971C03" w14:textId="77777777" w:rsidR="00941EF2" w:rsidRDefault="00CF71D8" w:rsidP="00ED436B">
      <w:pPr>
        <w:pStyle w:val="a9"/>
        <w:ind w:firstLine="720"/>
        <w:jc w:val="both"/>
      </w:pPr>
      <w:r>
        <w:t xml:space="preserve">Таким образом, утверждение судом плана реструктуризации финансовой организации является самостоятельным этапом процедуры реструктуризации, начало которой было установлено решением суда. </w:t>
      </w:r>
    </w:p>
    <w:p w14:paraId="69FFFD7B" w14:textId="1CAC35C2" w:rsidR="00941EF2" w:rsidRDefault="00CF71D8" w:rsidP="00ED436B">
      <w:pPr>
        <w:pStyle w:val="a9"/>
        <w:ind w:firstLine="720"/>
        <w:jc w:val="both"/>
      </w:pPr>
      <w:r>
        <w:t xml:space="preserve">В случае поступления заявления в суд об утверждении плана реструктуризации суд возобновляет производство по делу. </w:t>
      </w:r>
    </w:p>
    <w:p w14:paraId="03798E98" w14:textId="77777777" w:rsidR="00941EF2" w:rsidRDefault="00CF71D8" w:rsidP="00ED436B">
      <w:pPr>
        <w:pStyle w:val="a9"/>
        <w:ind w:firstLine="720"/>
        <w:jc w:val="both"/>
      </w:pPr>
      <w:r>
        <w:t xml:space="preserve">С заявлением об утверждении плана реструктуризации может обратиться только сама финансовая организация. </w:t>
      </w:r>
    </w:p>
    <w:p w14:paraId="48E161BA" w14:textId="096F0759" w:rsidR="00941EF2" w:rsidRDefault="00CF71D8" w:rsidP="00ED436B">
      <w:pPr>
        <w:pStyle w:val="a9"/>
        <w:ind w:firstLine="720"/>
        <w:jc w:val="both"/>
      </w:pPr>
      <w:r>
        <w:t xml:space="preserve">Это заявление не подлежит оплате госпошлиной, поскольку имеет место продолжение прежнего дела. </w:t>
      </w:r>
    </w:p>
    <w:p w14:paraId="23C3E17A" w14:textId="77777777" w:rsidR="00941EF2" w:rsidRDefault="00CF71D8" w:rsidP="00ED436B">
      <w:pPr>
        <w:pStyle w:val="a9"/>
        <w:ind w:firstLine="720"/>
        <w:jc w:val="both"/>
      </w:pPr>
      <w:r>
        <w:lastRenderedPageBreak/>
        <w:t xml:space="preserve">Закон не устанавливает требований к содержанию такого заявления. Заявитель укажет только на необходимость утверждения плана. </w:t>
      </w:r>
    </w:p>
    <w:p w14:paraId="19E88164" w14:textId="77777777" w:rsidR="00941EF2" w:rsidRDefault="00CF71D8" w:rsidP="00ED436B">
      <w:pPr>
        <w:pStyle w:val="a9"/>
        <w:ind w:firstLine="720"/>
        <w:jc w:val="both"/>
      </w:pPr>
      <w:r>
        <w:t xml:space="preserve">Гражданское дело о прекращении реструктуризации финансовой орга </w:t>
      </w:r>
      <w:proofErr w:type="spellStart"/>
      <w:r>
        <w:t>низации</w:t>
      </w:r>
      <w:proofErr w:type="spellEnd"/>
      <w:r>
        <w:t xml:space="preserve"> является самостоятельным производством, </w:t>
      </w:r>
      <w:proofErr w:type="gramStart"/>
      <w:r>
        <w:t>т.к.</w:t>
      </w:r>
      <w:proofErr w:type="gramEnd"/>
      <w:r>
        <w:t xml:space="preserve"> оно возбуждается по заявлению Национального Банка РК. </w:t>
      </w:r>
    </w:p>
    <w:p w14:paraId="276B73A4" w14:textId="604032C4" w:rsidR="00941EF2" w:rsidRDefault="00CF71D8" w:rsidP="00ED436B">
      <w:pPr>
        <w:pStyle w:val="a9"/>
        <w:ind w:firstLine="720"/>
        <w:jc w:val="both"/>
      </w:pPr>
      <w:r>
        <w:t xml:space="preserve">Прекращение реструктуризации финансовой организации осуществляется по следующим основаниям: </w:t>
      </w:r>
    </w:p>
    <w:p w14:paraId="24B04112" w14:textId="18BD0B69" w:rsidR="00941EF2" w:rsidRDefault="00CF71D8" w:rsidP="00ED436B">
      <w:pPr>
        <w:pStyle w:val="a9"/>
        <w:ind w:firstLine="720"/>
        <w:jc w:val="both"/>
      </w:pPr>
      <w:r>
        <w:t xml:space="preserve">1)истечение срока реструктуризации финансовой организации, предусмотренного решением суда о проведении реструктуризации; </w:t>
      </w:r>
    </w:p>
    <w:p w14:paraId="5003F53A" w14:textId="77777777" w:rsidR="00941EF2" w:rsidRDefault="00CF71D8" w:rsidP="00ED436B">
      <w:pPr>
        <w:pStyle w:val="a9"/>
        <w:ind w:firstLine="720"/>
        <w:jc w:val="both"/>
      </w:pPr>
      <w:r>
        <w:t xml:space="preserve">2) исполнение комплекса мер, предусмотренных планом реструктуризации; </w:t>
      </w:r>
    </w:p>
    <w:p w14:paraId="323B501F" w14:textId="77777777" w:rsidR="00941EF2" w:rsidRDefault="00CF71D8" w:rsidP="00ED436B">
      <w:pPr>
        <w:pStyle w:val="a9"/>
        <w:ind w:firstLine="720"/>
        <w:jc w:val="both"/>
      </w:pPr>
      <w:r>
        <w:t xml:space="preserve">3) досрочное прекращение реструктуризации финансовой организации в случае: </w:t>
      </w:r>
    </w:p>
    <w:p w14:paraId="7488A2DF" w14:textId="77777777" w:rsidR="00941EF2" w:rsidRDefault="00CF71D8" w:rsidP="00ED436B">
      <w:pPr>
        <w:pStyle w:val="a9"/>
        <w:ind w:firstLine="720"/>
        <w:jc w:val="both"/>
      </w:pPr>
      <w:r>
        <w:t xml:space="preserve">наличия достаточных оснований полагать, что реструктуризация финансовой организации не приведет к улучшению финансовых результатов деятельности финансовой организации; </w:t>
      </w:r>
    </w:p>
    <w:p w14:paraId="1B8CE28A" w14:textId="77777777" w:rsidR="00941EF2" w:rsidRDefault="00CF71D8" w:rsidP="00ED436B">
      <w:pPr>
        <w:pStyle w:val="a9"/>
        <w:ind w:firstLine="720"/>
        <w:jc w:val="both"/>
      </w:pPr>
      <w:r>
        <w:t xml:space="preserve">отсутствия одобрения кредиторов финансовой организации плана реструктуризации; неисполнения мероприятий, предусмотренных планом реструктуризации; </w:t>
      </w:r>
    </w:p>
    <w:p w14:paraId="172C1F27" w14:textId="585BA7BE" w:rsidR="00941EF2" w:rsidRPr="00ED436B" w:rsidRDefault="00CF71D8" w:rsidP="00B75BA7">
      <w:pPr>
        <w:pStyle w:val="a9"/>
        <w:ind w:firstLine="720"/>
        <w:jc w:val="both"/>
      </w:pPr>
      <w:r>
        <w:t>неисполнения предписаний уполномоченного органа, примененных в период реструктуризации.</w:t>
      </w:r>
    </w:p>
    <w:p w14:paraId="0635B2F6" w14:textId="1D5C2526" w:rsidR="006116CF" w:rsidRDefault="00B85432" w:rsidP="00A37F77">
      <w:pPr>
        <w:pStyle w:val="a9"/>
        <w:jc w:val="both"/>
      </w:pPr>
      <w:r>
        <w:tab/>
      </w:r>
    </w:p>
    <w:p w14:paraId="103D56D4" w14:textId="77777777" w:rsidR="00C50D8A" w:rsidRPr="00C50D8A" w:rsidRDefault="00C50D8A" w:rsidP="00A37F77">
      <w:pPr>
        <w:pStyle w:val="a9"/>
        <w:jc w:val="both"/>
        <w:rPr>
          <w:b/>
          <w:bCs/>
        </w:rPr>
      </w:pPr>
      <w:r w:rsidRPr="00C50D8A">
        <w:rPr>
          <w:b/>
          <w:bCs/>
        </w:rPr>
        <w:t xml:space="preserve">Нормативная правовая база </w:t>
      </w:r>
    </w:p>
    <w:p w14:paraId="2ADC19BC" w14:textId="2E410A85" w:rsidR="006116CF" w:rsidRDefault="00C50D8A" w:rsidP="00C50D8A">
      <w:pPr>
        <w:pStyle w:val="a9"/>
        <w:ind w:firstLine="720"/>
        <w:jc w:val="both"/>
      </w:pPr>
      <w:r>
        <w:t>В Республике Казахстан при рассмотрении споров о реструктуризации финансовых организаций и организаций, входящих в банковский конгломерат в качестве родительской организации и не являющихся финансовыми организациями, считаем необходимым применять нормы ГК и Закона РК «О банках и банковской деятельности в Республике Казахстан», Закона РК «О государственном регулировании, контроле и надзоре финансового рынка и финансовых организаций», ГПК РК, Закон РК «О проектном финансировании и секьюритизации».</w:t>
      </w: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0D44EF54" w:rsidR="00070D3A" w:rsidRPr="00B75BA7" w:rsidRDefault="00B75BA7" w:rsidP="00B75BA7">
      <w:pPr>
        <w:pStyle w:val="a9"/>
        <w:jc w:val="center"/>
        <w:rPr>
          <w:b/>
          <w:bCs/>
        </w:rPr>
      </w:pPr>
      <w:r w:rsidRPr="00B75BA7">
        <w:rPr>
          <w:b/>
          <w:bCs/>
          <w:lang w:val="kk-KZ"/>
        </w:rPr>
        <w:t>Қ</w:t>
      </w:r>
      <w:proofErr w:type="spellStart"/>
      <w:r w:rsidRPr="00B75BA7">
        <w:rPr>
          <w:b/>
          <w:bCs/>
        </w:rPr>
        <w:t>аржы</w:t>
      </w:r>
      <w:proofErr w:type="spellEnd"/>
      <w:r w:rsidRPr="00B75BA7">
        <w:rPr>
          <w:b/>
          <w:bCs/>
        </w:rPr>
        <w:t xml:space="preserve"> </w:t>
      </w:r>
      <w:proofErr w:type="spellStart"/>
      <w:r w:rsidRPr="00B75BA7">
        <w:rPr>
          <w:b/>
          <w:bCs/>
        </w:rPr>
        <w:t>ұйымдарын</w:t>
      </w:r>
      <w:proofErr w:type="spellEnd"/>
      <w:r w:rsidRPr="00B75BA7">
        <w:rPr>
          <w:b/>
          <w:bCs/>
        </w:rPr>
        <w:t xml:space="preserve"> </w:t>
      </w:r>
      <w:proofErr w:type="spellStart"/>
      <w:r w:rsidRPr="00B75BA7">
        <w:rPr>
          <w:b/>
          <w:bCs/>
        </w:rPr>
        <w:t>және</w:t>
      </w:r>
      <w:proofErr w:type="spellEnd"/>
      <w:r w:rsidRPr="00B75BA7">
        <w:rPr>
          <w:b/>
          <w:bCs/>
        </w:rPr>
        <w:t xml:space="preserve"> бас </w:t>
      </w:r>
      <w:proofErr w:type="spellStart"/>
      <w:r w:rsidRPr="00B75BA7">
        <w:rPr>
          <w:b/>
          <w:bCs/>
        </w:rPr>
        <w:t>ұйым</w:t>
      </w:r>
      <w:proofErr w:type="spellEnd"/>
      <w:r w:rsidRPr="00B75BA7">
        <w:rPr>
          <w:b/>
          <w:bCs/>
        </w:rPr>
        <w:t xml:space="preserve"> </w:t>
      </w:r>
      <w:proofErr w:type="spellStart"/>
      <w:r w:rsidRPr="00B75BA7">
        <w:rPr>
          <w:b/>
          <w:bCs/>
        </w:rPr>
        <w:t>ретінде</w:t>
      </w:r>
      <w:proofErr w:type="spellEnd"/>
      <w:r w:rsidRPr="00B75BA7">
        <w:rPr>
          <w:b/>
          <w:bCs/>
        </w:rPr>
        <w:t xml:space="preserve"> банк </w:t>
      </w:r>
      <w:proofErr w:type="spellStart"/>
      <w:r w:rsidRPr="00B75BA7">
        <w:rPr>
          <w:b/>
          <w:bCs/>
        </w:rPr>
        <w:t>конгломератына</w:t>
      </w:r>
      <w:proofErr w:type="spellEnd"/>
      <w:r w:rsidRPr="00B75BA7">
        <w:rPr>
          <w:b/>
          <w:bCs/>
        </w:rPr>
        <w:t xml:space="preserve"> </w:t>
      </w:r>
      <w:proofErr w:type="spellStart"/>
      <w:r w:rsidRPr="00B75BA7">
        <w:rPr>
          <w:b/>
          <w:bCs/>
        </w:rPr>
        <w:t>кіретін</w:t>
      </w:r>
      <w:proofErr w:type="spellEnd"/>
      <w:r w:rsidRPr="00B75BA7">
        <w:rPr>
          <w:b/>
          <w:bCs/>
        </w:rPr>
        <w:t xml:space="preserve"> </w:t>
      </w:r>
      <w:proofErr w:type="spellStart"/>
      <w:r w:rsidRPr="00B75BA7">
        <w:rPr>
          <w:b/>
          <w:bCs/>
        </w:rPr>
        <w:t>және</w:t>
      </w:r>
      <w:proofErr w:type="spellEnd"/>
      <w:r w:rsidRPr="00B75BA7">
        <w:rPr>
          <w:b/>
          <w:bCs/>
        </w:rPr>
        <w:t xml:space="preserve"> </w:t>
      </w:r>
      <w:proofErr w:type="spellStart"/>
      <w:r w:rsidRPr="00B75BA7">
        <w:rPr>
          <w:b/>
          <w:bCs/>
        </w:rPr>
        <w:t>қаржы</w:t>
      </w:r>
      <w:proofErr w:type="spellEnd"/>
      <w:r w:rsidRPr="00B75BA7">
        <w:rPr>
          <w:b/>
          <w:bCs/>
        </w:rPr>
        <w:t xml:space="preserve"> </w:t>
      </w:r>
      <w:proofErr w:type="spellStart"/>
      <w:r w:rsidRPr="00B75BA7">
        <w:rPr>
          <w:b/>
          <w:bCs/>
        </w:rPr>
        <w:t>ұйымдары</w:t>
      </w:r>
      <w:proofErr w:type="spellEnd"/>
      <w:r w:rsidRPr="00B75BA7">
        <w:rPr>
          <w:b/>
          <w:bCs/>
        </w:rPr>
        <w:t xml:space="preserve"> </w:t>
      </w:r>
      <w:proofErr w:type="spellStart"/>
      <w:r w:rsidRPr="00B75BA7">
        <w:rPr>
          <w:b/>
          <w:bCs/>
        </w:rPr>
        <w:t>болып</w:t>
      </w:r>
      <w:proofErr w:type="spellEnd"/>
      <w:r w:rsidRPr="00B75BA7">
        <w:rPr>
          <w:b/>
          <w:bCs/>
        </w:rPr>
        <w:t xml:space="preserve"> </w:t>
      </w:r>
      <w:proofErr w:type="spellStart"/>
      <w:r w:rsidRPr="00B75BA7">
        <w:rPr>
          <w:b/>
          <w:bCs/>
        </w:rPr>
        <w:t>табылмайтын</w:t>
      </w:r>
      <w:proofErr w:type="spellEnd"/>
      <w:r w:rsidRPr="00B75BA7">
        <w:rPr>
          <w:b/>
          <w:bCs/>
        </w:rPr>
        <w:t xml:space="preserve"> </w:t>
      </w:r>
      <w:proofErr w:type="spellStart"/>
      <w:r w:rsidRPr="00B75BA7">
        <w:rPr>
          <w:b/>
          <w:bCs/>
        </w:rPr>
        <w:t>ұйымдарды</w:t>
      </w:r>
      <w:proofErr w:type="spellEnd"/>
      <w:r w:rsidRPr="00B75BA7">
        <w:rPr>
          <w:b/>
          <w:bCs/>
        </w:rPr>
        <w:t xml:space="preserve"> </w:t>
      </w:r>
      <w:proofErr w:type="spellStart"/>
      <w:r w:rsidRPr="00B75BA7">
        <w:rPr>
          <w:b/>
          <w:bCs/>
        </w:rPr>
        <w:t>қайта</w:t>
      </w:r>
      <w:proofErr w:type="spellEnd"/>
      <w:r w:rsidRPr="00B75BA7">
        <w:rPr>
          <w:b/>
          <w:bCs/>
        </w:rPr>
        <w:t xml:space="preserve"> </w:t>
      </w:r>
      <w:proofErr w:type="spellStart"/>
      <w:r w:rsidRPr="00B75BA7">
        <w:rPr>
          <w:b/>
          <w:bCs/>
        </w:rPr>
        <w:t>құрылымдау</w:t>
      </w:r>
      <w:proofErr w:type="spellEnd"/>
      <w:r w:rsidRPr="00B75BA7">
        <w:rPr>
          <w:b/>
          <w:bCs/>
        </w:rPr>
        <w:t xml:space="preserve"> </w:t>
      </w:r>
      <w:proofErr w:type="spellStart"/>
      <w:r w:rsidRPr="00B75BA7">
        <w:rPr>
          <w:b/>
          <w:bCs/>
        </w:rPr>
        <w:t>туралы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588B201B" w14:textId="77777777" w:rsidR="00B96F15" w:rsidRDefault="00B96F15" w:rsidP="00B96F15">
      <w:pPr>
        <w:pStyle w:val="a9"/>
        <w:ind w:firstLine="720"/>
        <w:jc w:val="both"/>
      </w:pPr>
      <w:r>
        <w:t>ҚР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Республикасындағы</w:t>
      </w:r>
      <w:proofErr w:type="spellEnd"/>
      <w:r>
        <w:t xml:space="preserve"> </w:t>
      </w:r>
      <w:proofErr w:type="spellStart"/>
      <w:r>
        <w:t>банктер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банк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</w:t>
      </w:r>
      <w:proofErr w:type="gramStart"/>
      <w:r>
        <w:t>59-1</w:t>
      </w:r>
      <w:proofErr w:type="gramEnd"/>
      <w:r>
        <w:t xml:space="preserve">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банкті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банктің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жағдайын</w:t>
      </w:r>
      <w:proofErr w:type="spellEnd"/>
      <w:r>
        <w:t xml:space="preserve"> </w:t>
      </w:r>
      <w:proofErr w:type="spellStart"/>
      <w:r>
        <w:t>сауықтыру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сапасын</w:t>
      </w:r>
      <w:proofErr w:type="spellEnd"/>
      <w:r>
        <w:t xml:space="preserve"> </w:t>
      </w:r>
      <w:proofErr w:type="spellStart"/>
      <w:r>
        <w:t>жақсарту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банкті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жоспарының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-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</w:t>
      </w:r>
      <w:proofErr w:type="spellEnd"/>
      <w:r>
        <w:t xml:space="preserve">) </w:t>
      </w:r>
      <w:proofErr w:type="spellStart"/>
      <w:r>
        <w:t>негізінде</w:t>
      </w:r>
      <w:proofErr w:type="spellEnd"/>
      <w:r>
        <w:t xml:space="preserve"> банк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, </w:t>
      </w:r>
      <w:proofErr w:type="spellStart"/>
      <w:r>
        <w:t>заңдық</w:t>
      </w:r>
      <w:proofErr w:type="spellEnd"/>
      <w:r>
        <w:t xml:space="preserve">, </w:t>
      </w:r>
      <w:proofErr w:type="spellStart"/>
      <w:r>
        <w:t>қаржылық</w:t>
      </w:r>
      <w:proofErr w:type="spellEnd"/>
      <w:r>
        <w:t xml:space="preserve">, </w:t>
      </w:r>
      <w:proofErr w:type="spellStart"/>
      <w:r>
        <w:t>ұйымдастырушылық-техникалық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іс-шаралар</w:t>
      </w:r>
      <w:proofErr w:type="spellEnd"/>
      <w:r>
        <w:t xml:space="preserve"> мен </w:t>
      </w:r>
      <w:proofErr w:type="spellStart"/>
      <w:r>
        <w:t>рәсімдер</w:t>
      </w:r>
      <w:proofErr w:type="spellEnd"/>
      <w:r>
        <w:t xml:space="preserve"> </w:t>
      </w:r>
      <w:proofErr w:type="spellStart"/>
      <w:r>
        <w:t>кешені</w:t>
      </w:r>
      <w:proofErr w:type="spellEnd"/>
      <w:r>
        <w:t xml:space="preserve"> </w:t>
      </w:r>
      <w:proofErr w:type="spellStart"/>
      <w:r>
        <w:t>түсініледі</w:t>
      </w:r>
      <w:proofErr w:type="spellEnd"/>
      <w:r>
        <w:t xml:space="preserve">. </w:t>
      </w:r>
    </w:p>
    <w:p w14:paraId="53CE1953" w14:textId="52DBE272" w:rsidR="00B75BA7" w:rsidRDefault="00B96F15" w:rsidP="00B96F15">
      <w:pPr>
        <w:pStyle w:val="a9"/>
        <w:ind w:firstLine="720"/>
        <w:jc w:val="both"/>
      </w:pPr>
      <w:r>
        <w:t xml:space="preserve">Осы </w:t>
      </w:r>
      <w:proofErr w:type="spellStart"/>
      <w:r>
        <w:t>тараудың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бас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банк </w:t>
      </w:r>
      <w:proofErr w:type="spellStart"/>
      <w:r>
        <w:t>конгломератына</w:t>
      </w:r>
      <w:proofErr w:type="spellEnd"/>
      <w:r>
        <w:t xml:space="preserve"> </w:t>
      </w:r>
      <w:proofErr w:type="spellStart"/>
      <w:r>
        <w:t>кіретін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банк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табылмайтын</w:t>
      </w:r>
      <w:proofErr w:type="spellEnd"/>
      <w:r>
        <w:t xml:space="preserve"> </w:t>
      </w:r>
      <w:proofErr w:type="spellStart"/>
      <w:r>
        <w:t>ұйымның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құрылымдауды</w:t>
      </w:r>
      <w:proofErr w:type="spellEnd"/>
      <w:r>
        <w:t xml:space="preserve"> </w:t>
      </w:r>
      <w:proofErr w:type="spellStart"/>
      <w:r>
        <w:t>жүргізуіне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>.</w:t>
      </w:r>
    </w:p>
    <w:p w14:paraId="39285094" w14:textId="77777777" w:rsidR="00036598" w:rsidRDefault="00036598" w:rsidP="00B96F15">
      <w:pPr>
        <w:pStyle w:val="a9"/>
        <w:ind w:firstLine="720"/>
        <w:jc w:val="both"/>
      </w:pPr>
      <w:r>
        <w:t xml:space="preserve">Осы </w:t>
      </w:r>
      <w:proofErr w:type="spellStart"/>
      <w:r>
        <w:t>тараудың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банктің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активтерді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құрылымдауды</w:t>
      </w:r>
      <w:proofErr w:type="spellEnd"/>
      <w:r>
        <w:t xml:space="preserve"> </w:t>
      </w:r>
      <w:proofErr w:type="spellStart"/>
      <w:r>
        <w:t>жүргізуіне</w:t>
      </w:r>
      <w:proofErr w:type="spellEnd"/>
      <w:r>
        <w:t xml:space="preserve"> </w:t>
      </w:r>
      <w:proofErr w:type="spellStart"/>
      <w:r>
        <w:t>қолданылмайды</w:t>
      </w:r>
      <w:proofErr w:type="spellEnd"/>
      <w:r>
        <w:t xml:space="preserve">. </w:t>
      </w:r>
    </w:p>
    <w:p w14:paraId="7EDA98C0" w14:textId="77777777" w:rsidR="00036598" w:rsidRDefault="00036598" w:rsidP="00B96F15">
      <w:pPr>
        <w:pStyle w:val="a9"/>
        <w:ind w:firstLine="720"/>
        <w:jc w:val="both"/>
      </w:pPr>
      <w:r>
        <w:t xml:space="preserve">ҚР Бюджет </w:t>
      </w:r>
      <w:proofErr w:type="spellStart"/>
      <w:r>
        <w:t>кодексінің</w:t>
      </w:r>
      <w:proofErr w:type="spellEnd"/>
      <w:r>
        <w:t xml:space="preserve"> 3-б. 45-тарм.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-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келісімі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өздерінің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мерзімдерін</w:t>
      </w:r>
      <w:proofErr w:type="spellEnd"/>
      <w:r>
        <w:t xml:space="preserve">,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өзгертуі</w:t>
      </w:r>
      <w:proofErr w:type="spellEnd"/>
      <w:r>
        <w:t xml:space="preserve">. </w:t>
      </w:r>
    </w:p>
    <w:p w14:paraId="11724003" w14:textId="77777777" w:rsidR="00036598" w:rsidRDefault="00036598" w:rsidP="00B96F15">
      <w:pPr>
        <w:pStyle w:val="a9"/>
        <w:ind w:firstLine="720"/>
        <w:jc w:val="both"/>
      </w:pPr>
      <w:proofErr w:type="spellStart"/>
      <w:r>
        <w:lastRenderedPageBreak/>
        <w:t>Алайда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заңдардың</w:t>
      </w:r>
      <w:proofErr w:type="spellEnd"/>
      <w:r>
        <w:t xml:space="preserve"> </w:t>
      </w:r>
      <w:proofErr w:type="spellStart"/>
      <w:r>
        <w:t>екеуі</w:t>
      </w:r>
      <w:proofErr w:type="spellEnd"/>
      <w:r>
        <w:t xml:space="preserve"> де тек банк </w:t>
      </w:r>
      <w:proofErr w:type="spellStart"/>
      <w:r>
        <w:t>қызметімен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бюджетпен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қарым-қатынастардың</w:t>
      </w:r>
      <w:proofErr w:type="spellEnd"/>
      <w:r>
        <w:t xml:space="preserve"> </w:t>
      </w:r>
      <w:proofErr w:type="spellStart"/>
      <w:r>
        <w:t>шағын</w:t>
      </w:r>
      <w:proofErr w:type="spellEnd"/>
      <w:r>
        <w:t xml:space="preserve"> </w:t>
      </w:r>
      <w:proofErr w:type="spellStart"/>
      <w:r>
        <w:t>шеңберін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реттейді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сәйкесінше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ұйғарымдарды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қарым-қатынастарға</w:t>
      </w:r>
      <w:proofErr w:type="spellEnd"/>
      <w:r>
        <w:t xml:space="preserve"> </w:t>
      </w:r>
      <w:proofErr w:type="spellStart"/>
      <w:r>
        <w:t>қолдануға</w:t>
      </w:r>
      <w:proofErr w:type="spellEnd"/>
      <w:r>
        <w:t xml:space="preserve"> </w:t>
      </w:r>
      <w:proofErr w:type="spellStart"/>
      <w:r>
        <w:t>келмейді</w:t>
      </w:r>
      <w:proofErr w:type="spellEnd"/>
      <w:r>
        <w:t xml:space="preserve">. </w:t>
      </w:r>
    </w:p>
    <w:p w14:paraId="2CE0CD1A" w14:textId="77777777" w:rsidR="00036598" w:rsidRDefault="00036598" w:rsidP="00B96F15">
      <w:pPr>
        <w:pStyle w:val="a9"/>
        <w:ind w:firstLine="720"/>
        <w:jc w:val="both"/>
      </w:pPr>
      <w:proofErr w:type="spellStart"/>
      <w:r>
        <w:t>Меншік</w:t>
      </w:r>
      <w:proofErr w:type="spellEnd"/>
      <w:r>
        <w:t xml:space="preserve"> </w:t>
      </w:r>
      <w:proofErr w:type="spellStart"/>
      <w:r>
        <w:t>айналымы</w:t>
      </w:r>
      <w:proofErr w:type="spellEnd"/>
      <w:r>
        <w:t xml:space="preserve"> </w:t>
      </w:r>
      <w:proofErr w:type="spellStart"/>
      <w:r>
        <w:t>мүшелерінің</w:t>
      </w:r>
      <w:proofErr w:type="spellEnd"/>
      <w:r>
        <w:t xml:space="preserve">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асыруынан</w:t>
      </w:r>
      <w:proofErr w:type="spellEnd"/>
      <w:r>
        <w:t xml:space="preserve"> </w:t>
      </w:r>
      <w:proofErr w:type="spellStart"/>
      <w:r>
        <w:t>несиелік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дебиторлық</w:t>
      </w:r>
      <w:proofErr w:type="spellEnd"/>
      <w:r>
        <w:t xml:space="preserve">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түріндегі</w:t>
      </w:r>
      <w:proofErr w:type="spellEnd"/>
      <w:r>
        <w:t xml:space="preserve"> </w:t>
      </w:r>
      <w:proofErr w:type="spellStart"/>
      <w:r>
        <w:t>қарыздардың</w:t>
      </w:r>
      <w:proofErr w:type="spellEnd"/>
      <w:r>
        <w:t xml:space="preserve"> </w:t>
      </w:r>
      <w:proofErr w:type="spellStart"/>
      <w:r>
        <w:t>туындайды</w:t>
      </w:r>
      <w:proofErr w:type="spellEnd"/>
      <w:r>
        <w:t xml:space="preserve">. </w:t>
      </w:r>
    </w:p>
    <w:p w14:paraId="5EA57FCF" w14:textId="77777777" w:rsidR="00036598" w:rsidRDefault="00036598" w:rsidP="00B96F15">
      <w:pPr>
        <w:pStyle w:val="a9"/>
        <w:ind w:firstLine="720"/>
        <w:jc w:val="both"/>
      </w:pPr>
      <w:proofErr w:type="spellStart"/>
      <w:r>
        <w:t>Тәжірибеде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кәсіпкердің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себептермен</w:t>
      </w:r>
      <w:proofErr w:type="spellEnd"/>
      <w:r>
        <w:t xml:space="preserve"> </w:t>
      </w:r>
      <w:proofErr w:type="spellStart"/>
      <w:r>
        <w:t>мердігерлерден</w:t>
      </w:r>
      <w:proofErr w:type="spellEnd"/>
      <w:r>
        <w:t xml:space="preserve"> </w:t>
      </w:r>
      <w:proofErr w:type="spellStart"/>
      <w:r>
        <w:t>қарыздарын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болмайтын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жиі</w:t>
      </w:r>
      <w:proofErr w:type="spellEnd"/>
      <w:r>
        <w:t xml:space="preserve"> </w:t>
      </w:r>
      <w:proofErr w:type="spellStart"/>
      <w:r>
        <w:t>туындайды</w:t>
      </w:r>
      <w:proofErr w:type="spellEnd"/>
      <w:r>
        <w:t xml:space="preserve">. </w:t>
      </w:r>
    </w:p>
    <w:p w14:paraId="10E01709" w14:textId="7FE06592" w:rsidR="00036598" w:rsidRDefault="00036598" w:rsidP="00B96F15">
      <w:pPr>
        <w:pStyle w:val="a9"/>
        <w:ind w:firstLine="720"/>
        <w:jc w:val="both"/>
      </w:pPr>
      <w:proofErr w:type="spellStart"/>
      <w:r>
        <w:t>Әдетте</w:t>
      </w:r>
      <w:proofErr w:type="spellEnd"/>
      <w:r>
        <w:t xml:space="preserve">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борыштының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қабілетсіздігінің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әділетсіздігінің</w:t>
      </w:r>
      <w:proofErr w:type="spellEnd"/>
      <w:r>
        <w:t xml:space="preserve"> </w:t>
      </w:r>
      <w:proofErr w:type="spellStart"/>
      <w:r>
        <w:t>нәтижесінде</w:t>
      </w:r>
      <w:proofErr w:type="spellEnd"/>
      <w:r>
        <w:t xml:space="preserve"> </w:t>
      </w:r>
      <w:proofErr w:type="spellStart"/>
      <w:r>
        <w:t>туындайды</w:t>
      </w:r>
      <w:proofErr w:type="spellEnd"/>
      <w:r>
        <w:t xml:space="preserve">. </w:t>
      </w:r>
    </w:p>
    <w:p w14:paraId="3D674452" w14:textId="77777777" w:rsidR="00036598" w:rsidRDefault="00036598" w:rsidP="00B96F15">
      <w:pPr>
        <w:pStyle w:val="a9"/>
        <w:ind w:firstLine="720"/>
        <w:jc w:val="both"/>
      </w:pPr>
      <w:proofErr w:type="spellStart"/>
      <w:r>
        <w:t>Мұндай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анда-санда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секілді</w:t>
      </w:r>
      <w:proofErr w:type="spellEnd"/>
      <w:r>
        <w:t xml:space="preserve"> </w:t>
      </w:r>
      <w:proofErr w:type="spellStart"/>
      <w:r>
        <w:t>көрінеді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өте</w:t>
      </w:r>
      <w:proofErr w:type="spellEnd"/>
      <w:r>
        <w:t xml:space="preserve">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ұшырайды</w:t>
      </w:r>
      <w:proofErr w:type="spellEnd"/>
      <w:r>
        <w:t xml:space="preserve">. </w:t>
      </w:r>
    </w:p>
    <w:p w14:paraId="5ED500BE" w14:textId="77777777" w:rsidR="00036598" w:rsidRDefault="00036598" w:rsidP="00B96F15">
      <w:pPr>
        <w:pStyle w:val="a9"/>
        <w:ind w:firstLine="720"/>
        <w:jc w:val="both"/>
      </w:pPr>
      <w:proofErr w:type="spellStart"/>
      <w:r>
        <w:t>Берілген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айналымы</w:t>
      </w:r>
      <w:proofErr w:type="spellEnd"/>
      <w:r>
        <w:t xml:space="preserve"> </w:t>
      </w:r>
      <w:proofErr w:type="spellStart"/>
      <w:r>
        <w:t>мүшелеріне</w:t>
      </w:r>
      <w:proofErr w:type="spellEnd"/>
      <w:r>
        <w:t xml:space="preserve"> </w:t>
      </w:r>
      <w:proofErr w:type="spellStart"/>
      <w:r>
        <w:t>қиын</w:t>
      </w:r>
      <w:proofErr w:type="spellEnd"/>
      <w:r>
        <w:t xml:space="preserve"> </w:t>
      </w:r>
      <w:proofErr w:type="spellStart"/>
      <w:r>
        <w:t>уақыттарды</w:t>
      </w:r>
      <w:proofErr w:type="spellEnd"/>
      <w:r>
        <w:t xml:space="preserve"> </w:t>
      </w:r>
      <w:proofErr w:type="spellStart"/>
      <w:r>
        <w:t>бизнесінен</w:t>
      </w:r>
      <w:proofErr w:type="spellEnd"/>
      <w:r>
        <w:t xml:space="preserve">, </w:t>
      </w:r>
      <w:proofErr w:type="spellStart"/>
      <w:r>
        <w:t>мүлігінен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іскерлік</w:t>
      </w:r>
      <w:proofErr w:type="spellEnd"/>
      <w:r>
        <w:t xml:space="preserve"> </w:t>
      </w:r>
      <w:proofErr w:type="spellStart"/>
      <w:r>
        <w:t>беделінен</w:t>
      </w:r>
      <w:proofErr w:type="spellEnd"/>
      <w:r>
        <w:t xml:space="preserve"> </w:t>
      </w:r>
      <w:proofErr w:type="spellStart"/>
      <w:r>
        <w:t>айырылусыз</w:t>
      </w:r>
      <w:proofErr w:type="spellEnd"/>
      <w:r>
        <w:t xml:space="preserve"> </w:t>
      </w:r>
      <w:proofErr w:type="spellStart"/>
      <w:r>
        <w:t>артта</w:t>
      </w:r>
      <w:proofErr w:type="spellEnd"/>
      <w:r>
        <w:t xml:space="preserve"> </w:t>
      </w:r>
      <w:proofErr w:type="spellStart"/>
      <w:r>
        <w:t>қалдыруға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қарыздар</w:t>
      </w:r>
      <w:proofErr w:type="spellEnd"/>
      <w:r>
        <w:t xml:space="preserve"> институты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өзектілікке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62E8E812" w14:textId="77777777" w:rsidR="00036598" w:rsidRDefault="00036598" w:rsidP="00B96F15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</w:t>
      </w:r>
      <w:proofErr w:type="gramStart"/>
      <w:r>
        <w:t>34-1</w:t>
      </w:r>
      <w:proofErr w:type="gramEnd"/>
      <w:r>
        <w:t xml:space="preserve"> </w:t>
      </w:r>
      <w:proofErr w:type="spellStart"/>
      <w:r>
        <w:t>тарауы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ұйымдарын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белгілейді</w:t>
      </w:r>
      <w:proofErr w:type="spellEnd"/>
      <w:r>
        <w:t xml:space="preserve">. </w:t>
      </w:r>
    </w:p>
    <w:p w14:paraId="557C4D36" w14:textId="1CAAE391" w:rsidR="00036598" w:rsidRDefault="00036598" w:rsidP="00B96F15">
      <w:pPr>
        <w:pStyle w:val="a9"/>
        <w:ind w:firstLine="720"/>
        <w:jc w:val="both"/>
      </w:pPr>
      <w:r>
        <w:t xml:space="preserve">ҚР 4 </w:t>
      </w:r>
      <w:proofErr w:type="spellStart"/>
      <w:r>
        <w:t>шілде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«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нарығы</w:t>
      </w:r>
      <w:proofErr w:type="spellEnd"/>
      <w:r>
        <w:t xml:space="preserve"> мен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ұйымдарын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,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қадағалау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1-б. 4 </w:t>
      </w:r>
      <w:proofErr w:type="spellStart"/>
      <w:r>
        <w:t>және</w:t>
      </w:r>
      <w:proofErr w:type="spellEnd"/>
      <w:r>
        <w:t xml:space="preserve"> 6-тарм.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-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жөнiндегi</w:t>
      </w:r>
      <w:proofErr w:type="spellEnd"/>
      <w:r>
        <w:t xml:space="preserve"> </w:t>
      </w:r>
      <w:proofErr w:type="spellStart"/>
      <w:r>
        <w:t>кәсiпкерлiк</w:t>
      </w:r>
      <w:proofErr w:type="spellEnd"/>
      <w:r>
        <w:t xml:space="preserve"> </w:t>
      </w:r>
      <w:proofErr w:type="spellStart"/>
      <w:r>
        <w:t>қызметтi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. </w:t>
      </w:r>
    </w:p>
    <w:p w14:paraId="77B1653A" w14:textId="77777777" w:rsidR="00036598" w:rsidRDefault="00036598" w:rsidP="00B96F15">
      <w:pPr>
        <w:pStyle w:val="a9"/>
        <w:ind w:firstLine="720"/>
        <w:jc w:val="both"/>
      </w:pPr>
      <w:proofErr w:type="spellStart"/>
      <w:r>
        <w:t>Қаржылық</w:t>
      </w:r>
      <w:proofErr w:type="spellEnd"/>
      <w:r>
        <w:t xml:space="preserve"> </w:t>
      </w:r>
      <w:proofErr w:type="spellStart"/>
      <w:r>
        <w:t>көрсетілетін</w:t>
      </w:r>
      <w:proofErr w:type="spellEnd"/>
      <w:r>
        <w:t xml:space="preserve"> </w:t>
      </w:r>
      <w:proofErr w:type="spellStart"/>
      <w:r>
        <w:t>қызметтер</w:t>
      </w:r>
      <w:proofErr w:type="spellEnd"/>
      <w:r>
        <w:t xml:space="preserve"> – </w:t>
      </w:r>
      <w:proofErr w:type="spellStart"/>
      <w:r>
        <w:t>сақтандыру</w:t>
      </w:r>
      <w:proofErr w:type="spellEnd"/>
      <w:r>
        <w:t xml:space="preserve"> </w:t>
      </w:r>
      <w:proofErr w:type="spellStart"/>
      <w:r>
        <w:t>нарығына</w:t>
      </w:r>
      <w:proofErr w:type="spellEnd"/>
      <w:r>
        <w:t xml:space="preserve">, </w:t>
      </w:r>
      <w:proofErr w:type="spellStart"/>
      <w:r>
        <w:t>бағалы</w:t>
      </w:r>
      <w:proofErr w:type="spellEnd"/>
      <w:r>
        <w:t xml:space="preserve"> </w:t>
      </w:r>
      <w:proofErr w:type="spellStart"/>
      <w:r>
        <w:t>қағаздар</w:t>
      </w:r>
      <w:proofErr w:type="spellEnd"/>
      <w:r>
        <w:t xml:space="preserve"> </w:t>
      </w:r>
      <w:proofErr w:type="spellStart"/>
      <w:r>
        <w:t>нарығына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, </w:t>
      </w:r>
      <w:proofErr w:type="spellStart"/>
      <w:r>
        <w:t>ерікті</w:t>
      </w:r>
      <w:proofErr w:type="spellEnd"/>
      <w:r>
        <w:t xml:space="preserve"> </w:t>
      </w:r>
      <w:proofErr w:type="spellStart"/>
      <w:r>
        <w:t>жинақтаушы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қорының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, банк </w:t>
      </w:r>
      <w:proofErr w:type="spellStart"/>
      <w:r>
        <w:t>қызметі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лицензиялар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асырылатын</w:t>
      </w:r>
      <w:proofErr w:type="spellEnd"/>
      <w:r>
        <w:t xml:space="preserve"> банк </w:t>
      </w:r>
      <w:proofErr w:type="spellStart"/>
      <w:r>
        <w:t>операцияларының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түрлерінжүргізу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ұйымдардың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жинақтаушы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proofErr w:type="gramStart"/>
      <w:r>
        <w:t>қорының,орталық</w:t>
      </w:r>
      <w:proofErr w:type="spellEnd"/>
      <w:proofErr w:type="gramEnd"/>
      <w:r>
        <w:t xml:space="preserve"> </w:t>
      </w:r>
      <w:proofErr w:type="spellStart"/>
      <w:r>
        <w:t>депозитарийдің</w:t>
      </w:r>
      <w:proofErr w:type="spellEnd"/>
      <w:r>
        <w:t xml:space="preserve">,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тіркеушінің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 </w:t>
      </w:r>
      <w:proofErr w:type="spellStart"/>
      <w:r>
        <w:t>қоғамдарының</w:t>
      </w:r>
      <w:proofErr w:type="spellEnd"/>
      <w:r>
        <w:t xml:space="preserve"> </w:t>
      </w:r>
      <w:proofErr w:type="spellStart"/>
      <w:r>
        <w:t>лицензиялауға</w:t>
      </w:r>
      <w:proofErr w:type="spellEnd"/>
      <w:r>
        <w:t xml:space="preserve"> </w:t>
      </w:r>
      <w:proofErr w:type="spellStart"/>
      <w:r>
        <w:t>жатпайтын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. </w:t>
      </w:r>
    </w:p>
    <w:p w14:paraId="669D0C39" w14:textId="77777777" w:rsidR="007C4F23" w:rsidRDefault="00036598" w:rsidP="00B96F15">
      <w:pPr>
        <w:pStyle w:val="a9"/>
        <w:ind w:firstLine="720"/>
        <w:jc w:val="both"/>
      </w:pPr>
      <w:r>
        <w:t>ҚР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Республикасындағы</w:t>
      </w:r>
      <w:proofErr w:type="spellEnd"/>
      <w:r>
        <w:t xml:space="preserve"> </w:t>
      </w:r>
      <w:proofErr w:type="spellStart"/>
      <w:r>
        <w:t>банктер</w:t>
      </w:r>
      <w:proofErr w:type="spellEnd"/>
      <w:r>
        <w:t xml:space="preserve"> мен банк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 2-б. 3-тарм. </w:t>
      </w:r>
      <w:proofErr w:type="spellStart"/>
      <w:r>
        <w:t>сәйкес</w:t>
      </w:r>
      <w:proofErr w:type="spellEnd"/>
      <w:r>
        <w:t xml:space="preserve"> банк конгломераты – банк </w:t>
      </w:r>
      <w:proofErr w:type="spellStart"/>
      <w:r>
        <w:t>холдингінен</w:t>
      </w:r>
      <w:proofErr w:type="spellEnd"/>
      <w:r>
        <w:t xml:space="preserve">, </w:t>
      </w:r>
      <w:proofErr w:type="spellStart"/>
      <w:r>
        <w:t>банктен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банк </w:t>
      </w:r>
      <w:proofErr w:type="spellStart"/>
      <w:r>
        <w:t>холдингінің</w:t>
      </w:r>
      <w:proofErr w:type="spellEnd"/>
      <w:r>
        <w:t xml:space="preserve"> </w:t>
      </w:r>
      <w:proofErr w:type="spellStart"/>
      <w:r>
        <w:t>еншілес</w:t>
      </w:r>
      <w:proofErr w:type="spellEnd"/>
      <w:r>
        <w:t xml:space="preserve"> </w:t>
      </w:r>
      <w:proofErr w:type="spellStart"/>
      <w:r>
        <w:t>ұйымдарынан</w:t>
      </w:r>
      <w:proofErr w:type="spellEnd"/>
      <w:r>
        <w:rPr>
          <w:lang w:val="kk-KZ"/>
        </w:rPr>
        <w:t xml:space="preserve"> </w:t>
      </w:r>
      <w:proofErr w:type="spellStart"/>
      <w:r w:rsidR="007F24D0">
        <w:t>және</w:t>
      </w:r>
      <w:proofErr w:type="spellEnd"/>
      <w:r w:rsidR="007F24D0">
        <w:t xml:space="preserve"> (</w:t>
      </w:r>
      <w:proofErr w:type="spellStart"/>
      <w:r w:rsidR="007F24D0">
        <w:t>немесе</w:t>
      </w:r>
      <w:proofErr w:type="spellEnd"/>
      <w:r w:rsidR="007F24D0">
        <w:t xml:space="preserve">) </w:t>
      </w:r>
      <w:proofErr w:type="spellStart"/>
      <w:r w:rsidR="007F24D0">
        <w:t>банктің</w:t>
      </w:r>
      <w:proofErr w:type="spellEnd"/>
      <w:r w:rsidR="007F24D0">
        <w:t xml:space="preserve"> </w:t>
      </w:r>
      <w:proofErr w:type="spellStart"/>
      <w:r w:rsidR="007F24D0">
        <w:t>еншілес</w:t>
      </w:r>
      <w:proofErr w:type="spellEnd"/>
      <w:r w:rsidR="007F24D0">
        <w:t xml:space="preserve"> </w:t>
      </w:r>
      <w:proofErr w:type="spellStart"/>
      <w:r w:rsidR="007F24D0">
        <w:t>ұйымдарынан</w:t>
      </w:r>
      <w:proofErr w:type="spellEnd"/>
      <w:r w:rsidR="007F24D0">
        <w:t xml:space="preserve"> </w:t>
      </w:r>
      <w:proofErr w:type="spellStart"/>
      <w:r w:rsidR="007F24D0">
        <w:t>және</w:t>
      </w:r>
      <w:proofErr w:type="spellEnd"/>
      <w:r w:rsidR="007F24D0">
        <w:t xml:space="preserve"> (</w:t>
      </w:r>
      <w:proofErr w:type="spellStart"/>
      <w:r w:rsidR="007F24D0">
        <w:t>немесе</w:t>
      </w:r>
      <w:proofErr w:type="spellEnd"/>
      <w:r w:rsidR="007F24D0">
        <w:t xml:space="preserve">) </w:t>
      </w:r>
      <w:proofErr w:type="spellStart"/>
      <w:r w:rsidR="007F24D0">
        <w:t>капиталына</w:t>
      </w:r>
      <w:proofErr w:type="spellEnd"/>
      <w:r w:rsidR="007F24D0">
        <w:t xml:space="preserve"> банк </w:t>
      </w:r>
      <w:proofErr w:type="spellStart"/>
      <w:r w:rsidR="007F24D0">
        <w:t>холдингі</w:t>
      </w:r>
      <w:proofErr w:type="spellEnd"/>
      <w:r w:rsidR="007F24D0">
        <w:t xml:space="preserve"> </w:t>
      </w:r>
      <w:proofErr w:type="spellStart"/>
      <w:r w:rsidR="007F24D0">
        <w:t>және</w:t>
      </w:r>
      <w:proofErr w:type="spellEnd"/>
      <w:r w:rsidR="007F24D0">
        <w:t xml:space="preserve"> (</w:t>
      </w:r>
      <w:proofErr w:type="spellStart"/>
      <w:r w:rsidR="007F24D0">
        <w:t>немесе</w:t>
      </w:r>
      <w:proofErr w:type="spellEnd"/>
      <w:r w:rsidR="007F24D0">
        <w:t xml:space="preserve">) </w:t>
      </w:r>
      <w:proofErr w:type="spellStart"/>
      <w:r w:rsidR="007F24D0">
        <w:t>оның</w:t>
      </w:r>
      <w:proofErr w:type="spellEnd"/>
      <w:r w:rsidR="007F24D0">
        <w:t xml:space="preserve"> </w:t>
      </w:r>
      <w:proofErr w:type="spellStart"/>
      <w:r w:rsidR="007F24D0">
        <w:t>еншілес</w:t>
      </w:r>
      <w:proofErr w:type="spellEnd"/>
      <w:r w:rsidR="007F24D0">
        <w:t xml:space="preserve"> </w:t>
      </w:r>
      <w:proofErr w:type="spellStart"/>
      <w:r w:rsidR="007F24D0">
        <w:t>ұйымдары</w:t>
      </w:r>
      <w:proofErr w:type="spellEnd"/>
      <w:r w:rsidR="007F24D0">
        <w:t xml:space="preserve"> </w:t>
      </w:r>
      <w:proofErr w:type="spellStart"/>
      <w:r w:rsidR="007F24D0">
        <w:t>қомақты</w:t>
      </w:r>
      <w:proofErr w:type="spellEnd"/>
      <w:r w:rsidR="007F24D0">
        <w:t xml:space="preserve"> </w:t>
      </w:r>
      <w:proofErr w:type="spellStart"/>
      <w:r w:rsidR="007F24D0">
        <w:t>қатысатын</w:t>
      </w:r>
      <w:proofErr w:type="spellEnd"/>
      <w:r w:rsidR="007F24D0">
        <w:t xml:space="preserve"> </w:t>
      </w:r>
      <w:proofErr w:type="spellStart"/>
      <w:r w:rsidR="007F24D0">
        <w:t>ұйымдардан</w:t>
      </w:r>
      <w:proofErr w:type="spellEnd"/>
      <w:r w:rsidR="007F24D0">
        <w:t xml:space="preserve"> </w:t>
      </w:r>
      <w:proofErr w:type="spellStart"/>
      <w:r w:rsidR="007F24D0">
        <w:t>тұратын</w:t>
      </w:r>
      <w:proofErr w:type="spellEnd"/>
      <w:r w:rsidR="007F24D0">
        <w:t xml:space="preserve"> </w:t>
      </w:r>
      <w:proofErr w:type="spellStart"/>
      <w:r w:rsidR="007F24D0">
        <w:t>заңды</w:t>
      </w:r>
      <w:proofErr w:type="spellEnd"/>
      <w:r w:rsidR="007F24D0">
        <w:t xml:space="preserve"> </w:t>
      </w:r>
      <w:proofErr w:type="spellStart"/>
      <w:r w:rsidR="007F24D0">
        <w:t>тұлғалар</w:t>
      </w:r>
      <w:proofErr w:type="spellEnd"/>
      <w:r w:rsidR="007F24D0">
        <w:t xml:space="preserve"> </w:t>
      </w:r>
      <w:proofErr w:type="spellStart"/>
      <w:r w:rsidR="007F24D0">
        <w:t>тобы</w:t>
      </w:r>
      <w:proofErr w:type="spellEnd"/>
      <w:r w:rsidR="007F24D0">
        <w:t xml:space="preserve">. </w:t>
      </w:r>
    </w:p>
    <w:p w14:paraId="1BB4C9CD" w14:textId="77777777" w:rsidR="007C4F23" w:rsidRDefault="007F24D0" w:rsidP="00B96F15">
      <w:pPr>
        <w:pStyle w:val="a9"/>
        <w:ind w:firstLine="720"/>
        <w:jc w:val="both"/>
      </w:pPr>
      <w:r>
        <w:t xml:space="preserve">Банк </w:t>
      </w:r>
      <w:proofErr w:type="spellStart"/>
      <w:r>
        <w:t>конгломератының</w:t>
      </w:r>
      <w:proofErr w:type="spellEnd"/>
      <w:r>
        <w:t xml:space="preserve"> </w:t>
      </w:r>
      <w:proofErr w:type="spellStart"/>
      <w:r>
        <w:t>құрамына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холдинг,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резиденті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– банк </w:t>
      </w:r>
      <w:proofErr w:type="spellStart"/>
      <w:r>
        <w:t>холдингі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капиталына</w:t>
      </w:r>
      <w:proofErr w:type="spellEnd"/>
      <w:r>
        <w:t xml:space="preserve"> </w:t>
      </w:r>
      <w:proofErr w:type="spellStart"/>
      <w:r>
        <w:t>еншілес</w:t>
      </w:r>
      <w:proofErr w:type="spellEnd"/>
      <w:r>
        <w:t xml:space="preserve"> </w:t>
      </w:r>
      <w:proofErr w:type="spellStart"/>
      <w:r>
        <w:t>ұйымдар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резиденті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банк </w:t>
      </w:r>
      <w:proofErr w:type="spellStart"/>
      <w:r>
        <w:t>холдингі</w:t>
      </w:r>
      <w:proofErr w:type="spellEnd"/>
      <w:r>
        <w:t xml:space="preserve"> </w:t>
      </w:r>
      <w:proofErr w:type="spellStart"/>
      <w:r>
        <w:t>қомақты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резиденті</w:t>
      </w:r>
      <w:proofErr w:type="spellEnd"/>
      <w:r>
        <w:t xml:space="preserve"> </w:t>
      </w:r>
      <w:proofErr w:type="spellStart"/>
      <w:r>
        <w:t>еместер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ұйымдар</w:t>
      </w:r>
      <w:proofErr w:type="spellEnd"/>
      <w:r>
        <w:t xml:space="preserve"> </w:t>
      </w:r>
      <w:proofErr w:type="spellStart"/>
      <w:r>
        <w:t>кірмейді</w:t>
      </w:r>
      <w:proofErr w:type="spellEnd"/>
      <w:r>
        <w:t xml:space="preserve">. </w:t>
      </w:r>
    </w:p>
    <w:p w14:paraId="1FA6B5A6" w14:textId="77777777" w:rsidR="007C4F23" w:rsidRDefault="007F24D0" w:rsidP="00B96F15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заңнамада</w:t>
      </w:r>
      <w:proofErr w:type="spellEnd"/>
      <w:r>
        <w:t xml:space="preserve"> </w:t>
      </w:r>
      <w:proofErr w:type="spellStart"/>
      <w:r>
        <w:t>қарыздармен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міндеттемелік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қарым-қатынастарға</w:t>
      </w:r>
      <w:proofErr w:type="spellEnd"/>
      <w:r>
        <w:t xml:space="preserve"> </w:t>
      </w:r>
      <w:proofErr w:type="spellStart"/>
      <w:r>
        <w:t>қолданылатын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түсінігінің</w:t>
      </w:r>
      <w:proofErr w:type="spellEnd"/>
      <w:r>
        <w:t xml:space="preserve">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анықтамасы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</w:p>
    <w:p w14:paraId="525DF957" w14:textId="7A335DE9" w:rsidR="007C4F23" w:rsidRDefault="007F24D0" w:rsidP="00B96F15">
      <w:pPr>
        <w:pStyle w:val="a9"/>
        <w:ind w:firstLine="720"/>
        <w:jc w:val="both"/>
      </w:pPr>
      <w:proofErr w:type="spellStart"/>
      <w:r>
        <w:t>Заң</w:t>
      </w:r>
      <w:proofErr w:type="spellEnd"/>
      <w:r>
        <w:t xml:space="preserve"> </w:t>
      </w:r>
      <w:proofErr w:type="spellStart"/>
      <w:r>
        <w:t>ғылымында</w:t>
      </w:r>
      <w:proofErr w:type="spellEnd"/>
      <w:r>
        <w:t xml:space="preserve"> </w:t>
      </w:r>
      <w:proofErr w:type="spellStart"/>
      <w:r>
        <w:t>қарыздарды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құрылымдауға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анықтама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: </w:t>
      </w:r>
    </w:p>
    <w:p w14:paraId="1F6606F7" w14:textId="2825EF67" w:rsidR="007C4F23" w:rsidRDefault="007F24D0" w:rsidP="00B96F15">
      <w:pPr>
        <w:pStyle w:val="a9"/>
        <w:ind w:firstLine="720"/>
        <w:jc w:val="both"/>
      </w:pPr>
      <w:r>
        <w:t>«</w:t>
      </w:r>
      <w:proofErr w:type="spellStart"/>
      <w:r>
        <w:t>Қарыздар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пайыздарды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мерзімдерін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қарыздың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.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шарттары</w:t>
      </w:r>
      <w:proofErr w:type="spellEnd"/>
      <w:r>
        <w:t xml:space="preserve"> </w:t>
      </w:r>
      <w:proofErr w:type="spellStart"/>
      <w:r>
        <w:t>қарыздың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бөлігін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тастау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пайыздар</w:t>
      </w:r>
      <w:proofErr w:type="spellEnd"/>
      <w:r>
        <w:t xml:space="preserve"> </w:t>
      </w:r>
      <w:proofErr w:type="spellStart"/>
      <w:r>
        <w:t>мөлшерлемесін</w:t>
      </w:r>
      <w:proofErr w:type="spellEnd"/>
      <w:r>
        <w:t xml:space="preserve"> </w:t>
      </w:r>
      <w:proofErr w:type="spellStart"/>
      <w:r>
        <w:t>азайтуды</w:t>
      </w:r>
      <w:proofErr w:type="spellEnd"/>
      <w:r>
        <w:t xml:space="preserve"> да </w:t>
      </w:r>
      <w:proofErr w:type="spellStart"/>
      <w:r>
        <w:t>қарастыруы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». </w:t>
      </w:r>
    </w:p>
    <w:p w14:paraId="0502C481" w14:textId="77777777" w:rsidR="007C4F23" w:rsidRDefault="007F24D0" w:rsidP="00B96F15">
      <w:pPr>
        <w:pStyle w:val="a9"/>
        <w:ind w:firstLine="720"/>
        <w:jc w:val="both"/>
      </w:pPr>
      <w:proofErr w:type="spellStart"/>
      <w:r>
        <w:t>Қарызды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құрылымдауға</w:t>
      </w:r>
      <w:proofErr w:type="spellEnd"/>
      <w:r>
        <w:t xml:space="preserve"> </w:t>
      </w:r>
      <w:proofErr w:type="spellStart"/>
      <w:r>
        <w:t>сондай-ақ</w:t>
      </w:r>
      <w:proofErr w:type="spellEnd"/>
      <w:r>
        <w:t xml:space="preserve">: </w:t>
      </w:r>
    </w:p>
    <w:p w14:paraId="6BC9F2EA" w14:textId="77777777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талабынан</w:t>
      </w:r>
      <w:proofErr w:type="spellEnd"/>
      <w:r>
        <w:t xml:space="preserve"> бас </w:t>
      </w:r>
      <w:proofErr w:type="spellStart"/>
      <w:r>
        <w:t>тартқаны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берілетін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, </w:t>
      </w:r>
      <w:proofErr w:type="spellStart"/>
      <w:r>
        <w:t>қарыздарды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, (АК 369, 370-б.б.); </w:t>
      </w:r>
    </w:p>
    <w:p w14:paraId="53DF05D5" w14:textId="77777777" w:rsidR="007C4F23" w:rsidRDefault="007F24D0" w:rsidP="00B96F15">
      <w:pPr>
        <w:pStyle w:val="a9"/>
        <w:ind w:firstLine="720"/>
        <w:jc w:val="both"/>
      </w:pPr>
      <w:r>
        <w:t>- цессия (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құқынан</w:t>
      </w:r>
      <w:proofErr w:type="spellEnd"/>
      <w:r>
        <w:t xml:space="preserve"> </w:t>
      </w:r>
      <w:proofErr w:type="spellStart"/>
      <w:r>
        <w:t>қайту</w:t>
      </w:r>
      <w:proofErr w:type="spellEnd"/>
      <w:r>
        <w:t xml:space="preserve">), </w:t>
      </w:r>
      <w:proofErr w:type="spellStart"/>
      <w:r>
        <w:t>борыштың</w:t>
      </w:r>
      <w:proofErr w:type="spellEnd"/>
      <w:r>
        <w:t xml:space="preserve"> </w:t>
      </w:r>
      <w:proofErr w:type="spellStart"/>
      <w:r>
        <w:t>ауысуы</w:t>
      </w:r>
      <w:proofErr w:type="spellEnd"/>
      <w:r>
        <w:t xml:space="preserve"> (АК 339, 348- </w:t>
      </w:r>
      <w:proofErr w:type="spellStart"/>
      <w:r>
        <w:t>б.б</w:t>
      </w:r>
      <w:proofErr w:type="spellEnd"/>
      <w:r>
        <w:t xml:space="preserve">.); </w:t>
      </w:r>
    </w:p>
    <w:p w14:paraId="63502F20" w14:textId="03A45F0C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бейбітшілік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(АІЖК 49-б.); </w:t>
      </w:r>
    </w:p>
    <w:p w14:paraId="4D1D99DC" w14:textId="77777777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шешімді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оны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әдісі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(АІЖК 233-б.); </w:t>
      </w:r>
    </w:p>
    <w:p w14:paraId="5BB05086" w14:textId="77777777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 </w:t>
      </w:r>
      <w:proofErr w:type="spellStart"/>
      <w:r>
        <w:t>сомаларын</w:t>
      </w:r>
      <w:proofErr w:type="spellEnd"/>
      <w:r>
        <w:t xml:space="preserve"> </w:t>
      </w:r>
      <w:proofErr w:type="spellStart"/>
      <w:r>
        <w:t>индекстеу</w:t>
      </w:r>
      <w:proofErr w:type="spellEnd"/>
      <w:r>
        <w:t xml:space="preserve"> (АІЖК 234-б.); </w:t>
      </w:r>
    </w:p>
    <w:p w14:paraId="326B602B" w14:textId="77777777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секьюритилендіру</w:t>
      </w:r>
      <w:proofErr w:type="spellEnd"/>
      <w:r>
        <w:t xml:space="preserve"> «</w:t>
      </w:r>
      <w:proofErr w:type="spellStart"/>
      <w:r>
        <w:t>борышты</w:t>
      </w:r>
      <w:proofErr w:type="spellEnd"/>
      <w:r>
        <w:t xml:space="preserve"> </w:t>
      </w:r>
      <w:proofErr w:type="spellStart"/>
      <w:r>
        <w:t>борыштының</w:t>
      </w:r>
      <w:proofErr w:type="spellEnd"/>
      <w:r>
        <w:t xml:space="preserve"> </w:t>
      </w:r>
      <w:proofErr w:type="spellStart"/>
      <w:r>
        <w:t>құнды</w:t>
      </w:r>
      <w:proofErr w:type="spellEnd"/>
      <w:r>
        <w:t xml:space="preserve"> </w:t>
      </w:r>
      <w:proofErr w:type="spellStart"/>
      <w:r>
        <w:t>қағаздарына</w:t>
      </w:r>
      <w:proofErr w:type="spellEnd"/>
      <w:r>
        <w:t xml:space="preserve"> </w:t>
      </w:r>
      <w:proofErr w:type="spellStart"/>
      <w:r>
        <w:t>аудару</w:t>
      </w:r>
      <w:proofErr w:type="spellEnd"/>
      <w:r>
        <w:t xml:space="preserve">» (ҚР 20 </w:t>
      </w:r>
      <w:proofErr w:type="spellStart"/>
      <w:r>
        <w:t>ақпан</w:t>
      </w:r>
      <w:proofErr w:type="spellEnd"/>
      <w:r>
        <w:t xml:space="preserve"> 2006 </w:t>
      </w:r>
      <w:proofErr w:type="spellStart"/>
      <w:r>
        <w:t>жылғы</w:t>
      </w:r>
      <w:proofErr w:type="spellEnd"/>
      <w:r>
        <w:t xml:space="preserve"> «</w:t>
      </w:r>
      <w:proofErr w:type="spellStart"/>
      <w:r>
        <w:t>Жобалық</w:t>
      </w:r>
      <w:proofErr w:type="spellEnd"/>
      <w:r>
        <w:t xml:space="preserve"> </w:t>
      </w:r>
      <w:proofErr w:type="spellStart"/>
      <w:r>
        <w:t>қаржыландыру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секьюритилендіру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); </w:t>
      </w:r>
    </w:p>
    <w:p w14:paraId="4B543552" w14:textId="77777777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жаңғырту</w:t>
      </w:r>
      <w:proofErr w:type="spellEnd"/>
      <w:r>
        <w:t xml:space="preserve"> (АК 372-б.). </w:t>
      </w:r>
      <w:proofErr w:type="spellStart"/>
      <w:r>
        <w:t>Жаңғырту</w:t>
      </w:r>
      <w:proofErr w:type="spellEnd"/>
      <w:r>
        <w:t xml:space="preserve"> </w:t>
      </w:r>
      <w:proofErr w:type="spellStart"/>
      <w:r>
        <w:t>конвертациялау</w:t>
      </w:r>
      <w:proofErr w:type="spellEnd"/>
      <w:r>
        <w:t xml:space="preserve"> «</w:t>
      </w:r>
      <w:proofErr w:type="spellStart"/>
      <w:r>
        <w:t>борышты</w:t>
      </w:r>
      <w:proofErr w:type="spellEnd"/>
      <w:r>
        <w:t xml:space="preserve"> </w:t>
      </w:r>
      <w:proofErr w:type="spellStart"/>
      <w:r>
        <w:t>борыштының</w:t>
      </w:r>
      <w:proofErr w:type="spellEnd"/>
      <w:r>
        <w:t xml:space="preserve"> </w:t>
      </w:r>
      <w:proofErr w:type="spellStart"/>
      <w:r>
        <w:t>активіне</w:t>
      </w:r>
      <w:proofErr w:type="spellEnd"/>
      <w:r>
        <w:t xml:space="preserve"> </w:t>
      </w:r>
      <w:proofErr w:type="spellStart"/>
      <w:r>
        <w:t>аудару</w:t>
      </w:r>
      <w:proofErr w:type="spellEnd"/>
      <w:r>
        <w:t>» (</w:t>
      </w:r>
      <w:proofErr w:type="spellStart"/>
      <w:r>
        <w:t>мәселен</w:t>
      </w:r>
      <w:proofErr w:type="spellEnd"/>
      <w:r>
        <w:t>, «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борыштының</w:t>
      </w:r>
      <w:proofErr w:type="spellEnd"/>
      <w:r>
        <w:t xml:space="preserve"> </w:t>
      </w:r>
      <w:proofErr w:type="spellStart"/>
      <w:r>
        <w:t>қызметіне</w:t>
      </w:r>
      <w:proofErr w:type="spellEnd"/>
      <w:r>
        <w:t xml:space="preserve">, </w:t>
      </w:r>
      <w:proofErr w:type="spellStart"/>
      <w:r>
        <w:t>тауарларына</w:t>
      </w:r>
      <w:proofErr w:type="spellEnd"/>
      <w:r>
        <w:t xml:space="preserve">, </w:t>
      </w:r>
      <w:proofErr w:type="spellStart"/>
      <w:r>
        <w:t>жұмыстарына</w:t>
      </w:r>
      <w:proofErr w:type="spellEnd"/>
      <w:r>
        <w:t xml:space="preserve">» </w:t>
      </w:r>
      <w:proofErr w:type="spellStart"/>
      <w:r>
        <w:t>конвертациялау</w:t>
      </w:r>
      <w:proofErr w:type="spellEnd"/>
      <w:r>
        <w:t xml:space="preserve">) </w:t>
      </w:r>
      <w:proofErr w:type="spellStart"/>
      <w:r>
        <w:t>түрінде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конверсиялау</w:t>
      </w:r>
      <w:proofErr w:type="spellEnd"/>
      <w:r>
        <w:t xml:space="preserve"> «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борыштының</w:t>
      </w:r>
      <w:proofErr w:type="spellEnd"/>
      <w:r>
        <w:t xml:space="preserve"> </w:t>
      </w:r>
      <w:proofErr w:type="spellStart"/>
      <w:r>
        <w:t>мүлігіне</w:t>
      </w:r>
      <w:proofErr w:type="spellEnd"/>
      <w:r>
        <w:t xml:space="preserve"> </w:t>
      </w:r>
      <w:proofErr w:type="spellStart"/>
      <w:r>
        <w:t>аудару</w:t>
      </w:r>
      <w:proofErr w:type="spellEnd"/>
      <w:r>
        <w:t>» (</w:t>
      </w:r>
      <w:proofErr w:type="spellStart"/>
      <w:r>
        <w:t>мәселен</w:t>
      </w:r>
      <w:proofErr w:type="spellEnd"/>
      <w:r>
        <w:t>, «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борыштының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мүлкіне</w:t>
      </w:r>
      <w:proofErr w:type="spellEnd"/>
      <w:r>
        <w:t xml:space="preserve">» </w:t>
      </w:r>
      <w:proofErr w:type="spellStart"/>
      <w:r>
        <w:t>конверсиялау</w:t>
      </w:r>
      <w:proofErr w:type="spellEnd"/>
      <w:r>
        <w:t xml:space="preserve">) </w:t>
      </w:r>
      <w:proofErr w:type="spellStart"/>
      <w:r>
        <w:t>түрінде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; </w:t>
      </w:r>
    </w:p>
    <w:p w14:paraId="0C9A04ED" w14:textId="77777777" w:rsidR="007C4F23" w:rsidRDefault="007F24D0" w:rsidP="00B96F15">
      <w:pPr>
        <w:pStyle w:val="a9"/>
        <w:ind w:firstLine="720"/>
        <w:jc w:val="both"/>
      </w:pPr>
      <w:r>
        <w:lastRenderedPageBreak/>
        <w:t xml:space="preserve">-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; </w:t>
      </w:r>
    </w:p>
    <w:p w14:paraId="3BE55EBA" w14:textId="77777777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кезіндегі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рәсімдері</w:t>
      </w:r>
      <w:proofErr w:type="spellEnd"/>
      <w:r>
        <w:t xml:space="preserve"> (ҚР 7 </w:t>
      </w:r>
      <w:proofErr w:type="spellStart"/>
      <w:r>
        <w:t>наурыз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) </w:t>
      </w:r>
      <w:proofErr w:type="spellStart"/>
      <w:r>
        <w:t>жатады</w:t>
      </w:r>
      <w:proofErr w:type="spellEnd"/>
      <w:r>
        <w:t xml:space="preserve">. </w:t>
      </w:r>
    </w:p>
    <w:p w14:paraId="0378D538" w14:textId="77777777" w:rsidR="007C4F23" w:rsidRDefault="007F24D0" w:rsidP="00B96F15">
      <w:pPr>
        <w:pStyle w:val="a9"/>
        <w:ind w:firstLine="720"/>
        <w:jc w:val="both"/>
      </w:pPr>
      <w:proofErr w:type="spellStart"/>
      <w:r>
        <w:t>Барлық</w:t>
      </w:r>
      <w:proofErr w:type="spellEnd"/>
      <w:r>
        <w:t xml:space="preserve"> </w:t>
      </w:r>
      <w:proofErr w:type="spellStart"/>
      <w:r>
        <w:t>анықтамаларды</w:t>
      </w:r>
      <w:proofErr w:type="spellEnd"/>
      <w:r>
        <w:t xml:space="preserve"> </w:t>
      </w:r>
      <w:proofErr w:type="spellStart"/>
      <w:r>
        <w:t>талдау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түсінігін</w:t>
      </w:r>
      <w:proofErr w:type="spellEnd"/>
      <w:r>
        <w:t xml:space="preserve"> </w:t>
      </w:r>
      <w:proofErr w:type="spellStart"/>
      <w:r>
        <w:t>сипаттайтын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белгілерді</w:t>
      </w:r>
      <w:proofErr w:type="spellEnd"/>
      <w:r>
        <w:t xml:space="preserve"> </w:t>
      </w:r>
      <w:proofErr w:type="spellStart"/>
      <w:r>
        <w:t>бөліп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 –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борыштық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несие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мен </w:t>
      </w:r>
      <w:proofErr w:type="spellStart"/>
      <w:r>
        <w:t>борыштының</w:t>
      </w:r>
      <w:proofErr w:type="spellEnd"/>
      <w:r>
        <w:t xml:space="preserve"> </w:t>
      </w:r>
      <w:proofErr w:type="spellStart"/>
      <w:r>
        <w:t>келісімі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борыштының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,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өтеудің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шарттарын</w:t>
      </w:r>
      <w:proofErr w:type="spellEnd"/>
      <w:r>
        <w:rPr>
          <w:lang w:val="kk-KZ"/>
        </w:rPr>
        <w:t xml:space="preserve"> </w:t>
      </w:r>
      <w:proofErr w:type="spellStart"/>
      <w:r>
        <w:t>қарастыратын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борыштық</w:t>
      </w:r>
      <w:proofErr w:type="spellEnd"/>
      <w:r>
        <w:t xml:space="preserve"> </w:t>
      </w:r>
      <w:proofErr w:type="spellStart"/>
      <w:r>
        <w:t>міндеттемелерге</w:t>
      </w:r>
      <w:proofErr w:type="spellEnd"/>
      <w:r>
        <w:t xml:space="preserve"> </w:t>
      </w:r>
      <w:proofErr w:type="spellStart"/>
      <w:r>
        <w:t>ауыстыру</w:t>
      </w:r>
      <w:proofErr w:type="spellEnd"/>
      <w:r>
        <w:t xml:space="preserve"> </w:t>
      </w:r>
      <w:proofErr w:type="spellStart"/>
      <w:r>
        <w:t>жолымен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. </w:t>
      </w:r>
    </w:p>
    <w:p w14:paraId="6B4EF9C1" w14:textId="77777777" w:rsidR="007C4F23" w:rsidRDefault="007F24D0" w:rsidP="00B96F15">
      <w:pPr>
        <w:pStyle w:val="a9"/>
        <w:ind w:firstLine="720"/>
        <w:jc w:val="both"/>
      </w:pPr>
      <w:proofErr w:type="spellStart"/>
      <w:r>
        <w:t>Мәселен</w:t>
      </w:r>
      <w:proofErr w:type="spellEnd"/>
      <w:r>
        <w:t xml:space="preserve">, </w:t>
      </w:r>
      <w:proofErr w:type="spellStart"/>
      <w:r>
        <w:t>мыналар</w:t>
      </w:r>
      <w:proofErr w:type="spellEnd"/>
      <w:r>
        <w:t xml:space="preserve"> </w:t>
      </w:r>
      <w:proofErr w:type="spellStart"/>
      <w:r>
        <w:t>өзгеруі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: </w:t>
      </w:r>
    </w:p>
    <w:p w14:paraId="06C80279" w14:textId="77777777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займ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(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қарыздың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>/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сыйақының</w:t>
      </w:r>
      <w:proofErr w:type="spellEnd"/>
      <w:r>
        <w:t xml:space="preserve">); </w:t>
      </w:r>
    </w:p>
    <w:p w14:paraId="63177227" w14:textId="77777777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займ</w:t>
      </w:r>
      <w:proofErr w:type="spellEnd"/>
      <w:r>
        <w:t xml:space="preserve"> </w:t>
      </w:r>
      <w:proofErr w:type="spellStart"/>
      <w:r>
        <w:t>валютасы</w:t>
      </w:r>
      <w:proofErr w:type="spellEnd"/>
      <w:r>
        <w:t xml:space="preserve">; </w:t>
      </w:r>
    </w:p>
    <w:p w14:paraId="01C05A87" w14:textId="4B5DA889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сыйақы</w:t>
      </w:r>
      <w:proofErr w:type="spellEnd"/>
      <w:r>
        <w:t xml:space="preserve"> </w:t>
      </w:r>
      <w:proofErr w:type="spellStart"/>
      <w:r>
        <w:t>мөлшерлемесі</w:t>
      </w:r>
      <w:proofErr w:type="spellEnd"/>
      <w:r>
        <w:t xml:space="preserve"> (</w:t>
      </w:r>
      <w:proofErr w:type="spellStart"/>
      <w:r>
        <w:t>пайыз</w:t>
      </w:r>
      <w:proofErr w:type="spellEnd"/>
      <w:r>
        <w:t xml:space="preserve">); </w:t>
      </w:r>
    </w:p>
    <w:p w14:paraId="7B93615E" w14:textId="77777777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; </w:t>
      </w:r>
    </w:p>
    <w:p w14:paraId="62604430" w14:textId="2224DF33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сыйақыны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; </w:t>
      </w:r>
    </w:p>
    <w:p w14:paraId="2ED6E671" w14:textId="77777777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займды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; </w:t>
      </w:r>
    </w:p>
    <w:p w14:paraId="678CEDC4" w14:textId="77777777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айыптық</w:t>
      </w:r>
      <w:proofErr w:type="spellEnd"/>
      <w:r>
        <w:t xml:space="preserve"> </w:t>
      </w:r>
      <w:proofErr w:type="spellStart"/>
      <w:r>
        <w:t>санкциялар</w:t>
      </w:r>
      <w:proofErr w:type="spellEnd"/>
      <w:r>
        <w:t xml:space="preserve">; </w:t>
      </w:r>
    </w:p>
    <w:p w14:paraId="6F315FD7" w14:textId="77777777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с.с</w:t>
      </w:r>
      <w:proofErr w:type="spellEnd"/>
      <w:r>
        <w:t xml:space="preserve">. </w:t>
      </w:r>
      <w:proofErr w:type="spellStart"/>
      <w:r>
        <w:t>Тәжірибеде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институты банк </w:t>
      </w:r>
      <w:proofErr w:type="spellStart"/>
      <w:r>
        <w:t>несиесі</w:t>
      </w:r>
      <w:proofErr w:type="spellEnd"/>
      <w:r>
        <w:t xml:space="preserve"> </w:t>
      </w:r>
      <w:proofErr w:type="spellStart"/>
      <w:r>
        <w:t>саласында</w:t>
      </w:r>
      <w:proofErr w:type="spellEnd"/>
      <w:r>
        <w:t xml:space="preserve"> </w:t>
      </w:r>
      <w:proofErr w:type="spellStart"/>
      <w:r>
        <w:t>анағұрлым</w:t>
      </w:r>
      <w:proofErr w:type="spellEnd"/>
      <w:r>
        <w:t xml:space="preserve"> </w:t>
      </w:r>
      <w:proofErr w:type="spellStart"/>
      <w:r>
        <w:t>жиі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дәл</w:t>
      </w:r>
      <w:proofErr w:type="spellEnd"/>
      <w:r>
        <w:t xml:space="preserve"> </w:t>
      </w:r>
      <w:proofErr w:type="spellStart"/>
      <w:r>
        <w:t>несиелік</w:t>
      </w:r>
      <w:proofErr w:type="spellEnd"/>
      <w:r>
        <w:t xml:space="preserve"> </w:t>
      </w:r>
      <w:proofErr w:type="spellStart"/>
      <w:r>
        <w:t>ұйымдар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дәрежесінде</w:t>
      </w:r>
      <w:proofErr w:type="spellEnd"/>
      <w:r>
        <w:t xml:space="preserve"> </w:t>
      </w:r>
      <w:proofErr w:type="spellStart"/>
      <w:r>
        <w:t>қарыздарды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құрылымдаудың</w:t>
      </w:r>
      <w:proofErr w:type="spellEnd"/>
      <w:r>
        <w:t xml:space="preserve"> </w:t>
      </w:r>
      <w:proofErr w:type="spellStart"/>
      <w:r>
        <w:t>түрлі</w:t>
      </w:r>
      <w:proofErr w:type="spellEnd"/>
      <w:r>
        <w:t xml:space="preserve"> </w:t>
      </w:r>
      <w:proofErr w:type="spellStart"/>
      <w:r>
        <w:t>нұсқаларын</w:t>
      </w:r>
      <w:proofErr w:type="spellEnd"/>
      <w:r>
        <w:t xml:space="preserve"> </w:t>
      </w:r>
      <w:proofErr w:type="spellStart"/>
      <w:r>
        <w:t>неғұрлым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жан-жақты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. </w:t>
      </w:r>
    </w:p>
    <w:p w14:paraId="4EC5E52C" w14:textId="77777777" w:rsidR="007C4F23" w:rsidRDefault="007F24D0" w:rsidP="00B96F15">
      <w:pPr>
        <w:pStyle w:val="a9"/>
        <w:ind w:firstLine="720"/>
        <w:jc w:val="both"/>
      </w:pPr>
      <w:r>
        <w:t xml:space="preserve">Осы </w:t>
      </w:r>
      <w:proofErr w:type="spellStart"/>
      <w:r>
        <w:t>орайда</w:t>
      </w:r>
      <w:proofErr w:type="spellEnd"/>
      <w:r>
        <w:t xml:space="preserve">,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тарау</w:t>
      </w:r>
      <w:proofErr w:type="spellEnd"/>
      <w:r>
        <w:t xml:space="preserve"> </w:t>
      </w:r>
      <w:proofErr w:type="spellStart"/>
      <w:r>
        <w:t>қарыздарды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құрылымдаудың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қарым-қатынастың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субъектілері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тек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ұйымдарына</w:t>
      </w:r>
      <w:proofErr w:type="spellEnd"/>
      <w:r>
        <w:t xml:space="preserve"> (</w:t>
      </w:r>
      <w:proofErr w:type="spellStart"/>
      <w:r>
        <w:t>банктер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.)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белгілейді</w:t>
      </w:r>
      <w:proofErr w:type="spellEnd"/>
      <w:r>
        <w:t xml:space="preserve">. </w:t>
      </w:r>
      <w:proofErr w:type="spellStart"/>
      <w:r>
        <w:t>Банктерді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ҚР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Республикасындағы</w:t>
      </w:r>
      <w:proofErr w:type="spellEnd"/>
      <w:r>
        <w:t xml:space="preserve"> </w:t>
      </w:r>
      <w:proofErr w:type="spellStart"/>
      <w:r>
        <w:t>банктер</w:t>
      </w:r>
      <w:proofErr w:type="spellEnd"/>
      <w:r>
        <w:t xml:space="preserve"> мен </w:t>
      </w:r>
      <w:proofErr w:type="spellStart"/>
      <w:r>
        <w:t>банктік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</w:t>
      </w:r>
      <w:proofErr w:type="gramStart"/>
      <w:r>
        <w:t>6-1</w:t>
      </w:r>
      <w:proofErr w:type="gramEnd"/>
      <w:r>
        <w:t xml:space="preserve"> </w:t>
      </w:r>
      <w:proofErr w:type="spellStart"/>
      <w:r>
        <w:t>тарауымен</w:t>
      </w:r>
      <w:proofErr w:type="spellEnd"/>
      <w:r>
        <w:t xml:space="preserve"> </w:t>
      </w:r>
      <w:proofErr w:type="spellStart"/>
      <w:r>
        <w:t>егжей-тегжей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 xml:space="preserve">. </w:t>
      </w:r>
    </w:p>
    <w:p w14:paraId="2403D85A" w14:textId="77777777" w:rsidR="007C4F23" w:rsidRDefault="007F24D0" w:rsidP="00B96F15">
      <w:pPr>
        <w:pStyle w:val="a9"/>
        <w:ind w:firstLine="720"/>
        <w:jc w:val="both"/>
      </w:pPr>
      <w:proofErr w:type="spellStart"/>
      <w:r>
        <w:t>Қаржы</w:t>
      </w:r>
      <w:proofErr w:type="spellEnd"/>
      <w:r>
        <w:t xml:space="preserve"> </w:t>
      </w:r>
      <w:proofErr w:type="spellStart"/>
      <w:r>
        <w:t>ұйымдарын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айрықша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несие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(</w:t>
      </w:r>
      <w:proofErr w:type="spellStart"/>
      <w:r>
        <w:t>несиегерлер</w:t>
      </w:r>
      <w:proofErr w:type="spellEnd"/>
      <w:r>
        <w:t xml:space="preserve"> </w:t>
      </w:r>
      <w:proofErr w:type="spellStart"/>
      <w:r>
        <w:t>жиналысы</w:t>
      </w:r>
      <w:proofErr w:type="spellEnd"/>
      <w:r>
        <w:t xml:space="preserve">) мен </w:t>
      </w:r>
      <w:proofErr w:type="spellStart"/>
      <w:r>
        <w:t>борыштының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келісімнің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1C86CDE9" w14:textId="77777777" w:rsidR="007C4F23" w:rsidRDefault="007F24D0" w:rsidP="00B96F15">
      <w:pPr>
        <w:pStyle w:val="a9"/>
        <w:ind w:firstLine="720"/>
        <w:jc w:val="both"/>
      </w:pPr>
      <w:proofErr w:type="spellStart"/>
      <w:r>
        <w:t>Қаржы</w:t>
      </w:r>
      <w:proofErr w:type="spellEnd"/>
      <w:r>
        <w:t xml:space="preserve"> </w:t>
      </w:r>
      <w:proofErr w:type="spellStart"/>
      <w:r>
        <w:t>ұйымдарының</w:t>
      </w:r>
      <w:proofErr w:type="spellEnd"/>
      <w:r>
        <w:t xml:space="preserve"> </w:t>
      </w:r>
      <w:proofErr w:type="spellStart"/>
      <w:r>
        <w:t>өздерін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құрылымдауға</w:t>
      </w:r>
      <w:proofErr w:type="spellEnd"/>
      <w:r>
        <w:t xml:space="preserve"> </w:t>
      </w:r>
      <w:proofErr w:type="spellStart"/>
      <w:r>
        <w:t>тырысу</w:t>
      </w:r>
      <w:proofErr w:type="spellEnd"/>
      <w:r>
        <w:t xml:space="preserve"> </w:t>
      </w:r>
      <w:proofErr w:type="spellStart"/>
      <w:r>
        <w:t>себептері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көрсеткіштерінің</w:t>
      </w:r>
      <w:proofErr w:type="spellEnd"/>
      <w:r>
        <w:t xml:space="preserve"> </w:t>
      </w:r>
      <w:proofErr w:type="spellStart"/>
      <w:r>
        <w:t>қанағаттанарлықсыздығынан</w:t>
      </w:r>
      <w:proofErr w:type="spellEnd"/>
      <w:r>
        <w:t xml:space="preserve">, </w:t>
      </w:r>
      <w:proofErr w:type="spellStart"/>
      <w:r>
        <w:t>айналым</w:t>
      </w:r>
      <w:proofErr w:type="spellEnd"/>
      <w:r>
        <w:t xml:space="preserve"> </w:t>
      </w:r>
      <w:proofErr w:type="spellStart"/>
      <w:r>
        <w:t>қаражаттарынаң</w:t>
      </w:r>
      <w:proofErr w:type="spellEnd"/>
      <w:r>
        <w:t xml:space="preserve"> </w:t>
      </w:r>
      <w:proofErr w:type="spellStart"/>
      <w:r>
        <w:t>жетіспеушілігінен</w:t>
      </w:r>
      <w:proofErr w:type="spellEnd"/>
      <w:r>
        <w:t xml:space="preserve">, </w:t>
      </w:r>
      <w:proofErr w:type="spellStart"/>
      <w:r>
        <w:t>несиегерлік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дебиторлық</w:t>
      </w:r>
      <w:proofErr w:type="spellEnd"/>
      <w:r>
        <w:t xml:space="preserve"> </w:t>
      </w:r>
      <w:proofErr w:type="spellStart"/>
      <w:r>
        <w:t>берешектің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деңгейінен</w:t>
      </w:r>
      <w:proofErr w:type="spellEnd"/>
      <w:r>
        <w:t xml:space="preserve"> </w:t>
      </w:r>
      <w:proofErr w:type="spellStart"/>
      <w:r>
        <w:t>көрінетін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қызметінің</w:t>
      </w:r>
      <w:proofErr w:type="spellEnd"/>
      <w:r>
        <w:t xml:space="preserve"> </w:t>
      </w:r>
      <w:proofErr w:type="spellStart"/>
      <w:r>
        <w:t>төмен</w:t>
      </w:r>
      <w:proofErr w:type="spellEnd"/>
      <w:r>
        <w:t xml:space="preserve"> </w:t>
      </w:r>
      <w:proofErr w:type="spellStart"/>
      <w:r>
        <w:t>тиімділігі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6A46FA56" w14:textId="77777777" w:rsidR="007C4F23" w:rsidRDefault="007F24D0" w:rsidP="00B96F15">
      <w:pPr>
        <w:pStyle w:val="a9"/>
        <w:ind w:firstLine="720"/>
        <w:jc w:val="both"/>
      </w:pPr>
      <w:proofErr w:type="spellStart"/>
      <w:r>
        <w:t>Соттық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проблемаларды</w:t>
      </w:r>
      <w:proofErr w:type="spellEnd"/>
      <w:r>
        <w:t xml:space="preserve"> </w:t>
      </w:r>
      <w:proofErr w:type="spellStart"/>
      <w:r>
        <w:t>шешуге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бере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қабылданғаннан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ұйымының</w:t>
      </w:r>
      <w:proofErr w:type="spellEnd"/>
      <w:r>
        <w:t xml:space="preserve"> </w:t>
      </w:r>
      <w:proofErr w:type="spellStart"/>
      <w:r>
        <w:t>мүлкіне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бермеу</w:t>
      </w:r>
      <w:proofErr w:type="spellEnd"/>
      <w:r>
        <w:t xml:space="preserve"> </w:t>
      </w:r>
      <w:proofErr w:type="spellStart"/>
      <w:r>
        <w:t>секілді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нәтижелер</w:t>
      </w:r>
      <w:proofErr w:type="spellEnd"/>
      <w:r>
        <w:t xml:space="preserve"> </w:t>
      </w:r>
      <w:proofErr w:type="spellStart"/>
      <w:r>
        <w:t>туады</w:t>
      </w:r>
      <w:proofErr w:type="spellEnd"/>
      <w:r>
        <w:t xml:space="preserve">. </w:t>
      </w:r>
    </w:p>
    <w:p w14:paraId="4AB173FD" w14:textId="77777777" w:rsidR="007C4F23" w:rsidRDefault="007F24D0" w:rsidP="00B96F15">
      <w:pPr>
        <w:pStyle w:val="a9"/>
        <w:ind w:firstLine="720"/>
        <w:jc w:val="both"/>
      </w:pP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құрылымдауға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кезеңдер</w:t>
      </w:r>
      <w:proofErr w:type="spellEnd"/>
      <w:r>
        <w:t xml:space="preserve"> </w:t>
      </w:r>
      <w:proofErr w:type="spellStart"/>
      <w:r>
        <w:t>тән</w:t>
      </w:r>
      <w:proofErr w:type="spellEnd"/>
      <w:r>
        <w:t xml:space="preserve">: </w:t>
      </w:r>
    </w:p>
    <w:p w14:paraId="295B69E6" w14:textId="32FA62EA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алдағы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жоспарының</w:t>
      </w:r>
      <w:proofErr w:type="spellEnd"/>
      <w:r>
        <w:t xml:space="preserve"> </w:t>
      </w:r>
      <w:proofErr w:type="spellStart"/>
      <w:r>
        <w:t>егжей-тегжей</w:t>
      </w:r>
      <w:proofErr w:type="spellEnd"/>
      <w:r>
        <w:t xml:space="preserve"> </w:t>
      </w:r>
      <w:proofErr w:type="spellStart"/>
      <w:r>
        <w:t>жобасын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; </w:t>
      </w:r>
    </w:p>
    <w:p w14:paraId="794DFEDA" w14:textId="77777777" w:rsidR="007C4F23" w:rsidRDefault="007F24D0" w:rsidP="00B96F15">
      <w:pPr>
        <w:pStyle w:val="a9"/>
        <w:ind w:firstLine="720"/>
        <w:jc w:val="both"/>
      </w:pPr>
      <w:r>
        <w:t xml:space="preserve">- </w:t>
      </w:r>
      <w:proofErr w:type="spellStart"/>
      <w:r>
        <w:t>бірқатар</w:t>
      </w:r>
      <w:proofErr w:type="spellEnd"/>
      <w:r>
        <w:t xml:space="preserve"> </w:t>
      </w:r>
      <w:proofErr w:type="spellStart"/>
      <w:r>
        <w:t>келісімдерге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қойылу</w:t>
      </w:r>
      <w:proofErr w:type="spellEnd"/>
      <w:r>
        <w:t xml:space="preserve">: </w:t>
      </w:r>
    </w:p>
    <w:p w14:paraId="13F7C8E9" w14:textId="77777777" w:rsidR="007C4F23" w:rsidRDefault="007F24D0" w:rsidP="00B96F15">
      <w:pPr>
        <w:pStyle w:val="a9"/>
        <w:ind w:firstLine="720"/>
        <w:jc w:val="both"/>
      </w:pP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ұйымының</w:t>
      </w:r>
      <w:proofErr w:type="spellEnd"/>
      <w:r>
        <w:t xml:space="preserve"> ҚР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Банкімен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келісімі</w:t>
      </w:r>
      <w:proofErr w:type="spellEnd"/>
      <w:r>
        <w:t xml:space="preserve">; </w:t>
      </w:r>
    </w:p>
    <w:p w14:paraId="64DFD893" w14:textId="77777777" w:rsidR="007C4F23" w:rsidRDefault="007F24D0" w:rsidP="00B96F15">
      <w:pPr>
        <w:pStyle w:val="a9"/>
        <w:ind w:firstLine="720"/>
        <w:jc w:val="both"/>
      </w:pP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құпиялылық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келісімдер</w:t>
      </w:r>
      <w:proofErr w:type="spellEnd"/>
      <w:r>
        <w:t xml:space="preserve">; </w:t>
      </w:r>
    </w:p>
    <w:p w14:paraId="433247C1" w14:textId="77777777" w:rsidR="007C4F23" w:rsidRDefault="007F24D0" w:rsidP="00B96F15">
      <w:pPr>
        <w:pStyle w:val="a9"/>
        <w:ind w:firstLine="720"/>
        <w:jc w:val="both"/>
      </w:pPr>
      <w:proofErr w:type="spellStart"/>
      <w:r>
        <w:t>борышты</w:t>
      </w:r>
      <w:proofErr w:type="spellEnd"/>
      <w:r>
        <w:t xml:space="preserve"> мен </w:t>
      </w:r>
      <w:proofErr w:type="spellStart"/>
      <w:r>
        <w:t>несиегерлер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дереу</w:t>
      </w:r>
      <w:proofErr w:type="spellEnd"/>
      <w:r>
        <w:t xml:space="preserve"> </w:t>
      </w:r>
      <w:proofErr w:type="spellStart"/>
      <w:r>
        <w:t>орындауды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келісімдер</w:t>
      </w:r>
      <w:proofErr w:type="spellEnd"/>
      <w:r>
        <w:t>;</w:t>
      </w:r>
    </w:p>
    <w:p w14:paraId="075B287D" w14:textId="77777777" w:rsidR="007C4F23" w:rsidRDefault="007F24D0" w:rsidP="00B96F15">
      <w:pPr>
        <w:pStyle w:val="a9"/>
        <w:ind w:firstLine="720"/>
        <w:jc w:val="both"/>
      </w:pPr>
      <w:r>
        <w:t xml:space="preserve"> -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түрдегі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келісімнің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. </w:t>
      </w:r>
    </w:p>
    <w:p w14:paraId="0A0B3F85" w14:textId="77777777" w:rsidR="007C4F23" w:rsidRDefault="007F24D0" w:rsidP="00B96F15">
      <w:pPr>
        <w:pStyle w:val="a9"/>
        <w:ind w:firstLine="720"/>
        <w:jc w:val="both"/>
      </w:pPr>
      <w:proofErr w:type="spellStart"/>
      <w:r>
        <w:t>Оған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қойылу</w:t>
      </w:r>
      <w:proofErr w:type="spellEnd"/>
      <w:r>
        <w:t xml:space="preserve"> </w:t>
      </w:r>
      <w:proofErr w:type="spellStart"/>
      <w:r>
        <w:t>берешектің</w:t>
      </w:r>
      <w:proofErr w:type="spellEnd"/>
      <w:r>
        <w:t xml:space="preserve"> бар </w:t>
      </w:r>
      <w:proofErr w:type="spellStart"/>
      <w:r>
        <w:t>екендігін</w:t>
      </w:r>
      <w:proofErr w:type="spellEnd"/>
      <w:r>
        <w:t xml:space="preserve"> </w:t>
      </w:r>
      <w:proofErr w:type="spellStart"/>
      <w:r>
        <w:t>мойындауды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жаңа</w:t>
      </w:r>
      <w:proofErr w:type="spellEnd"/>
      <w:r w:rsidR="006710C4">
        <w:rPr>
          <w:lang w:val="kk-KZ"/>
        </w:rPr>
        <w:t xml:space="preserve"> </w:t>
      </w:r>
      <w:proofErr w:type="spellStart"/>
      <w:r w:rsidR="006710C4">
        <w:t>қуыну</w:t>
      </w:r>
      <w:proofErr w:type="spellEnd"/>
      <w:r w:rsidR="006710C4">
        <w:t xml:space="preserve"> </w:t>
      </w:r>
      <w:proofErr w:type="spellStart"/>
      <w:r w:rsidR="006710C4">
        <w:t>мерзімінің</w:t>
      </w:r>
      <w:proofErr w:type="spellEnd"/>
      <w:r w:rsidR="006710C4">
        <w:t xml:space="preserve"> </w:t>
      </w:r>
      <w:proofErr w:type="spellStart"/>
      <w:r w:rsidR="006710C4">
        <w:t>үш</w:t>
      </w:r>
      <w:proofErr w:type="spellEnd"/>
      <w:r w:rsidR="006710C4">
        <w:t xml:space="preserve"> </w:t>
      </w:r>
      <w:proofErr w:type="spellStart"/>
      <w:r w:rsidR="006710C4">
        <w:t>жылдық</w:t>
      </w:r>
      <w:proofErr w:type="spellEnd"/>
      <w:r w:rsidR="006710C4">
        <w:t xml:space="preserve"> </w:t>
      </w:r>
      <w:proofErr w:type="spellStart"/>
      <w:r w:rsidR="006710C4">
        <w:t>мерзімінің</w:t>
      </w:r>
      <w:proofErr w:type="spellEnd"/>
      <w:r w:rsidR="006710C4">
        <w:t xml:space="preserve"> </w:t>
      </w:r>
      <w:proofErr w:type="spellStart"/>
      <w:r w:rsidR="006710C4">
        <w:t>басталуын</w:t>
      </w:r>
      <w:proofErr w:type="spellEnd"/>
      <w:r w:rsidR="006710C4">
        <w:t xml:space="preserve"> </w:t>
      </w:r>
      <w:proofErr w:type="spellStart"/>
      <w:r w:rsidR="006710C4">
        <w:t>білдіреді</w:t>
      </w:r>
      <w:proofErr w:type="spellEnd"/>
      <w:r w:rsidR="006710C4">
        <w:t xml:space="preserve">. </w:t>
      </w:r>
    </w:p>
    <w:p w14:paraId="3D6E3965" w14:textId="77777777" w:rsidR="007C4F23" w:rsidRDefault="006710C4" w:rsidP="00B96F15">
      <w:pPr>
        <w:pStyle w:val="a9"/>
        <w:ind w:firstLine="720"/>
        <w:jc w:val="both"/>
      </w:pP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 мен </w:t>
      </w:r>
      <w:proofErr w:type="spellStart"/>
      <w:r>
        <w:t>мазмұны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АІЖК 150, 151-б.б.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: - </w:t>
      </w:r>
      <w:proofErr w:type="spellStart"/>
      <w:r>
        <w:t>өтініште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01CCD432" w14:textId="29F52A8D" w:rsidR="007C4F23" w:rsidRDefault="006710C4" w:rsidP="00B96F15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ҚР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Республикасындағы</w:t>
      </w:r>
      <w:proofErr w:type="spellEnd"/>
      <w:r>
        <w:t xml:space="preserve"> </w:t>
      </w:r>
      <w:proofErr w:type="spellStart"/>
      <w:r>
        <w:t>банктер</w:t>
      </w:r>
      <w:proofErr w:type="spellEnd"/>
      <w:r>
        <w:t xml:space="preserve"> мен банк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</w:t>
      </w:r>
      <w:proofErr w:type="gramStart"/>
      <w:r>
        <w:t>59-2</w:t>
      </w:r>
      <w:proofErr w:type="gramEnd"/>
      <w:r>
        <w:t xml:space="preserve">-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. </w:t>
      </w:r>
    </w:p>
    <w:p w14:paraId="3B5F8217" w14:textId="77777777" w:rsidR="007C4F23" w:rsidRDefault="006710C4" w:rsidP="00B96F15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</w:t>
      </w:r>
      <w:proofErr w:type="spellStart"/>
      <w:r>
        <w:t>банкті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банктің</w:t>
      </w:r>
      <w:proofErr w:type="spellEnd"/>
      <w:r>
        <w:t xml:space="preserve"> </w:t>
      </w:r>
      <w:proofErr w:type="spellStart"/>
      <w:r>
        <w:t>ақшасының</w:t>
      </w:r>
      <w:proofErr w:type="spellEnd"/>
      <w:r>
        <w:t xml:space="preserve"> </w:t>
      </w:r>
      <w:proofErr w:type="spellStart"/>
      <w:r>
        <w:t>болмауына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жеткіліксіз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банктің</w:t>
      </w:r>
      <w:proofErr w:type="spellEnd"/>
      <w:r>
        <w:t xml:space="preserve">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несиегерлердің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басталған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</w:t>
      </w:r>
      <w:proofErr w:type="spellStart"/>
      <w:r>
        <w:t>жеті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асатын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қабілетсіздігіне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, </w:t>
      </w:r>
      <w:proofErr w:type="spellStart"/>
      <w:r>
        <w:t>өтініште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көрсетілмеуі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lastRenderedPageBreak/>
        <w:t>екенін</w:t>
      </w:r>
      <w:proofErr w:type="spellEnd"/>
      <w:r>
        <w:t xml:space="preserve"> </w:t>
      </w:r>
      <w:proofErr w:type="spellStart"/>
      <w:r>
        <w:t>ескерген</w:t>
      </w:r>
      <w:proofErr w:type="spellEnd"/>
      <w:r>
        <w:t xml:space="preserve"> </w:t>
      </w:r>
      <w:proofErr w:type="spellStart"/>
      <w:r>
        <w:t>жөн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өзбетінше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жүргізуде</w:t>
      </w:r>
      <w:proofErr w:type="spellEnd"/>
      <w:r>
        <w:t xml:space="preserve"> </w:t>
      </w:r>
      <w:proofErr w:type="spellStart"/>
      <w:r>
        <w:t>шешуге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 (</w:t>
      </w:r>
      <w:proofErr w:type="spellStart"/>
      <w:r>
        <w:t>айрықшада</w:t>
      </w:r>
      <w:proofErr w:type="spellEnd"/>
      <w:r>
        <w:t xml:space="preserve"> да, </w:t>
      </w:r>
      <w:proofErr w:type="spellStart"/>
      <w:r>
        <w:t>талапта</w:t>
      </w:r>
      <w:proofErr w:type="spellEnd"/>
      <w:r>
        <w:t xml:space="preserve"> да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айрықша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жүргізуде</w:t>
      </w:r>
      <w:proofErr w:type="spellEnd"/>
      <w:r>
        <w:t xml:space="preserve"> де). </w:t>
      </w:r>
    </w:p>
    <w:p w14:paraId="7BA08DED" w14:textId="77777777" w:rsidR="007C4F23" w:rsidRDefault="006710C4" w:rsidP="00B96F15">
      <w:pPr>
        <w:pStyle w:val="a9"/>
        <w:ind w:firstLine="720"/>
        <w:jc w:val="both"/>
      </w:pPr>
      <w:proofErr w:type="spellStart"/>
      <w:r>
        <w:t>Өтінішке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: </w:t>
      </w:r>
    </w:p>
    <w:p w14:paraId="7A2D7384" w14:textId="77777777" w:rsidR="007C4F23" w:rsidRDefault="006710C4" w:rsidP="00B96F15">
      <w:pPr>
        <w:pStyle w:val="a9"/>
        <w:ind w:firstLine="720"/>
        <w:jc w:val="both"/>
      </w:pPr>
      <w:r>
        <w:t xml:space="preserve">1)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</w:t>
      </w:r>
      <w:proofErr w:type="spellEnd"/>
      <w:r>
        <w:t xml:space="preserve"> </w:t>
      </w:r>
      <w:proofErr w:type="spellStart"/>
      <w:r>
        <w:t>директорлар</w:t>
      </w:r>
      <w:proofErr w:type="spellEnd"/>
      <w:r>
        <w:t xml:space="preserve"> </w:t>
      </w:r>
      <w:proofErr w:type="spellStart"/>
      <w:r>
        <w:t>кеңесінің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 xml:space="preserve">; </w:t>
      </w:r>
    </w:p>
    <w:p w14:paraId="18790EF0" w14:textId="77777777" w:rsidR="007C4F23" w:rsidRDefault="006710C4" w:rsidP="00B96F15">
      <w:pPr>
        <w:pStyle w:val="a9"/>
        <w:ind w:firstLine="720"/>
        <w:jc w:val="both"/>
      </w:pPr>
      <w:r>
        <w:t>2)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ұйымының</w:t>
      </w:r>
      <w:proofErr w:type="spellEnd"/>
      <w:r>
        <w:t xml:space="preserve"> ҚР 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Банкімен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келісімінің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 xml:space="preserve">; </w:t>
      </w:r>
    </w:p>
    <w:p w14:paraId="409F86D5" w14:textId="77777777" w:rsidR="007C4F23" w:rsidRDefault="006710C4" w:rsidP="00B96F15">
      <w:pPr>
        <w:pStyle w:val="a9"/>
        <w:ind w:firstLine="720"/>
        <w:jc w:val="both"/>
      </w:pPr>
      <w:r>
        <w:t>3)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жоспарының</w:t>
      </w:r>
      <w:proofErr w:type="spellEnd"/>
      <w:r>
        <w:t xml:space="preserve"> </w:t>
      </w:r>
      <w:proofErr w:type="spellStart"/>
      <w:r>
        <w:t>жобасы</w:t>
      </w:r>
      <w:proofErr w:type="spellEnd"/>
      <w:r>
        <w:t xml:space="preserve"> </w:t>
      </w:r>
      <w:proofErr w:type="spellStart"/>
      <w:r>
        <w:t>қосылуы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саны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көшірмелермен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1A69582D" w14:textId="77777777" w:rsidR="007C4F23" w:rsidRDefault="006710C4" w:rsidP="00B96F15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бұзумен</w:t>
      </w:r>
      <w:proofErr w:type="spellEnd"/>
      <w:r>
        <w:t xml:space="preserve"> </w:t>
      </w:r>
      <w:proofErr w:type="spellStart"/>
      <w:r>
        <w:t>берілсе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АІЖК 155-б.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қозғалыссыз</w:t>
      </w:r>
      <w:proofErr w:type="spellEnd"/>
      <w:r>
        <w:t xml:space="preserve"> </w:t>
      </w:r>
      <w:proofErr w:type="spellStart"/>
      <w:r>
        <w:t>қалдырылуы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АІЖК 170-б. </w:t>
      </w:r>
      <w:proofErr w:type="spellStart"/>
      <w:r>
        <w:t>қарастырылған</w:t>
      </w:r>
      <w:proofErr w:type="spellEnd"/>
      <w:r>
        <w:t xml:space="preserve"> </w:t>
      </w:r>
      <w:proofErr w:type="spellStart"/>
      <w:r>
        <w:t>әрекеттерден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, сот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құрылымдауға</w:t>
      </w:r>
      <w:proofErr w:type="spellEnd"/>
      <w:r>
        <w:t xml:space="preserve"> </w:t>
      </w:r>
      <w:proofErr w:type="spellStart"/>
      <w:r>
        <w:t>тартылған</w:t>
      </w:r>
      <w:proofErr w:type="spellEnd"/>
      <w:r>
        <w:t xml:space="preserve"> </w:t>
      </w:r>
      <w:proofErr w:type="spellStart"/>
      <w:r>
        <w:t>несиегерлерді</w:t>
      </w:r>
      <w:proofErr w:type="spellEnd"/>
      <w:r>
        <w:t xml:space="preserve">, ҚР 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Банкін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қаралу</w:t>
      </w:r>
      <w:proofErr w:type="spellEnd"/>
      <w:r>
        <w:t xml:space="preserve"> </w:t>
      </w:r>
      <w:proofErr w:type="spellStart"/>
      <w:r>
        <w:t>уақыты</w:t>
      </w:r>
      <w:proofErr w:type="spellEnd"/>
      <w:r>
        <w:t xml:space="preserve"> мен </w:t>
      </w:r>
      <w:proofErr w:type="spellStart"/>
      <w:r>
        <w:t>орны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хабардар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. </w:t>
      </w:r>
    </w:p>
    <w:p w14:paraId="01D5711E" w14:textId="77777777" w:rsidR="007C4F23" w:rsidRDefault="006710C4" w:rsidP="00B96F15">
      <w:pPr>
        <w:pStyle w:val="a9"/>
        <w:ind w:firstLine="720"/>
        <w:jc w:val="both"/>
      </w:pPr>
      <w:proofErr w:type="spellStart"/>
      <w:r>
        <w:t>Істі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-ала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аяқталғаннан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оны </w:t>
      </w:r>
      <w:proofErr w:type="spellStart"/>
      <w:r>
        <w:t>қозғағаннан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бес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қаралуға</w:t>
      </w:r>
      <w:proofErr w:type="spellEnd"/>
      <w:r>
        <w:t xml:space="preserve"> </w:t>
      </w:r>
      <w:proofErr w:type="spellStart"/>
      <w:r>
        <w:t>тағайындалуы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, сот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</w:p>
    <w:p w14:paraId="5144DD7F" w14:textId="77777777" w:rsidR="007C4F23" w:rsidRDefault="006710C4" w:rsidP="00B96F15">
      <w:pPr>
        <w:pStyle w:val="a9"/>
        <w:ind w:firstLine="720"/>
        <w:jc w:val="both"/>
      </w:pP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сот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қозғағаннан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бес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аспайтын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қарауы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3D756751" w14:textId="77777777" w:rsidR="007C4F23" w:rsidRDefault="006710C4" w:rsidP="00B96F15">
      <w:pPr>
        <w:pStyle w:val="a9"/>
        <w:ind w:firstLine="720"/>
        <w:jc w:val="both"/>
      </w:pPr>
      <w:proofErr w:type="spellStart"/>
      <w:r>
        <w:t>Істің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қаралу</w:t>
      </w:r>
      <w:proofErr w:type="spellEnd"/>
      <w:r>
        <w:t xml:space="preserve"> </w:t>
      </w:r>
      <w:proofErr w:type="spellStart"/>
      <w:r>
        <w:t>мерзімінің</w:t>
      </w:r>
      <w:proofErr w:type="spellEnd"/>
      <w:r>
        <w:t xml:space="preserve"> </w:t>
      </w:r>
      <w:proofErr w:type="spellStart"/>
      <w:r>
        <w:t>қысқалығы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қарамайтындығымен</w:t>
      </w:r>
      <w:proofErr w:type="spellEnd"/>
      <w:r>
        <w:t xml:space="preserve">, ал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жүзінде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бастау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негіздердің</w:t>
      </w:r>
      <w:proofErr w:type="spellEnd"/>
      <w:r>
        <w:t xml:space="preserve"> бар </w:t>
      </w:r>
      <w:proofErr w:type="spellStart"/>
      <w:r>
        <w:t>екендігін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тексеретінімен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. </w:t>
      </w:r>
    </w:p>
    <w:p w14:paraId="6E9E99A2" w14:textId="77777777" w:rsidR="007C4F23" w:rsidRDefault="006710C4" w:rsidP="00B96F15">
      <w:pPr>
        <w:pStyle w:val="a9"/>
        <w:ind w:firstLine="720"/>
        <w:jc w:val="both"/>
      </w:pPr>
      <w:proofErr w:type="spellStart"/>
      <w:r>
        <w:t>Одан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,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берердің</w:t>
      </w:r>
      <w:proofErr w:type="spellEnd"/>
      <w:r>
        <w:t xml:space="preserve"> </w:t>
      </w:r>
      <w:proofErr w:type="spellStart"/>
      <w:r>
        <w:t>алдында</w:t>
      </w:r>
      <w:proofErr w:type="spellEnd"/>
      <w:r>
        <w:t xml:space="preserve"> </w:t>
      </w:r>
      <w:proofErr w:type="spellStart"/>
      <w:r>
        <w:t>бірқатар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, </w:t>
      </w:r>
      <w:proofErr w:type="spellStart"/>
      <w:r>
        <w:t>ұйымдастырушылық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жүргізеді</w:t>
      </w:r>
      <w:proofErr w:type="spellEnd"/>
      <w:r>
        <w:t xml:space="preserve">: </w:t>
      </w:r>
      <w:proofErr w:type="spellStart"/>
      <w:r>
        <w:t>директорлар</w:t>
      </w:r>
      <w:proofErr w:type="spellEnd"/>
      <w:r>
        <w:t xml:space="preserve"> </w:t>
      </w:r>
      <w:proofErr w:type="spellStart"/>
      <w:r>
        <w:t>кеңесіне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қажеттілігін</w:t>
      </w:r>
      <w:proofErr w:type="spellEnd"/>
      <w:r>
        <w:t xml:space="preserve"> </w:t>
      </w:r>
      <w:proofErr w:type="spellStart"/>
      <w:r>
        <w:t>дәлелдейді</w:t>
      </w:r>
      <w:proofErr w:type="spellEnd"/>
      <w:r>
        <w:t xml:space="preserve">; </w:t>
      </w:r>
    </w:p>
    <w:p w14:paraId="0F36F691" w14:textId="5C095F6C" w:rsidR="00B96F15" w:rsidRDefault="006710C4" w:rsidP="00B96F15">
      <w:pPr>
        <w:pStyle w:val="a9"/>
        <w:ind w:firstLine="720"/>
        <w:jc w:val="both"/>
      </w:pPr>
      <w:r>
        <w:t xml:space="preserve">ҚР 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Банкімен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келісімге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қояды</w:t>
      </w:r>
      <w:proofErr w:type="spellEnd"/>
      <w:r>
        <w:t xml:space="preserve">; </w:t>
      </w:r>
      <w:proofErr w:type="spellStart"/>
      <w:r>
        <w:t>алдағы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жоспарының</w:t>
      </w:r>
      <w:proofErr w:type="spellEnd"/>
      <w:r>
        <w:t xml:space="preserve"> </w:t>
      </w:r>
      <w:proofErr w:type="spellStart"/>
      <w:r>
        <w:t>егжей-тегжей</w:t>
      </w:r>
      <w:proofErr w:type="spellEnd"/>
      <w:r>
        <w:t xml:space="preserve"> </w:t>
      </w:r>
      <w:proofErr w:type="spellStart"/>
      <w:r>
        <w:t>жобасын</w:t>
      </w:r>
      <w:proofErr w:type="spellEnd"/>
      <w:r>
        <w:t xml:space="preserve"> </w:t>
      </w:r>
      <w:proofErr w:type="spellStart"/>
      <w:r>
        <w:t>жасайды</w:t>
      </w:r>
      <w:proofErr w:type="spellEnd"/>
      <w:r>
        <w:t>.</w:t>
      </w:r>
    </w:p>
    <w:p w14:paraId="16B06D14" w14:textId="77777777" w:rsidR="007C4F23" w:rsidRDefault="006710C4" w:rsidP="00B96F15">
      <w:pPr>
        <w:pStyle w:val="a9"/>
        <w:ind w:firstLine="720"/>
        <w:jc w:val="both"/>
      </w:pPr>
      <w:proofErr w:type="spellStart"/>
      <w:r>
        <w:t>Соттың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АІЖК 217-б.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шешіміне</w:t>
      </w:r>
      <w:proofErr w:type="spellEnd"/>
      <w:r>
        <w:t xml:space="preserve"> </w:t>
      </w:r>
      <w:proofErr w:type="spellStart"/>
      <w:r>
        <w:t>қойылатын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АІЖК 221-б.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қарар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: </w:t>
      </w:r>
    </w:p>
    <w:p w14:paraId="2BFEFEE4" w14:textId="77777777" w:rsidR="007C4F23" w:rsidRDefault="006710C4" w:rsidP="00B96F15">
      <w:pPr>
        <w:pStyle w:val="a9"/>
        <w:ind w:firstLine="720"/>
        <w:jc w:val="both"/>
      </w:pPr>
      <w:r>
        <w:t xml:space="preserve">1)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; </w:t>
      </w:r>
    </w:p>
    <w:p w14:paraId="4149D96D" w14:textId="77777777" w:rsidR="007C4F23" w:rsidRDefault="006710C4" w:rsidP="00B96F15">
      <w:pPr>
        <w:pStyle w:val="a9"/>
        <w:ind w:firstLine="720"/>
        <w:jc w:val="both"/>
      </w:pPr>
      <w:r>
        <w:t xml:space="preserve">2)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нұсқау</w:t>
      </w:r>
      <w:proofErr w:type="spellEnd"/>
      <w:r>
        <w:t xml:space="preserve">; </w:t>
      </w:r>
    </w:p>
    <w:p w14:paraId="7A51FDCD" w14:textId="77777777" w:rsidR="007C4F23" w:rsidRDefault="006710C4" w:rsidP="00B96F15">
      <w:pPr>
        <w:pStyle w:val="a9"/>
        <w:ind w:firstLine="720"/>
        <w:jc w:val="both"/>
      </w:pPr>
      <w:r>
        <w:t xml:space="preserve">3)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; </w:t>
      </w:r>
    </w:p>
    <w:p w14:paraId="4DDFEBD1" w14:textId="77777777" w:rsidR="007C4F23" w:rsidRDefault="006710C4" w:rsidP="00B96F15">
      <w:pPr>
        <w:pStyle w:val="a9"/>
        <w:ind w:firstLine="720"/>
        <w:jc w:val="both"/>
      </w:pPr>
      <w:r>
        <w:t xml:space="preserve">4)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ұйымының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жауапты</w:t>
      </w:r>
      <w:proofErr w:type="spellEnd"/>
      <w:r>
        <w:t xml:space="preserve">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тұлғалары</w:t>
      </w:r>
      <w:proofErr w:type="spellEnd"/>
      <w:r>
        <w:t xml:space="preserve">, </w:t>
      </w:r>
      <w:proofErr w:type="spellStart"/>
      <w:r>
        <w:t>несиегерлер</w:t>
      </w:r>
      <w:proofErr w:type="spellEnd"/>
      <w:r>
        <w:t xml:space="preserve"> </w:t>
      </w:r>
      <w:proofErr w:type="spellStart"/>
      <w:r>
        <w:t>жиналысына</w:t>
      </w:r>
      <w:proofErr w:type="spellEnd"/>
      <w:r>
        <w:t xml:space="preserve"> </w:t>
      </w:r>
      <w:proofErr w:type="spellStart"/>
      <w:r>
        <w:t>шақырту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көрсетіледі</w:t>
      </w:r>
      <w:proofErr w:type="spellEnd"/>
      <w:r>
        <w:t xml:space="preserve">. </w:t>
      </w:r>
    </w:p>
    <w:p w14:paraId="53452E9B" w14:textId="77777777" w:rsidR="007C4F23" w:rsidRDefault="006710C4" w:rsidP="00B96F15">
      <w:pPr>
        <w:pStyle w:val="a9"/>
        <w:ind w:firstLine="720"/>
        <w:jc w:val="both"/>
      </w:pPr>
      <w:proofErr w:type="spellStart"/>
      <w:r>
        <w:t>Сондай-ақ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қарар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көрсетілетіні</w:t>
      </w:r>
      <w:proofErr w:type="spellEnd"/>
      <w:r>
        <w:t xml:space="preserve">: -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бас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банк </w:t>
      </w:r>
      <w:proofErr w:type="spellStart"/>
      <w:r>
        <w:t>конгломератына</w:t>
      </w:r>
      <w:proofErr w:type="spellEnd"/>
      <w:r>
        <w:t xml:space="preserve"> </w:t>
      </w:r>
      <w:proofErr w:type="spellStart"/>
      <w:r>
        <w:t>кіретін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табылмайтын</w:t>
      </w:r>
      <w:proofErr w:type="spellEnd"/>
      <w:r>
        <w:t xml:space="preserve"> </w:t>
      </w:r>
      <w:proofErr w:type="spellStart"/>
      <w:r>
        <w:t>ұйымға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мүлкіне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шыққанға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соттарымен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қамсыздандырудың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(АІЖК 163-б. 3-т.); -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дереу</w:t>
      </w:r>
      <w:proofErr w:type="spellEnd"/>
      <w:r>
        <w:t xml:space="preserve"> </w:t>
      </w:r>
      <w:proofErr w:type="spellStart"/>
      <w:r>
        <w:t>орындалуы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(АІЖК 235-б. 1-1-т.). </w:t>
      </w:r>
    </w:p>
    <w:p w14:paraId="6E98FC5E" w14:textId="77777777" w:rsidR="007C4F23" w:rsidRDefault="006710C4" w:rsidP="00B96F15">
      <w:pPr>
        <w:pStyle w:val="a9"/>
        <w:ind w:firstLine="720"/>
        <w:jc w:val="both"/>
      </w:pP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салдары</w:t>
      </w:r>
      <w:proofErr w:type="spellEnd"/>
      <w:r>
        <w:t xml:space="preserve">: </w:t>
      </w:r>
    </w:p>
    <w:p w14:paraId="1AF9681F" w14:textId="6D1C37E3" w:rsidR="007C4F23" w:rsidRDefault="006710C4" w:rsidP="00B96F15">
      <w:pPr>
        <w:pStyle w:val="a9"/>
        <w:ind w:firstLine="720"/>
        <w:jc w:val="both"/>
      </w:pPr>
      <w:r>
        <w:t xml:space="preserve">1) </w:t>
      </w:r>
      <w:proofErr w:type="spellStart"/>
      <w:r>
        <w:t>соттардың</w:t>
      </w:r>
      <w:proofErr w:type="spellEnd"/>
      <w:r>
        <w:t xml:space="preserve">, </w:t>
      </w:r>
      <w:proofErr w:type="spellStart"/>
      <w:r>
        <w:t>төрелік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аралық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ертеректе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құрылымдауды</w:t>
      </w:r>
      <w:proofErr w:type="spellEnd"/>
      <w:r>
        <w:t xml:space="preserve"> </w:t>
      </w:r>
      <w:proofErr w:type="spellStart"/>
      <w:r>
        <w:t>жобалайтын</w:t>
      </w:r>
      <w:proofErr w:type="spellEnd"/>
      <w:r>
        <w:t xml:space="preserve">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шешімдерінің</w:t>
      </w:r>
      <w:proofErr w:type="spellEnd"/>
      <w:r>
        <w:t xml:space="preserve"> </w:t>
      </w:r>
      <w:proofErr w:type="spellStart"/>
      <w:r>
        <w:t>орындалуын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</w:t>
      </w:r>
      <w:proofErr w:type="spellEnd"/>
      <w:r>
        <w:t xml:space="preserve">.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енгеніне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кезеңінде</w:t>
      </w:r>
      <w:proofErr w:type="spellEnd"/>
      <w:r>
        <w:t xml:space="preserve"> </w:t>
      </w:r>
      <w:proofErr w:type="spellStart"/>
      <w:r>
        <w:t>мәлімденген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болжанатын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ұйымның</w:t>
      </w:r>
      <w:proofErr w:type="spellEnd"/>
      <w:r>
        <w:t xml:space="preserve"> </w:t>
      </w:r>
      <w:proofErr w:type="spellStart"/>
      <w:r>
        <w:t>несиегерлерінің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тоқтатылады</w:t>
      </w:r>
      <w:proofErr w:type="spellEnd"/>
      <w:r>
        <w:t xml:space="preserve">; </w:t>
      </w:r>
    </w:p>
    <w:p w14:paraId="443435E4" w14:textId="77777777" w:rsidR="007C4F23" w:rsidRDefault="006710C4" w:rsidP="00B96F15">
      <w:pPr>
        <w:pStyle w:val="a9"/>
        <w:ind w:firstLine="720"/>
        <w:jc w:val="both"/>
      </w:pPr>
      <w:r>
        <w:t xml:space="preserve">2)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ұйымының</w:t>
      </w:r>
      <w:proofErr w:type="spellEnd"/>
      <w:r>
        <w:t xml:space="preserve"> </w:t>
      </w:r>
      <w:proofErr w:type="spellStart"/>
      <w:r>
        <w:t>мүлкіне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АІЖК 158-б.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сондай-ақ</w:t>
      </w:r>
      <w:proofErr w:type="spellEnd"/>
      <w:r>
        <w:t xml:space="preserve"> оны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шараларын</w:t>
      </w:r>
      <w:proofErr w:type="spellEnd"/>
      <w:r>
        <w:t xml:space="preserve"> </w:t>
      </w:r>
      <w:proofErr w:type="spellStart"/>
      <w:r>
        <w:t>қолдануға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берілмейді</w:t>
      </w:r>
      <w:proofErr w:type="spellEnd"/>
      <w:r>
        <w:t xml:space="preserve">. </w:t>
      </w:r>
    </w:p>
    <w:p w14:paraId="1AEB6C09" w14:textId="77777777" w:rsidR="007C4F23" w:rsidRDefault="006710C4" w:rsidP="00B96F15">
      <w:pPr>
        <w:pStyle w:val="a9"/>
        <w:ind w:firstLine="720"/>
        <w:jc w:val="both"/>
      </w:pPr>
      <w:r>
        <w:t xml:space="preserve">АІЖК 235-б. </w:t>
      </w:r>
      <w:proofErr w:type="gramStart"/>
      <w:r>
        <w:t>1-1</w:t>
      </w:r>
      <w:proofErr w:type="gramEnd"/>
      <w:r>
        <w:t xml:space="preserve">- т.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ұйымдарын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шешiмдерi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күшiне</w:t>
      </w:r>
      <w:proofErr w:type="spellEnd"/>
      <w:r>
        <w:t xml:space="preserve"> </w:t>
      </w:r>
      <w:proofErr w:type="spellStart"/>
      <w:r>
        <w:t>енедi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дереу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0B1853A1" w14:textId="77777777" w:rsidR="007C4F23" w:rsidRDefault="006710C4" w:rsidP="00B96F15">
      <w:pPr>
        <w:pStyle w:val="a9"/>
        <w:ind w:firstLine="720"/>
        <w:jc w:val="both"/>
      </w:pPr>
      <w:proofErr w:type="spellStart"/>
      <w:r>
        <w:t>Өтініш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сот </w:t>
      </w:r>
      <w:proofErr w:type="spellStart"/>
      <w:r>
        <w:t>актісінің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орындалатын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4C4774D8" w14:textId="77777777" w:rsidR="007C4F23" w:rsidRDefault="006710C4" w:rsidP="00B96F15">
      <w:pPr>
        <w:pStyle w:val="a9"/>
        <w:ind w:firstLine="720"/>
        <w:jc w:val="both"/>
      </w:pPr>
      <w:proofErr w:type="spellStart"/>
      <w:r>
        <w:lastRenderedPageBreak/>
        <w:t>Яғни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шешімдері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парақшалары</w:t>
      </w:r>
      <w:proofErr w:type="spellEnd"/>
      <w:r>
        <w:t xml:space="preserve"> </w:t>
      </w:r>
      <w:proofErr w:type="spellStart"/>
      <w:r>
        <w:t>жазылатын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парағы</w:t>
      </w:r>
      <w:proofErr w:type="spellEnd"/>
      <w:r>
        <w:t xml:space="preserve"> </w:t>
      </w:r>
      <w:proofErr w:type="spellStart"/>
      <w:r>
        <w:t>жазылмайды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парағы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49108BE6" w14:textId="1AD3D963" w:rsidR="007C4F23" w:rsidRDefault="006710C4" w:rsidP="00B96F15">
      <w:pPr>
        <w:pStyle w:val="a9"/>
        <w:ind w:firstLine="720"/>
        <w:jc w:val="both"/>
      </w:pP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 xml:space="preserve">: </w:t>
      </w:r>
    </w:p>
    <w:p w14:paraId="0A0207DA" w14:textId="0AF3E122" w:rsidR="007C4F23" w:rsidRDefault="006710C4" w:rsidP="00B96F15">
      <w:pPr>
        <w:pStyle w:val="a9"/>
        <w:ind w:firstLine="720"/>
        <w:jc w:val="both"/>
      </w:pPr>
      <w:r>
        <w:t xml:space="preserve">-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ұйымына</w:t>
      </w:r>
      <w:proofErr w:type="spellEnd"/>
      <w:r>
        <w:t xml:space="preserve">; </w:t>
      </w:r>
    </w:p>
    <w:p w14:paraId="6223CDE7" w14:textId="77777777" w:rsidR="007C4F23" w:rsidRDefault="006710C4" w:rsidP="00B96F15">
      <w:pPr>
        <w:pStyle w:val="a9"/>
        <w:ind w:firstLine="720"/>
        <w:jc w:val="both"/>
        <w:rPr>
          <w:lang w:val="kk-KZ"/>
        </w:rPr>
      </w:pPr>
      <w:r>
        <w:t xml:space="preserve">- ҚР 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Банкіне</w:t>
      </w:r>
      <w:proofErr w:type="spellEnd"/>
      <w:r>
        <w:t>;</w:t>
      </w:r>
      <w:r w:rsidR="007173D9">
        <w:rPr>
          <w:lang w:val="kk-KZ"/>
        </w:rPr>
        <w:t xml:space="preserve"> </w:t>
      </w:r>
    </w:p>
    <w:p w14:paraId="7A136B47" w14:textId="77777777" w:rsidR="007C4F23" w:rsidRDefault="007173D9" w:rsidP="00B96F15">
      <w:pPr>
        <w:pStyle w:val="a9"/>
        <w:ind w:firstLine="720"/>
        <w:jc w:val="both"/>
        <w:rPr>
          <w:lang w:val="kk-KZ"/>
        </w:rPr>
      </w:pPr>
      <w:r w:rsidRPr="007C4F23">
        <w:rPr>
          <w:lang w:val="kk-KZ"/>
        </w:rPr>
        <w:t xml:space="preserve">- Орындау іс жүргізуінің аумақтық органдарына бағытталуы тиіс. </w:t>
      </w:r>
    </w:p>
    <w:p w14:paraId="79787F89" w14:textId="77777777" w:rsidR="007C4F23" w:rsidRDefault="007173D9" w:rsidP="00B96F15">
      <w:pPr>
        <w:pStyle w:val="a9"/>
        <w:ind w:firstLine="720"/>
        <w:jc w:val="both"/>
      </w:pPr>
      <w:r w:rsidRPr="007C4F23">
        <w:rPr>
          <w:lang w:val="kk-KZ"/>
        </w:rPr>
        <w:t xml:space="preserve">Осылайша, сот сот шешімінің көшірмесін сондай шешім шығарылғаннан кейін дереу жоғарыда аталған тұлғаларға бағыттайды (АІЖК 236-б. </w:t>
      </w:r>
      <w:r>
        <w:t xml:space="preserve">3-т.). </w:t>
      </w:r>
    </w:p>
    <w:p w14:paraId="05AC50F0" w14:textId="77777777" w:rsidR="007C4F23" w:rsidRDefault="007173D9" w:rsidP="00B96F15">
      <w:pPr>
        <w:pStyle w:val="a9"/>
        <w:ind w:firstLine="720"/>
        <w:jc w:val="both"/>
      </w:pPr>
      <w:proofErr w:type="spellStart"/>
      <w:r>
        <w:t>Мәселен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1-ші </w:t>
      </w:r>
      <w:proofErr w:type="spellStart"/>
      <w:r>
        <w:t>сәуірінде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1- </w:t>
      </w:r>
      <w:proofErr w:type="spellStart"/>
      <w:r>
        <w:t>ші</w:t>
      </w:r>
      <w:proofErr w:type="spellEnd"/>
      <w:r>
        <w:t xml:space="preserve"> </w:t>
      </w:r>
      <w:proofErr w:type="spellStart"/>
      <w:r>
        <w:t>сәуірінде</w:t>
      </w:r>
      <w:proofErr w:type="spellEnd"/>
      <w:r>
        <w:t xml:space="preserve"> </w:t>
      </w:r>
      <w:proofErr w:type="spellStart"/>
      <w:r>
        <w:t>дайындалған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0E401665" w14:textId="77777777" w:rsidR="007C4F23" w:rsidRDefault="007173D9" w:rsidP="00B96F15">
      <w:pPr>
        <w:pStyle w:val="a9"/>
        <w:ind w:firstLine="720"/>
        <w:jc w:val="both"/>
      </w:pPr>
      <w:r>
        <w:t xml:space="preserve">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ұйымының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жауапты</w:t>
      </w:r>
      <w:proofErr w:type="spellEnd"/>
      <w:r>
        <w:t xml:space="preserve">,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несиегерлерді</w:t>
      </w:r>
      <w:proofErr w:type="spellEnd"/>
      <w:r>
        <w:t xml:space="preserve"> </w:t>
      </w:r>
      <w:proofErr w:type="spellStart"/>
      <w:r>
        <w:t>жиналысқа</w:t>
      </w:r>
      <w:proofErr w:type="spellEnd"/>
      <w:r>
        <w:t xml:space="preserve"> </w:t>
      </w:r>
      <w:proofErr w:type="spellStart"/>
      <w:r>
        <w:t>шақыру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жауапты</w:t>
      </w:r>
      <w:proofErr w:type="spellEnd"/>
      <w:r>
        <w:t xml:space="preserve">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орындайды</w:t>
      </w:r>
      <w:proofErr w:type="spellEnd"/>
      <w:r>
        <w:t xml:space="preserve">. </w:t>
      </w:r>
    </w:p>
    <w:p w14:paraId="7A062B97" w14:textId="77777777" w:rsidR="007C4F23" w:rsidRDefault="007173D9" w:rsidP="00B96F15">
      <w:pPr>
        <w:pStyle w:val="a9"/>
        <w:ind w:firstLine="720"/>
        <w:jc w:val="both"/>
      </w:pPr>
      <w:proofErr w:type="spellStart"/>
      <w:r>
        <w:t>Шешім</w:t>
      </w:r>
      <w:proofErr w:type="spellEnd"/>
      <w:r>
        <w:t xml:space="preserve"> </w:t>
      </w:r>
      <w:proofErr w:type="spellStart"/>
      <w:r>
        <w:t>себепсіз</w:t>
      </w:r>
      <w:proofErr w:type="spellEnd"/>
      <w:r>
        <w:t xml:space="preserve"> </w:t>
      </w:r>
      <w:proofErr w:type="spellStart"/>
      <w:r>
        <w:t>орындалмаған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сот ҚР 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Банкінің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құрылымдауды</w:t>
      </w:r>
      <w:proofErr w:type="spellEnd"/>
      <w:r>
        <w:t xml:space="preserve"> </w:t>
      </w:r>
      <w:proofErr w:type="spellStart"/>
      <w:r>
        <w:t>тоқтатады</w:t>
      </w:r>
      <w:proofErr w:type="spellEnd"/>
      <w:r>
        <w:t>. ҚР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Республикасындағы</w:t>
      </w:r>
      <w:proofErr w:type="spellEnd"/>
      <w:r>
        <w:t xml:space="preserve"> </w:t>
      </w:r>
      <w:proofErr w:type="spellStart"/>
      <w:r>
        <w:t>банктер</w:t>
      </w:r>
      <w:proofErr w:type="spellEnd"/>
      <w:r>
        <w:t xml:space="preserve"> мен </w:t>
      </w:r>
      <w:proofErr w:type="spellStart"/>
      <w:r>
        <w:t>банктік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 </w:t>
      </w:r>
      <w:proofErr w:type="gramStart"/>
      <w:r>
        <w:t>59-3</w:t>
      </w:r>
      <w:proofErr w:type="gramEnd"/>
      <w:r>
        <w:t xml:space="preserve">-б. 8 </w:t>
      </w:r>
      <w:proofErr w:type="spellStart"/>
      <w:r>
        <w:t>және</w:t>
      </w:r>
      <w:proofErr w:type="spellEnd"/>
      <w:r>
        <w:t xml:space="preserve"> 9 </w:t>
      </w:r>
      <w:proofErr w:type="spellStart"/>
      <w:r>
        <w:t>тарм</w:t>
      </w:r>
      <w:proofErr w:type="spellEnd"/>
      <w:r>
        <w:t xml:space="preserve">. </w:t>
      </w:r>
      <w:proofErr w:type="spellStart"/>
      <w:r>
        <w:t>сәйкес</w:t>
      </w:r>
      <w:proofErr w:type="spellEnd"/>
      <w:r>
        <w:t xml:space="preserve"> Банк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құрылымдауды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шешімінде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банк </w:t>
      </w:r>
      <w:proofErr w:type="spellStart"/>
      <w:r>
        <w:t>кредиторларымен</w:t>
      </w:r>
      <w:proofErr w:type="spellEnd"/>
      <w:r>
        <w:t xml:space="preserve"> </w:t>
      </w:r>
      <w:proofErr w:type="spellStart"/>
      <w:r>
        <w:t>келіссөздер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мақұлдауына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көзделетін</w:t>
      </w:r>
      <w:proofErr w:type="spellEnd"/>
      <w:r>
        <w:t xml:space="preserve"> банк </w:t>
      </w:r>
      <w:proofErr w:type="spellStart"/>
      <w:r>
        <w:t>кредиторларының</w:t>
      </w:r>
      <w:proofErr w:type="spellEnd"/>
      <w:r>
        <w:t xml:space="preserve"> </w:t>
      </w:r>
      <w:proofErr w:type="spellStart"/>
      <w:r>
        <w:t>жиналысын</w:t>
      </w:r>
      <w:proofErr w:type="spellEnd"/>
      <w:r>
        <w:t xml:space="preserve"> </w:t>
      </w:r>
      <w:proofErr w:type="spellStart"/>
      <w:r>
        <w:t>шақырады</w:t>
      </w:r>
      <w:proofErr w:type="spellEnd"/>
      <w:r>
        <w:t xml:space="preserve">. </w:t>
      </w:r>
    </w:p>
    <w:p w14:paraId="7EE839C8" w14:textId="2DFDBB46" w:rsidR="007C4F23" w:rsidRDefault="007173D9" w:rsidP="00B96F15">
      <w:pPr>
        <w:pStyle w:val="a9"/>
        <w:ind w:firstLine="720"/>
        <w:jc w:val="both"/>
      </w:pP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жоспарының</w:t>
      </w:r>
      <w:proofErr w:type="spellEnd"/>
      <w:r>
        <w:t xml:space="preserve"> </w:t>
      </w:r>
      <w:proofErr w:type="spellStart"/>
      <w:r>
        <w:t>мақұлдауына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көзделетін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алдындағы</w:t>
      </w:r>
      <w:proofErr w:type="spellEnd"/>
      <w:r>
        <w:t xml:space="preserve"> банк </w:t>
      </w:r>
      <w:proofErr w:type="spellStart"/>
      <w:r>
        <w:t>міндеттемелері</w:t>
      </w:r>
      <w:proofErr w:type="spellEnd"/>
      <w:r>
        <w:t xml:space="preserve"> </w:t>
      </w:r>
      <w:proofErr w:type="spellStart"/>
      <w:r>
        <w:t>көлемінің</w:t>
      </w:r>
      <w:proofErr w:type="spellEnd"/>
      <w:r>
        <w:t xml:space="preserve"> </w:t>
      </w:r>
      <w:proofErr w:type="spellStart"/>
      <w:r>
        <w:t>кемінде</w:t>
      </w:r>
      <w:proofErr w:type="spellEnd"/>
      <w:r>
        <w:t xml:space="preserve"> </w:t>
      </w:r>
      <w:proofErr w:type="spellStart"/>
      <w:r>
        <w:t>үштен</w:t>
      </w:r>
      <w:proofErr w:type="spellEnd"/>
      <w:r>
        <w:t xml:space="preserve"> </w:t>
      </w:r>
      <w:proofErr w:type="spellStart"/>
      <w:r>
        <w:t>екісі</w:t>
      </w:r>
      <w:proofErr w:type="spellEnd"/>
      <w:r>
        <w:t xml:space="preserve"> </w:t>
      </w:r>
      <w:proofErr w:type="spellStart"/>
      <w:r>
        <w:t>үлесіне</w:t>
      </w:r>
      <w:proofErr w:type="spellEnd"/>
      <w:r>
        <w:t xml:space="preserve"> </w:t>
      </w:r>
      <w:proofErr w:type="spellStart"/>
      <w:r>
        <w:t>тиетін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келісімі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етіледі</w:t>
      </w:r>
      <w:proofErr w:type="spellEnd"/>
      <w:r>
        <w:t xml:space="preserve">. </w:t>
      </w:r>
    </w:p>
    <w:p w14:paraId="33326920" w14:textId="77777777" w:rsidR="007C4F23" w:rsidRDefault="007173D9" w:rsidP="00B96F15">
      <w:pPr>
        <w:pStyle w:val="a9"/>
        <w:ind w:firstLine="720"/>
        <w:jc w:val="both"/>
      </w:pPr>
      <w:proofErr w:type="spellStart"/>
      <w:r>
        <w:t>Банкті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банк </w:t>
      </w:r>
      <w:proofErr w:type="spellStart"/>
      <w:r>
        <w:t>кредиторлары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осы </w:t>
      </w:r>
      <w:proofErr w:type="spellStart"/>
      <w:r>
        <w:t>тармақта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мақұлдаған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көзделетін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банктің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міндеттемелеріне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</w:t>
      </w:r>
    </w:p>
    <w:p w14:paraId="4DBAC473" w14:textId="77777777" w:rsidR="007C4F23" w:rsidRDefault="007173D9" w:rsidP="00B96F15">
      <w:pPr>
        <w:pStyle w:val="a9"/>
        <w:ind w:firstLine="720"/>
        <w:jc w:val="both"/>
      </w:pPr>
      <w:r>
        <w:t xml:space="preserve">Банк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мақұлдаған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күнінен</w:t>
      </w:r>
      <w:proofErr w:type="spellEnd"/>
      <w:r>
        <w:t xml:space="preserve"> </w:t>
      </w:r>
      <w:proofErr w:type="spellStart"/>
      <w:r>
        <w:t>кешіктірілмейтін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мақұлдаған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жібереді</w:t>
      </w:r>
      <w:proofErr w:type="spellEnd"/>
      <w:r>
        <w:t xml:space="preserve"> не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банк </w:t>
      </w:r>
      <w:proofErr w:type="spellStart"/>
      <w:r>
        <w:t>кредиторларының</w:t>
      </w:r>
      <w:proofErr w:type="spellEnd"/>
      <w:r>
        <w:t xml:space="preserve"> </w:t>
      </w:r>
      <w:proofErr w:type="spellStart"/>
      <w:r>
        <w:t>мақұлдауын</w:t>
      </w:r>
      <w:proofErr w:type="spellEnd"/>
      <w:r>
        <w:t xml:space="preserve"> </w:t>
      </w:r>
      <w:proofErr w:type="spellStart"/>
      <w:r>
        <w:t>алмаған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банкті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құрылымдауды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(ҚР </w:t>
      </w:r>
      <w:proofErr w:type="spellStart"/>
      <w:r>
        <w:t>Халық</w:t>
      </w:r>
      <w:proofErr w:type="spellEnd"/>
      <w:r>
        <w:t xml:space="preserve"> </w:t>
      </w:r>
      <w:proofErr w:type="spellStart"/>
      <w:proofErr w:type="gramStart"/>
      <w:r>
        <w:t>Банкі</w:t>
      </w:r>
      <w:proofErr w:type="spellEnd"/>
      <w:r>
        <w:t>)</w:t>
      </w:r>
      <w:proofErr w:type="spellStart"/>
      <w:r>
        <w:t>хабарлайды</w:t>
      </w:r>
      <w:proofErr w:type="spellEnd"/>
      <w:proofErr w:type="gramEnd"/>
      <w:r>
        <w:t xml:space="preserve">. </w:t>
      </w:r>
    </w:p>
    <w:p w14:paraId="11C76CBD" w14:textId="77777777" w:rsidR="007C4F23" w:rsidRDefault="007173D9" w:rsidP="00B96F15">
      <w:pPr>
        <w:pStyle w:val="a9"/>
        <w:ind w:firstLine="720"/>
        <w:jc w:val="both"/>
      </w:pP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жоспарының</w:t>
      </w:r>
      <w:proofErr w:type="spellEnd"/>
      <w:r>
        <w:t xml:space="preserve"> </w:t>
      </w:r>
      <w:proofErr w:type="spellStart"/>
      <w:r>
        <w:t>шарттары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жіберілген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</w:t>
      </w:r>
      <w:proofErr w:type="spellEnd"/>
      <w:r>
        <w:t xml:space="preserve"> </w:t>
      </w:r>
      <w:proofErr w:type="spellStart"/>
      <w:r>
        <w:t>жобасының</w:t>
      </w:r>
      <w:proofErr w:type="spellEnd"/>
      <w:r>
        <w:t xml:space="preserve"> </w:t>
      </w:r>
      <w:proofErr w:type="spellStart"/>
      <w:r>
        <w:t>шарттарынан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пысықтауды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235E7C05" w14:textId="110F4499" w:rsidR="006710C4" w:rsidRDefault="007173D9" w:rsidP="00B96F15">
      <w:pPr>
        <w:pStyle w:val="a9"/>
        <w:ind w:firstLine="720"/>
        <w:jc w:val="both"/>
      </w:pPr>
      <w:r>
        <w:t xml:space="preserve">Банк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ескертпелері</w:t>
      </w:r>
      <w:proofErr w:type="spellEnd"/>
      <w:r>
        <w:t xml:space="preserve"> мен </w:t>
      </w:r>
      <w:proofErr w:type="spellStart"/>
      <w:r>
        <w:t>ұсыныстарын</w:t>
      </w:r>
      <w:proofErr w:type="spellEnd"/>
      <w:r>
        <w:t xml:space="preserve"> </w:t>
      </w:r>
      <w:proofErr w:type="spellStart"/>
      <w:r>
        <w:t>ескеруге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банк </w:t>
      </w:r>
      <w:proofErr w:type="spellStart"/>
      <w:r>
        <w:t>кредиторлары</w:t>
      </w:r>
      <w:proofErr w:type="spellEnd"/>
      <w:r>
        <w:t xml:space="preserve"> </w:t>
      </w:r>
      <w:proofErr w:type="spellStart"/>
      <w:r>
        <w:t>мақұлдаған</w:t>
      </w:r>
      <w:proofErr w:type="spellEnd"/>
      <w:r>
        <w:t xml:space="preserve">, </w:t>
      </w:r>
      <w:proofErr w:type="spellStart"/>
      <w:r>
        <w:t>пысықталған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қайтадан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>.</w:t>
      </w:r>
    </w:p>
    <w:p w14:paraId="553E1E1A" w14:textId="77777777" w:rsidR="007C4F23" w:rsidRDefault="007173D9" w:rsidP="00B96F15">
      <w:pPr>
        <w:pStyle w:val="a9"/>
        <w:ind w:firstLine="720"/>
        <w:jc w:val="both"/>
      </w:pPr>
      <w:r>
        <w:t xml:space="preserve">Тек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орындағаннан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банк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бекітуге</w:t>
      </w:r>
      <w:proofErr w:type="spellEnd"/>
      <w:r>
        <w:t xml:space="preserve"> </w:t>
      </w:r>
      <w:proofErr w:type="spellStart"/>
      <w:r>
        <w:t>ұсынады</w:t>
      </w:r>
      <w:proofErr w:type="spellEnd"/>
      <w:r>
        <w:t xml:space="preserve">. </w:t>
      </w:r>
    </w:p>
    <w:p w14:paraId="1733A18D" w14:textId="77777777" w:rsidR="007C4F23" w:rsidRDefault="007173D9" w:rsidP="00B96F15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бекітуі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рәсімінің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кезеңі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басталуы</w:t>
      </w:r>
      <w:proofErr w:type="spellEnd"/>
      <w:r>
        <w:t xml:space="preserve"> сот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бекітіледі</w:t>
      </w:r>
      <w:proofErr w:type="spellEnd"/>
      <w:r>
        <w:t xml:space="preserve">. </w:t>
      </w:r>
    </w:p>
    <w:p w14:paraId="7A6C48ED" w14:textId="77777777" w:rsidR="007C4F23" w:rsidRDefault="007173D9" w:rsidP="00B96F15">
      <w:pPr>
        <w:pStyle w:val="a9"/>
        <w:ind w:firstLine="720"/>
        <w:jc w:val="both"/>
      </w:pPr>
      <w:proofErr w:type="spellStart"/>
      <w:r>
        <w:t>Сотқа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сот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жаңғыртады</w:t>
      </w:r>
      <w:proofErr w:type="spellEnd"/>
      <w:r>
        <w:t xml:space="preserve">. </w:t>
      </w:r>
    </w:p>
    <w:p w14:paraId="420E92F9" w14:textId="44292B3B" w:rsidR="007C4F23" w:rsidRDefault="007173D9" w:rsidP="00B96F15">
      <w:pPr>
        <w:pStyle w:val="a9"/>
        <w:ind w:firstLine="720"/>
        <w:jc w:val="both"/>
      </w:pP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тек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ұйымының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жүгіне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</w:p>
    <w:p w14:paraId="6FCEB784" w14:textId="68633C56" w:rsidR="007C4F23" w:rsidRDefault="007173D9" w:rsidP="00B96F15">
      <w:pPr>
        <w:pStyle w:val="a9"/>
        <w:ind w:firstLine="720"/>
        <w:jc w:val="both"/>
      </w:pPr>
      <w:proofErr w:type="spellStart"/>
      <w:r>
        <w:t>Алдыңғы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жалғастыру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алғандықтан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бажбен</w:t>
      </w:r>
      <w:proofErr w:type="spellEnd"/>
      <w:r>
        <w:t xml:space="preserve"> </w:t>
      </w:r>
      <w:proofErr w:type="spellStart"/>
      <w:r>
        <w:t>төлеуге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>.</w:t>
      </w:r>
    </w:p>
    <w:p w14:paraId="7768B88C" w14:textId="77777777" w:rsidR="007C4F23" w:rsidRDefault="007173D9" w:rsidP="00B96F15">
      <w:pPr>
        <w:pStyle w:val="a9"/>
        <w:ind w:firstLine="720"/>
        <w:jc w:val="both"/>
      </w:pPr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өтініштің</w:t>
      </w:r>
      <w:proofErr w:type="spellEnd"/>
      <w:r>
        <w:t xml:space="preserve"> </w:t>
      </w:r>
      <w:proofErr w:type="spellStart"/>
      <w:r>
        <w:t>мазмұнына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бекітпейді</w:t>
      </w:r>
      <w:proofErr w:type="spellEnd"/>
      <w:r>
        <w:t xml:space="preserve">.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тек </w:t>
      </w:r>
      <w:proofErr w:type="spellStart"/>
      <w:r>
        <w:t>жоспарды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қажеттігін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. </w:t>
      </w:r>
    </w:p>
    <w:p w14:paraId="593B8FD5" w14:textId="77777777" w:rsidR="007C4F23" w:rsidRDefault="007173D9" w:rsidP="00B96F15">
      <w:pPr>
        <w:pStyle w:val="a9"/>
        <w:ind w:firstLine="720"/>
        <w:jc w:val="both"/>
      </w:pPr>
      <w:r>
        <w:t xml:space="preserve">Ол ҚР 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Банкінің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қозғалатындықтан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құрылымдауды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5C9903BA" w14:textId="77777777" w:rsidR="007C4F23" w:rsidRDefault="007173D9" w:rsidP="00B96F15">
      <w:pPr>
        <w:pStyle w:val="a9"/>
        <w:ind w:firstLine="720"/>
        <w:jc w:val="both"/>
      </w:pP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құрылымдауды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негіздермен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: </w:t>
      </w:r>
    </w:p>
    <w:p w14:paraId="6BEC06FF" w14:textId="77777777" w:rsidR="007C4F23" w:rsidRDefault="007173D9" w:rsidP="00B96F15">
      <w:pPr>
        <w:pStyle w:val="a9"/>
        <w:ind w:firstLine="720"/>
        <w:jc w:val="both"/>
      </w:pPr>
      <w:r>
        <w:t>1)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құрылымдауды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мерзімінің</w:t>
      </w:r>
      <w:proofErr w:type="spellEnd"/>
      <w:r>
        <w:t xml:space="preserve"> </w:t>
      </w:r>
      <w:proofErr w:type="spellStart"/>
      <w:r>
        <w:t>өтіп</w:t>
      </w:r>
      <w:proofErr w:type="spellEnd"/>
      <w:r>
        <w:t xml:space="preserve"> </w:t>
      </w:r>
      <w:proofErr w:type="spellStart"/>
      <w:r>
        <w:t>кетуі</w:t>
      </w:r>
      <w:proofErr w:type="spellEnd"/>
      <w:r>
        <w:t xml:space="preserve">; </w:t>
      </w:r>
    </w:p>
    <w:p w14:paraId="0B56F734" w14:textId="77777777" w:rsidR="007C4F23" w:rsidRDefault="007173D9" w:rsidP="00B96F15">
      <w:pPr>
        <w:pStyle w:val="a9"/>
        <w:ind w:firstLine="720"/>
        <w:jc w:val="both"/>
      </w:pPr>
      <w:r>
        <w:t>2)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кешенінің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асырылуы</w:t>
      </w:r>
      <w:proofErr w:type="spellEnd"/>
      <w:r>
        <w:t xml:space="preserve">; </w:t>
      </w:r>
    </w:p>
    <w:p w14:paraId="622E2DF2" w14:textId="77777777" w:rsidR="007C4F23" w:rsidRDefault="007173D9" w:rsidP="00B96F15">
      <w:pPr>
        <w:pStyle w:val="a9"/>
        <w:ind w:firstLine="720"/>
        <w:jc w:val="both"/>
      </w:pPr>
      <w:r>
        <w:t>3)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: </w:t>
      </w:r>
    </w:p>
    <w:p w14:paraId="0A6FD1C2" w14:textId="77777777" w:rsidR="007C4F23" w:rsidRDefault="007173D9" w:rsidP="00B96F15">
      <w:pPr>
        <w:pStyle w:val="a9"/>
        <w:ind w:firstLine="720"/>
        <w:jc w:val="both"/>
      </w:pPr>
      <w:r>
        <w:lastRenderedPageBreak/>
        <w:t>4)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</w:t>
      </w:r>
      <w:proofErr w:type="spellEnd"/>
      <w:r>
        <w:t xml:space="preserve"> </w:t>
      </w:r>
      <w:proofErr w:type="spellStart"/>
      <w:r>
        <w:t>қызметінің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нәтижелерін</w:t>
      </w:r>
      <w:proofErr w:type="spellEnd"/>
      <w:r>
        <w:t xml:space="preserve"> </w:t>
      </w:r>
      <w:proofErr w:type="spellStart"/>
      <w:r>
        <w:t>жақсартуға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келмейтініне</w:t>
      </w:r>
      <w:proofErr w:type="spellEnd"/>
      <w:r>
        <w:t xml:space="preserve"> </w:t>
      </w:r>
      <w:proofErr w:type="spellStart"/>
      <w:r>
        <w:t>жеткілікті</w:t>
      </w:r>
      <w:proofErr w:type="spellEnd"/>
      <w:r>
        <w:t xml:space="preserve"> </w:t>
      </w:r>
      <w:proofErr w:type="spellStart"/>
      <w:r>
        <w:t>негіздердің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; </w:t>
      </w:r>
    </w:p>
    <w:p w14:paraId="5B242744" w14:textId="77777777" w:rsidR="007C4F23" w:rsidRDefault="007173D9" w:rsidP="00B96F15">
      <w:pPr>
        <w:pStyle w:val="a9"/>
        <w:ind w:firstLine="720"/>
        <w:jc w:val="both"/>
      </w:pPr>
      <w:r>
        <w:t>5)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ұйымы</w:t>
      </w:r>
      <w:proofErr w:type="spellEnd"/>
      <w:r>
        <w:t xml:space="preserve"> </w:t>
      </w:r>
      <w:proofErr w:type="spellStart"/>
      <w:r>
        <w:t>кредиторлары</w:t>
      </w:r>
      <w:proofErr w:type="spellEnd"/>
      <w:r>
        <w:t xml:space="preserve"> </w:t>
      </w:r>
      <w:proofErr w:type="spellStart"/>
      <w:r>
        <w:t>мақұлдауының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; </w:t>
      </w:r>
    </w:p>
    <w:p w14:paraId="3BC47225" w14:textId="77777777" w:rsidR="007C4F23" w:rsidRDefault="007173D9" w:rsidP="00B96F15">
      <w:pPr>
        <w:pStyle w:val="a9"/>
        <w:ind w:firstLine="720"/>
        <w:jc w:val="both"/>
      </w:pPr>
      <w:r>
        <w:t>6)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жоспарында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іс-шаралардың</w:t>
      </w:r>
      <w:proofErr w:type="spellEnd"/>
      <w:r>
        <w:t xml:space="preserve"> </w:t>
      </w:r>
      <w:proofErr w:type="spellStart"/>
      <w:r>
        <w:t>орындалмауы</w:t>
      </w:r>
      <w:proofErr w:type="spellEnd"/>
      <w:r>
        <w:t xml:space="preserve">; </w:t>
      </w:r>
    </w:p>
    <w:p w14:paraId="4361076C" w14:textId="15035444" w:rsidR="007173D9" w:rsidRPr="007173D9" w:rsidRDefault="007173D9" w:rsidP="00B96F15">
      <w:pPr>
        <w:pStyle w:val="a9"/>
        <w:ind w:firstLine="720"/>
        <w:jc w:val="both"/>
        <w:rPr>
          <w:lang w:val="kk-KZ"/>
        </w:rPr>
      </w:pPr>
      <w:r>
        <w:t>7)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кезеңінде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нұсқамалардың</w:t>
      </w:r>
      <w:proofErr w:type="spellEnd"/>
      <w:r>
        <w:t xml:space="preserve"> </w:t>
      </w:r>
      <w:proofErr w:type="spellStart"/>
      <w:r>
        <w:t>орындалмауы</w:t>
      </w:r>
      <w:proofErr w:type="spellEnd"/>
      <w:r>
        <w:t xml:space="preserve"> жағдайында </w:t>
      </w:r>
      <w:proofErr w:type="spellStart"/>
      <w:r>
        <w:t>мерзімінен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тоқтатылуы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қабылданады</w:t>
      </w:r>
      <w:proofErr w:type="spellEnd"/>
      <w:r>
        <w:t>.</w:t>
      </w:r>
    </w:p>
    <w:p w14:paraId="243FEB37" w14:textId="77777777" w:rsidR="00B96F15" w:rsidRPr="00B96F15" w:rsidRDefault="00B96F15" w:rsidP="00A37F77">
      <w:pPr>
        <w:pStyle w:val="a9"/>
        <w:jc w:val="both"/>
        <w:rPr>
          <w:b/>
          <w:bCs/>
        </w:rPr>
      </w:pPr>
      <w:proofErr w:type="spellStart"/>
      <w:r w:rsidRPr="00B96F15">
        <w:rPr>
          <w:b/>
          <w:bCs/>
        </w:rPr>
        <w:t>Нормативтік</w:t>
      </w:r>
      <w:proofErr w:type="spellEnd"/>
      <w:r w:rsidRPr="00B96F15">
        <w:rPr>
          <w:b/>
          <w:bCs/>
        </w:rPr>
        <w:t xml:space="preserve"> </w:t>
      </w:r>
      <w:proofErr w:type="spellStart"/>
      <w:r w:rsidRPr="00B96F15">
        <w:rPr>
          <w:b/>
          <w:bCs/>
        </w:rPr>
        <w:t>құқықтық</w:t>
      </w:r>
      <w:proofErr w:type="spellEnd"/>
      <w:r w:rsidRPr="00B96F15">
        <w:rPr>
          <w:b/>
          <w:bCs/>
        </w:rPr>
        <w:t xml:space="preserve"> база</w:t>
      </w:r>
    </w:p>
    <w:p w14:paraId="59777F02" w14:textId="507B462C" w:rsidR="00B75BA7" w:rsidRDefault="00B96F15" w:rsidP="00B96F15">
      <w:pPr>
        <w:pStyle w:val="a9"/>
        <w:ind w:firstLine="720"/>
        <w:jc w:val="both"/>
      </w:pPr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ұйымдарын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бас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банк </w:t>
      </w:r>
      <w:proofErr w:type="spellStart"/>
      <w:r>
        <w:t>конгломератына</w:t>
      </w:r>
      <w:proofErr w:type="spellEnd"/>
      <w:r>
        <w:t xml:space="preserve"> </w:t>
      </w:r>
      <w:proofErr w:type="spellStart"/>
      <w:r>
        <w:t>кіретін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ұйымдары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табылмайтын</w:t>
      </w:r>
      <w:proofErr w:type="spellEnd"/>
      <w:r>
        <w:t xml:space="preserve"> </w:t>
      </w:r>
      <w:proofErr w:type="spellStart"/>
      <w:r>
        <w:t>ұйымдарды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таластарды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АК </w:t>
      </w:r>
      <w:proofErr w:type="spellStart"/>
      <w:r>
        <w:t>және</w:t>
      </w:r>
      <w:proofErr w:type="spellEnd"/>
      <w:r>
        <w:t xml:space="preserve"> ҚР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Республикасындағы</w:t>
      </w:r>
      <w:proofErr w:type="spellEnd"/>
      <w:r>
        <w:t xml:space="preserve"> </w:t>
      </w:r>
      <w:proofErr w:type="spellStart"/>
      <w:r>
        <w:t>банктер</w:t>
      </w:r>
      <w:proofErr w:type="spellEnd"/>
      <w:r>
        <w:t xml:space="preserve"> мен </w:t>
      </w:r>
      <w:proofErr w:type="spellStart"/>
      <w:r>
        <w:t>банктік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>, ҚР «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нарығы</w:t>
      </w:r>
      <w:proofErr w:type="spellEnd"/>
      <w:r>
        <w:t xml:space="preserve"> мен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ұйымдарын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,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қадағалау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>, ҚР АІЖК, ҚР «</w:t>
      </w:r>
      <w:proofErr w:type="spellStart"/>
      <w:r>
        <w:t>Жобалық</w:t>
      </w:r>
      <w:proofErr w:type="spellEnd"/>
      <w:r>
        <w:t xml:space="preserve"> </w:t>
      </w:r>
      <w:proofErr w:type="spellStart"/>
      <w:r>
        <w:t>қаржыландыру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секьюритилендіру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есептейміз</w:t>
      </w:r>
      <w:proofErr w:type="spellEnd"/>
      <w:r>
        <w:t>.</w:t>
      </w: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36598"/>
    <w:rsid w:val="000423BC"/>
    <w:rsid w:val="00045624"/>
    <w:rsid w:val="00070D3A"/>
    <w:rsid w:val="00092DA9"/>
    <w:rsid w:val="000F24FD"/>
    <w:rsid w:val="000F6B83"/>
    <w:rsid w:val="00152128"/>
    <w:rsid w:val="001539CF"/>
    <w:rsid w:val="00183105"/>
    <w:rsid w:val="00193E1B"/>
    <w:rsid w:val="001A5772"/>
    <w:rsid w:val="001C5801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96063"/>
    <w:rsid w:val="003C77EA"/>
    <w:rsid w:val="003E3623"/>
    <w:rsid w:val="00442855"/>
    <w:rsid w:val="004B2996"/>
    <w:rsid w:val="004D3A2C"/>
    <w:rsid w:val="00507CF5"/>
    <w:rsid w:val="005449AA"/>
    <w:rsid w:val="005B4DC1"/>
    <w:rsid w:val="00601A8A"/>
    <w:rsid w:val="006116CF"/>
    <w:rsid w:val="0065251B"/>
    <w:rsid w:val="006710C4"/>
    <w:rsid w:val="006B0A4D"/>
    <w:rsid w:val="006D1433"/>
    <w:rsid w:val="006E2D0A"/>
    <w:rsid w:val="006E4440"/>
    <w:rsid w:val="00702393"/>
    <w:rsid w:val="007173D9"/>
    <w:rsid w:val="00722D19"/>
    <w:rsid w:val="00730717"/>
    <w:rsid w:val="00731768"/>
    <w:rsid w:val="00773F87"/>
    <w:rsid w:val="007C4F23"/>
    <w:rsid w:val="007F24D0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41EF2"/>
    <w:rsid w:val="0094655E"/>
    <w:rsid w:val="009A3109"/>
    <w:rsid w:val="009E6904"/>
    <w:rsid w:val="009F0116"/>
    <w:rsid w:val="00A23573"/>
    <w:rsid w:val="00A37F77"/>
    <w:rsid w:val="00A45B15"/>
    <w:rsid w:val="00AE5986"/>
    <w:rsid w:val="00AF17E7"/>
    <w:rsid w:val="00B31BDB"/>
    <w:rsid w:val="00B75BA7"/>
    <w:rsid w:val="00B85432"/>
    <w:rsid w:val="00B96F15"/>
    <w:rsid w:val="00BD7730"/>
    <w:rsid w:val="00C16D9C"/>
    <w:rsid w:val="00C37483"/>
    <w:rsid w:val="00C50D8A"/>
    <w:rsid w:val="00C967EF"/>
    <w:rsid w:val="00CB275A"/>
    <w:rsid w:val="00CF5BD5"/>
    <w:rsid w:val="00CF71D8"/>
    <w:rsid w:val="00D02DFB"/>
    <w:rsid w:val="00D6748B"/>
    <w:rsid w:val="00DB660C"/>
    <w:rsid w:val="00E7512A"/>
    <w:rsid w:val="00E95F24"/>
    <w:rsid w:val="00ED436B"/>
    <w:rsid w:val="00EE6670"/>
    <w:rsid w:val="00EE78AD"/>
    <w:rsid w:val="00EE798D"/>
    <w:rsid w:val="00F173BA"/>
    <w:rsid w:val="00F211E1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5320</Words>
  <Characters>30330</Characters>
  <Application>Microsoft Office Word</Application>
  <DocSecurity>0</DocSecurity>
  <Lines>252</Lines>
  <Paragraphs>71</Paragraphs>
  <ScaleCrop>false</ScaleCrop>
  <Company/>
  <LinksUpToDate>false</LinksUpToDate>
  <CharactersWithSpaces>35579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82</cp:revision>
  <cp:lastPrinted>2021-08-17T09:15:00Z</cp:lastPrinted>
  <dcterms:created xsi:type="dcterms:W3CDTF">2021-08-13T09:00:00Z</dcterms:created>
  <dcterms:modified xsi:type="dcterms:W3CDTF">2024-02-22T09:48:00Z</dcterms:modified>
</cp:coreProperties>
</file>